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DA" w:rsidRPr="003169DA" w:rsidRDefault="003169DA" w:rsidP="003169DA">
      <w:pPr>
        <w:pStyle w:val="a5"/>
        <w:jc w:val="center"/>
        <w:rPr>
          <w:rFonts w:ascii="Times New Roman CYR" w:hAnsi="Times New Roman CYR" w:cs="Times New Roman CYR"/>
          <w:b/>
          <w:bCs/>
          <w:kern w:val="1"/>
          <w:sz w:val="24"/>
        </w:rPr>
      </w:pPr>
      <w:proofErr w:type="spellStart"/>
      <w:r w:rsidRPr="003169DA">
        <w:rPr>
          <w:rFonts w:ascii="Times New Roman CYR" w:hAnsi="Times New Roman CYR" w:cs="Times New Roman CYR"/>
          <w:b/>
          <w:bCs/>
          <w:kern w:val="1"/>
          <w:sz w:val="24"/>
        </w:rPr>
        <w:t>Лангепасское</w:t>
      </w:r>
      <w:proofErr w:type="spellEnd"/>
      <w:r w:rsidRPr="003169DA">
        <w:rPr>
          <w:rFonts w:ascii="Times New Roman CYR" w:hAnsi="Times New Roman CYR" w:cs="Times New Roman CYR"/>
          <w:b/>
          <w:bCs/>
          <w:kern w:val="1"/>
          <w:sz w:val="24"/>
        </w:rPr>
        <w:t xml:space="preserve"> городское муниципальное автономное</w:t>
      </w:r>
    </w:p>
    <w:p w:rsidR="003169DA" w:rsidRPr="003169DA" w:rsidRDefault="003169DA" w:rsidP="003169D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1"/>
          <w:sz w:val="24"/>
        </w:rPr>
      </w:pPr>
      <w:r w:rsidRPr="003169DA">
        <w:rPr>
          <w:rFonts w:ascii="Times New Roman CYR" w:hAnsi="Times New Roman CYR" w:cs="Times New Roman CYR"/>
          <w:b/>
          <w:bCs/>
          <w:kern w:val="1"/>
          <w:sz w:val="24"/>
        </w:rPr>
        <w:t>дошкольное образовательное учреждение</w:t>
      </w:r>
    </w:p>
    <w:p w:rsidR="003169DA" w:rsidRPr="003169DA" w:rsidRDefault="003169DA" w:rsidP="003169D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1"/>
          <w:sz w:val="24"/>
        </w:rPr>
      </w:pPr>
      <w:r w:rsidRPr="003169DA">
        <w:rPr>
          <w:rFonts w:ascii="Times New Roman CYR" w:hAnsi="Times New Roman CYR" w:cs="Times New Roman CYR"/>
          <w:b/>
          <w:bCs/>
          <w:kern w:val="1"/>
          <w:sz w:val="24"/>
        </w:rPr>
        <w:t>«Детский сад №4 «</w:t>
      </w:r>
      <w:r w:rsidR="00357C5C">
        <w:rPr>
          <w:rFonts w:ascii="Times New Roman CYR" w:hAnsi="Times New Roman CYR" w:cs="Times New Roman CYR"/>
          <w:b/>
          <w:bCs/>
          <w:kern w:val="1"/>
          <w:sz w:val="24"/>
        </w:rPr>
        <w:t>Солнышко</w:t>
      </w:r>
      <w:r w:rsidRPr="003169DA">
        <w:rPr>
          <w:rFonts w:ascii="Times New Roman CYR" w:hAnsi="Times New Roman CYR" w:cs="Times New Roman CYR"/>
          <w:b/>
          <w:bCs/>
          <w:kern w:val="1"/>
          <w:sz w:val="24"/>
        </w:rPr>
        <w:t>»</w:t>
      </w: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Pr="003169DA" w:rsidRDefault="003169DA" w:rsidP="003169D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169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Доклад из опыта работы на тему:</w:t>
      </w:r>
    </w:p>
    <w:p w:rsidR="003169DA" w:rsidRDefault="003169DA" w:rsidP="003169D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Pr="003169DA" w:rsidRDefault="003169DA" w:rsidP="003169D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169DA">
        <w:rPr>
          <w:rFonts w:ascii="Times New Roman" w:hAnsi="Times New Roman" w:cs="Times New Roman"/>
          <w:b/>
          <w:bCs/>
          <w:sz w:val="36"/>
          <w:szCs w:val="28"/>
          <w:shd w:val="clear" w:color="auto" w:fill="FFFFFF"/>
        </w:rPr>
        <w:t>«Социально-нравственное воспитание детей дошкольного возраста»</w:t>
      </w: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3169DA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69DA" w:rsidRDefault="003169DA" w:rsidP="003169DA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69DA" w:rsidRPr="003169DA" w:rsidRDefault="003169DA" w:rsidP="003169DA">
      <w:pPr>
        <w:pStyle w:val="a5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169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Воспитатель: Галямшина Н.М.</w:t>
      </w: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69DA" w:rsidRPr="003169DA" w:rsidRDefault="003169DA" w:rsidP="00316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9DA">
        <w:rPr>
          <w:rFonts w:ascii="Times New Roman" w:eastAsia="Times New Roman" w:hAnsi="Times New Roman" w:cs="Times New Roman"/>
          <w:sz w:val="28"/>
          <w:szCs w:val="24"/>
          <w:lang w:eastAsia="ru-RU"/>
        </w:rPr>
        <w:t>г. Лангепас</w:t>
      </w:r>
    </w:p>
    <w:p w:rsidR="003169DA" w:rsidRPr="003169DA" w:rsidRDefault="003169DA" w:rsidP="00316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9DA">
        <w:rPr>
          <w:rFonts w:ascii="Times New Roman" w:eastAsia="Times New Roman" w:hAnsi="Times New Roman" w:cs="Times New Roman"/>
          <w:sz w:val="28"/>
          <w:szCs w:val="24"/>
          <w:lang w:eastAsia="ru-RU"/>
        </w:rPr>
        <w:t>2019-2020 учебный год</w:t>
      </w:r>
    </w:p>
    <w:p w:rsidR="003169DA" w:rsidRDefault="003169DA" w:rsidP="007E7E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7001" w:rsidRPr="00167001" w:rsidRDefault="00167001" w:rsidP="007E7ED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0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Нравственность</w:t>
      </w:r>
      <w:r w:rsidRPr="00167001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6" w:tooltip="Моральное качество" w:history="1">
        <w:r w:rsidRPr="001670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моральное качество</w:t>
        </w:r>
      </w:hyperlink>
      <w:r w:rsidRPr="00167001">
        <w:rPr>
          <w:rFonts w:ascii="Times New Roman" w:hAnsi="Times New Roman" w:cs="Times New Roman"/>
          <w:sz w:val="28"/>
          <w:szCs w:val="28"/>
          <w:shd w:val="clear" w:color="auto" w:fill="FFFFFF"/>
        </w:rPr>
        <w:t> человека, некие правила, которыми руководствуется человек в своём выборе.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001">
        <w:rPr>
          <w:rFonts w:ascii="Times New Roman" w:hAnsi="Times New Roman" w:cs="Times New Roman"/>
          <w:iCs/>
          <w:sz w:val="28"/>
          <w:szCs w:val="28"/>
        </w:rPr>
        <w:t>По сути, это набор установок, ценностей, внутренних норм и правил, которые определяют поведение человека в той или иной ситуации.</w:t>
      </w:r>
    </w:p>
    <w:p w:rsidR="00167001" w:rsidRDefault="00167001" w:rsidP="007E7ED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167001">
        <w:rPr>
          <w:rFonts w:ascii="Times New Roman" w:hAnsi="Times New Roman" w:cs="Times New Roman"/>
          <w:iCs/>
          <w:sz w:val="28"/>
          <w:szCs w:val="28"/>
        </w:rPr>
        <w:t>Эти ценности основаны на идеях справедливости, чести, достоинства, сострадании, доброты, честности, миролюбивости и других «хороших» категориях.</w:t>
      </w:r>
      <w:r w:rsidR="00D557C7">
        <w:rPr>
          <w:rFonts w:ascii="Times New Roman" w:hAnsi="Times New Roman" w:cs="Times New Roman"/>
          <w:iCs/>
          <w:sz w:val="28"/>
          <w:szCs w:val="28"/>
        </w:rPr>
        <w:t xml:space="preserve"> (Гражданственность, патриотизм, чувство гордости, человечность)</w:t>
      </w:r>
    </w:p>
    <w:p w:rsidR="00167001" w:rsidRDefault="00167001" w:rsidP="007E7ED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Нравственное воспитание - одна из актуальных и сложнейших проблем, которая должна решаться сегодня всеми, кто имеет отношение к детям.</w:t>
      </w:r>
      <w:r w:rsidR="00FE1C9E">
        <w:rPr>
          <w:rFonts w:ascii="Times New Roman" w:hAnsi="Times New Roman" w:cs="Times New Roman"/>
          <w:iCs/>
          <w:sz w:val="28"/>
          <w:szCs w:val="28"/>
        </w:rPr>
        <w:t xml:space="preserve"> То, что мы заложим в душу ребенка сейчас, проявится позднее, станет его и нашей жизнью. Чем младше ребенок, тем большее влияние можно оказать на его чувства и поведение.</w:t>
      </w:r>
    </w:p>
    <w:p w:rsidR="00D43520" w:rsidRDefault="00D43520" w:rsidP="007E7ED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Мы постоянно говорим о преемственности школы и детского сада, т.к. наши дети - будущие школьники. Поэтому </w:t>
      </w:r>
      <w:r w:rsidR="00970D0A">
        <w:rPr>
          <w:rFonts w:ascii="Times New Roman" w:hAnsi="Times New Roman" w:cs="Times New Roman"/>
          <w:iCs/>
          <w:sz w:val="28"/>
          <w:szCs w:val="28"/>
        </w:rPr>
        <w:t xml:space="preserve">я, планируя свою работу, ориентируюсь на показатели, которые ждет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 школа.  </w:t>
      </w:r>
    </w:p>
    <w:p w:rsidR="00097363" w:rsidRDefault="00FE1C9E" w:rsidP="007E7ED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FE1C9E" w:rsidRDefault="00097363" w:rsidP="007E7ED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Духовно - нравственный портрет школьника:</w:t>
      </w:r>
    </w:p>
    <w:p w:rsidR="00097363" w:rsidRDefault="00097363" w:rsidP="007E7E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Добрый, не причиняющий зла живому;</w:t>
      </w:r>
    </w:p>
    <w:p w:rsidR="00097363" w:rsidRDefault="00097363" w:rsidP="007E7E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Честный и справедливый;</w:t>
      </w:r>
    </w:p>
    <w:p w:rsidR="00097363" w:rsidRDefault="00097363" w:rsidP="007E7E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Любящий и заботливый; </w:t>
      </w:r>
    </w:p>
    <w:p w:rsidR="00097363" w:rsidRDefault="00097363" w:rsidP="007E7E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Трудолюбивый и настойчивый;</w:t>
      </w:r>
    </w:p>
    <w:p w:rsidR="00097363" w:rsidRDefault="00097363" w:rsidP="007E7E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Творящий и оберегающий красоту мира;</w:t>
      </w:r>
    </w:p>
    <w:p w:rsidR="008F3673" w:rsidRDefault="00097363" w:rsidP="007E7E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Стремящийся к знаниям.</w:t>
      </w:r>
    </w:p>
    <w:p w:rsidR="00D43520" w:rsidRDefault="00970D0A" w:rsidP="00D4352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видим, п</w:t>
      </w:r>
      <w:r w:rsidR="00D43520">
        <w:rPr>
          <w:rFonts w:ascii="Times New Roman" w:hAnsi="Times New Roman" w:cs="Times New Roman"/>
          <w:iCs/>
          <w:sz w:val="28"/>
          <w:szCs w:val="28"/>
        </w:rPr>
        <w:t>риоритеты школы не расходятся с нашими, дошкольными стремлениями.</w:t>
      </w:r>
    </w:p>
    <w:p w:rsidR="008F3673" w:rsidRDefault="008F3673" w:rsidP="007E7ED0">
      <w:pPr>
        <w:pStyle w:val="a5"/>
        <w:jc w:val="both"/>
        <w:rPr>
          <w:rStyle w:val="a9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097363" w:rsidRDefault="00097363" w:rsidP="007E7ED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Направления духовно-нравственного воспитания:</w:t>
      </w:r>
    </w:p>
    <w:p w:rsidR="00097363" w:rsidRDefault="00097363" w:rsidP="007E7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Гражданско-патриотическое;</w:t>
      </w:r>
    </w:p>
    <w:p w:rsidR="00097363" w:rsidRDefault="00097363" w:rsidP="007E7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нравственное;</w:t>
      </w:r>
    </w:p>
    <w:p w:rsidR="00097363" w:rsidRDefault="00097363" w:rsidP="007E7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Художественно-эстетическое;</w:t>
      </w:r>
    </w:p>
    <w:p w:rsidR="00097363" w:rsidRDefault="00097363" w:rsidP="007E7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Познавательное;</w:t>
      </w:r>
    </w:p>
    <w:p w:rsidR="00097363" w:rsidRDefault="00097363" w:rsidP="007E7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Трудовое;</w:t>
      </w:r>
    </w:p>
    <w:p w:rsidR="00097363" w:rsidRDefault="00097363" w:rsidP="007E7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Спортивно-оздоровительное;</w:t>
      </w:r>
    </w:p>
    <w:p w:rsidR="00097363" w:rsidRDefault="00097363" w:rsidP="007E7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Работа с родителями;</w:t>
      </w:r>
    </w:p>
    <w:p w:rsidR="0060022D" w:rsidRDefault="00097363" w:rsidP="007E7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Индивидуальная работа.</w:t>
      </w:r>
    </w:p>
    <w:p w:rsidR="0060022D" w:rsidRDefault="0060022D" w:rsidP="007E7ED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0022D" w:rsidRPr="0060022D" w:rsidRDefault="0060022D" w:rsidP="007E7ED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022D">
        <w:rPr>
          <w:rStyle w:val="a9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Нравственное воспитание</w:t>
      </w:r>
      <w:r w:rsidRPr="0060022D">
        <w:rPr>
          <w:rFonts w:ascii="Times New Roman" w:hAnsi="Times New Roman" w:cs="Times New Roman"/>
          <w:sz w:val="28"/>
          <w:szCs w:val="27"/>
          <w:shd w:val="clear" w:color="auto" w:fill="FFFFFF"/>
        </w:rPr>
        <w:t>  осуществляется во всех видах детской деятельности, поэтому реализация задач </w:t>
      </w:r>
      <w:r w:rsidRPr="0060022D">
        <w:rPr>
          <w:rStyle w:val="a9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нравственного воспитания</w:t>
      </w:r>
      <w:r w:rsidRPr="0060022D">
        <w:rPr>
          <w:rFonts w:ascii="Times New Roman" w:hAnsi="Times New Roman" w:cs="Times New Roman"/>
          <w:sz w:val="28"/>
          <w:szCs w:val="27"/>
          <w:shd w:val="clear" w:color="auto" w:fill="FFFFFF"/>
        </w:rPr>
        <w:t> предусмотрена во всех разделах программы.</w:t>
      </w:r>
    </w:p>
    <w:p w:rsidR="00FE1C9E" w:rsidRDefault="00FE1C9E" w:rsidP="007E7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7363" w:rsidRDefault="00B27265" w:rsidP="007E7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буду останавливаться на всех направлениях, а расскажу о своей работе по некоторым из них.</w:t>
      </w:r>
    </w:p>
    <w:p w:rsidR="00D43520" w:rsidRDefault="00D43520" w:rsidP="007E7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520" w:rsidRDefault="00D43520" w:rsidP="007E7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2" w:rsidRPr="00D43520" w:rsidRDefault="00364422" w:rsidP="007E7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Игра.</w:t>
      </w:r>
    </w:p>
    <w:p w:rsidR="00364422" w:rsidRDefault="00A730AD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ab/>
      </w:r>
      <w:r w:rsidR="00364422" w:rsidRPr="00364422">
        <w:rPr>
          <w:rFonts w:ascii="Times New Roman" w:hAnsi="Times New Roman" w:cs="Times New Roman"/>
          <w:sz w:val="28"/>
          <w:szCs w:val="21"/>
        </w:rPr>
        <w:t>В дошкольном возрасте игра является тем видом деятельности, в котором формируется личность, обогащается ее внутреннее содержание</w:t>
      </w:r>
      <w:r w:rsidR="00364422">
        <w:rPr>
          <w:rFonts w:ascii="Times New Roman" w:hAnsi="Times New Roman" w:cs="Times New Roman"/>
          <w:sz w:val="28"/>
          <w:szCs w:val="21"/>
        </w:rPr>
        <w:t>. В</w:t>
      </w:r>
      <w:r>
        <w:rPr>
          <w:rFonts w:ascii="Times New Roman" w:hAnsi="Times New Roman" w:cs="Times New Roman"/>
          <w:sz w:val="28"/>
          <w:szCs w:val="21"/>
        </w:rPr>
        <w:t xml:space="preserve"> сюжетно-ролевой </w:t>
      </w:r>
      <w:r w:rsidR="00364422">
        <w:rPr>
          <w:rFonts w:ascii="Times New Roman" w:hAnsi="Times New Roman" w:cs="Times New Roman"/>
          <w:sz w:val="28"/>
          <w:szCs w:val="21"/>
        </w:rPr>
        <w:t xml:space="preserve"> игре дети учатся </w:t>
      </w:r>
      <w:r w:rsidR="00121D75">
        <w:rPr>
          <w:rFonts w:ascii="Times New Roman" w:hAnsi="Times New Roman" w:cs="Times New Roman"/>
          <w:sz w:val="28"/>
          <w:szCs w:val="21"/>
        </w:rPr>
        <w:t xml:space="preserve">уступать друг другу, </w:t>
      </w:r>
      <w:r w:rsidR="00364422">
        <w:rPr>
          <w:rFonts w:ascii="Times New Roman" w:hAnsi="Times New Roman" w:cs="Times New Roman"/>
          <w:sz w:val="28"/>
          <w:szCs w:val="21"/>
        </w:rPr>
        <w:t>быть вежливыми,</w:t>
      </w:r>
      <w:r>
        <w:rPr>
          <w:rFonts w:ascii="Times New Roman" w:hAnsi="Times New Roman" w:cs="Times New Roman"/>
          <w:sz w:val="28"/>
          <w:szCs w:val="21"/>
        </w:rPr>
        <w:t xml:space="preserve"> берут </w:t>
      </w:r>
      <w:r w:rsidR="00121D75">
        <w:rPr>
          <w:rFonts w:ascii="Times New Roman" w:hAnsi="Times New Roman" w:cs="Times New Roman"/>
          <w:sz w:val="28"/>
          <w:szCs w:val="21"/>
        </w:rPr>
        <w:t xml:space="preserve"> </w:t>
      </w:r>
      <w:r w:rsidRPr="00A730AD">
        <w:rPr>
          <w:rFonts w:ascii="Times New Roman" w:hAnsi="Times New Roman" w:cs="Times New Roman"/>
          <w:sz w:val="28"/>
          <w:szCs w:val="21"/>
        </w:rPr>
        <w:t>на себя определенные </w:t>
      </w:r>
      <w:r w:rsidRPr="00A730AD">
        <w:rPr>
          <w:rStyle w:val="aa"/>
          <w:rFonts w:ascii="Times New Roman" w:hAnsi="Times New Roman" w:cs="Times New Roman"/>
          <w:i w:val="0"/>
          <w:sz w:val="28"/>
          <w:szCs w:val="21"/>
          <w:bdr w:val="none" w:sz="0" w:space="0" w:color="auto" w:frame="1"/>
        </w:rPr>
        <w:t>роли</w:t>
      </w:r>
      <w:r w:rsidRPr="00A730AD">
        <w:rPr>
          <w:rFonts w:ascii="Times New Roman" w:hAnsi="Times New Roman" w:cs="Times New Roman"/>
          <w:i/>
          <w:sz w:val="28"/>
          <w:szCs w:val="21"/>
        </w:rPr>
        <w:t> </w:t>
      </w:r>
      <w:r w:rsidRPr="00A730AD">
        <w:rPr>
          <w:rFonts w:ascii="Times New Roman" w:hAnsi="Times New Roman" w:cs="Times New Roman"/>
          <w:sz w:val="28"/>
          <w:szCs w:val="21"/>
        </w:rPr>
        <w:t>и подчиняется </w:t>
      </w:r>
      <w:r w:rsidRPr="00A730AD">
        <w:rPr>
          <w:rStyle w:val="aa"/>
          <w:rFonts w:ascii="Times New Roman" w:hAnsi="Times New Roman" w:cs="Times New Roman"/>
          <w:i w:val="0"/>
          <w:sz w:val="28"/>
          <w:szCs w:val="21"/>
          <w:bdr w:val="none" w:sz="0" w:space="0" w:color="auto" w:frame="1"/>
        </w:rPr>
        <w:t>правилам</w:t>
      </w:r>
      <w:r w:rsidRPr="00A730AD">
        <w:rPr>
          <w:rFonts w:ascii="Times New Roman" w:hAnsi="Times New Roman" w:cs="Times New Roman"/>
          <w:sz w:val="28"/>
          <w:szCs w:val="21"/>
        </w:rPr>
        <w:t>, требуя и от других детей их соблюдения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A730AD" w:rsidRDefault="00A730AD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1"/>
        </w:rPr>
        <w:tab/>
        <w:t xml:space="preserve">Дидактические игры </w:t>
      </w:r>
      <w:r w:rsidRPr="00A730AD">
        <w:rPr>
          <w:rFonts w:ascii="Times New Roman" w:hAnsi="Times New Roman" w:cs="Times New Roman"/>
          <w:sz w:val="28"/>
          <w:szCs w:val="28"/>
        </w:rPr>
        <w:t>формируют у дошкольников нравственные представления о бережном отношении к окружающим их предметам, игрушкам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0AD">
        <w:rPr>
          <w:rFonts w:ascii="Times New Roman" w:hAnsi="Times New Roman" w:cs="Times New Roman"/>
          <w:sz w:val="28"/>
          <w:szCs w:val="28"/>
        </w:rPr>
        <w:t xml:space="preserve">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  <w:r w:rsidR="0093474D">
        <w:rPr>
          <w:rFonts w:ascii="Times New Roman" w:hAnsi="Times New Roman" w:cs="Times New Roman"/>
          <w:sz w:val="28"/>
          <w:szCs w:val="28"/>
        </w:rPr>
        <w:t xml:space="preserve"> В нашей группе есть игры направленные на нравственное воспитание детей: «Наши чувства и эмоции», «Хорошо или плохо?», «Вежливые слова и поступки»,  «Ежели вы вежливы», «Мир эмоций», игра «Паровозик» - на семейные ценности.</w:t>
      </w:r>
    </w:p>
    <w:p w:rsidR="00A730AD" w:rsidRDefault="00A730AD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театрализованных играх </w:t>
      </w:r>
      <w:r w:rsidRPr="00A730AD">
        <w:rPr>
          <w:rFonts w:ascii="Times New Roman" w:hAnsi="Times New Roman" w:cs="Times New Roman"/>
          <w:sz w:val="28"/>
          <w:szCs w:val="21"/>
        </w:rPr>
        <w:t>дети эмоционально осваивают литературное произведение, проникают во внутренний смысл поступков героев, у них формируется оценочное отношение к герою. Литературное произведение</w:t>
      </w:r>
      <w:r w:rsidRPr="00A730AD">
        <w:rPr>
          <w:rFonts w:ascii="Times New Roman" w:hAnsi="Times New Roman" w:cs="Times New Roman"/>
          <w:sz w:val="28"/>
          <w:szCs w:val="21"/>
        </w:rPr>
        <w:br/>
        <w:t>сближает ребенка с литературным персонажем, активизирует процессы формирования сопереживания, сочувствия, содействия, способствует становлению нравственных мотивов поведения.</w:t>
      </w:r>
      <w:r w:rsidR="0060022D">
        <w:rPr>
          <w:rFonts w:ascii="Times New Roman" w:hAnsi="Times New Roman" w:cs="Times New Roman"/>
          <w:sz w:val="28"/>
          <w:szCs w:val="21"/>
        </w:rPr>
        <w:t xml:space="preserve"> </w:t>
      </w:r>
      <w:r w:rsidR="00834F42">
        <w:rPr>
          <w:rFonts w:ascii="Times New Roman" w:hAnsi="Times New Roman" w:cs="Times New Roman"/>
          <w:sz w:val="28"/>
          <w:szCs w:val="21"/>
        </w:rPr>
        <w:t>В  нашей группе есть разные виды театра - пальчиковый, «</w:t>
      </w:r>
      <w:proofErr w:type="spellStart"/>
      <w:r w:rsidR="00834F42">
        <w:rPr>
          <w:rFonts w:ascii="Times New Roman" w:hAnsi="Times New Roman" w:cs="Times New Roman"/>
          <w:sz w:val="28"/>
          <w:szCs w:val="21"/>
        </w:rPr>
        <w:t>би-ба-бо</w:t>
      </w:r>
      <w:proofErr w:type="spellEnd"/>
      <w:r w:rsidR="00834F42">
        <w:rPr>
          <w:rFonts w:ascii="Times New Roman" w:hAnsi="Times New Roman" w:cs="Times New Roman"/>
          <w:sz w:val="28"/>
          <w:szCs w:val="21"/>
        </w:rPr>
        <w:t xml:space="preserve">»,  настольный театр, маски. </w:t>
      </w:r>
      <w:r w:rsidR="0060022D">
        <w:rPr>
          <w:rFonts w:ascii="Times New Roman" w:hAnsi="Times New Roman" w:cs="Times New Roman"/>
          <w:sz w:val="28"/>
          <w:szCs w:val="21"/>
        </w:rPr>
        <w:t>Мои воспитанники были постоянными участниками театральных фестивалей, которые проводились в нашем городе.</w:t>
      </w:r>
      <w:r w:rsidR="00834F42">
        <w:rPr>
          <w:rFonts w:ascii="Times New Roman" w:hAnsi="Times New Roman" w:cs="Times New Roman"/>
          <w:sz w:val="28"/>
          <w:szCs w:val="21"/>
        </w:rPr>
        <w:t xml:space="preserve"> С одним из спектаклем завоевали гран-при.</w:t>
      </w:r>
    </w:p>
    <w:p w:rsidR="00970D0A" w:rsidRPr="00A730AD" w:rsidRDefault="00970D0A" w:rsidP="007E7ED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1"/>
        </w:rPr>
        <w:tab/>
        <w:t xml:space="preserve">Спортивные игры. Наша группа реализовывала проект.  «Спортивные народные игры – возвращение к традициям». Я разучивала с детьми подвижные игры разных народов, разработала картотеку подвижных </w:t>
      </w:r>
      <w:r w:rsidR="0026454F">
        <w:rPr>
          <w:rFonts w:ascii="Times New Roman" w:hAnsi="Times New Roman" w:cs="Times New Roman"/>
          <w:sz w:val="28"/>
          <w:szCs w:val="21"/>
        </w:rPr>
        <w:t xml:space="preserve">народных </w:t>
      </w:r>
      <w:r>
        <w:rPr>
          <w:rFonts w:ascii="Times New Roman" w:hAnsi="Times New Roman" w:cs="Times New Roman"/>
          <w:sz w:val="28"/>
          <w:szCs w:val="21"/>
        </w:rPr>
        <w:t>игр</w:t>
      </w:r>
      <w:r w:rsidR="0026454F">
        <w:rPr>
          <w:rFonts w:ascii="Times New Roman" w:hAnsi="Times New Roman" w:cs="Times New Roman"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</w:p>
    <w:p w:rsidR="00364422" w:rsidRDefault="00B27265" w:rsidP="007E7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5BC0" w:rsidRDefault="003B5BC0" w:rsidP="007E7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265" w:rsidRDefault="00B27265" w:rsidP="007E7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родителей, их семейные отношения </w:t>
      </w:r>
      <w:r w:rsidR="008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приоритетным для </w:t>
      </w:r>
      <w:r w:rsidR="009B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</w:t>
      </w:r>
      <w:r w:rsidR="008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жизни группы - важный компонент их нравственного воспитания. Реализуя групповые проекты социальной направленности («В семье единой», «Военная техника»</w:t>
      </w:r>
      <w:r w:rsidR="00B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9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D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 мастеров</w:t>
      </w:r>
      <w:r w:rsidR="000D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«Наша Армия», «Семейное древо»</w:t>
      </w:r>
      <w:r w:rsidR="009B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мы </w:t>
      </w:r>
      <w:r w:rsidR="000D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устраивали встречи с </w:t>
      </w:r>
      <w:r w:rsidR="009B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папами, мамами, бабушками, где они рассказывали о себе, о своей работе и службе в армии. Делились своим опытом, беседовали с детьми о дружбе, уважении, взаимовыручке; показывали свои фотографии, устраивали соревнования, играли. </w:t>
      </w:r>
    </w:p>
    <w:p w:rsidR="003B5BC0" w:rsidRDefault="003B5BC0" w:rsidP="007E7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5BC0" w:rsidRDefault="00BD7228" w:rsidP="007E7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</w:t>
      </w:r>
      <w:r w:rsidRPr="0031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познавательному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были включены </w:t>
      </w:r>
      <w:r w:rsidR="0022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02CF7" w:rsidRPr="0060022D" w:rsidRDefault="00BD7228" w:rsidP="007E7E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старшей группе:</w:t>
      </w:r>
      <w:r w:rsidR="0022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 моя семья» - семейные традиции, </w:t>
      </w:r>
      <w:r w:rsidR="0060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«Красота лица и души», </w:t>
      </w:r>
      <w:r w:rsidR="005F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«Нарочно и нечаянно», </w:t>
      </w:r>
      <w:r w:rsidR="005F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«Мой народ – моя гордость», </w:t>
      </w:r>
      <w:r w:rsidR="0022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«Родной город», «День Победы»</w:t>
      </w:r>
      <w:r w:rsidR="0060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902CF7" w:rsidRPr="00227711" w:rsidRDefault="00BD7228" w:rsidP="007E7ED0">
      <w:pPr>
        <w:pStyle w:val="ab"/>
        <w:numPr>
          <w:ilvl w:val="0"/>
          <w:numId w:val="4"/>
        </w:num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к школе группе: «Новогодние традиции», «Личная гигиена», «Школа. Учитель», </w:t>
      </w:r>
      <w:r w:rsidR="00902CF7" w:rsidRPr="0090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CF7" w:rsidRPr="00902CF7">
        <w:rPr>
          <w:rFonts w:ascii="Times New Roman" w:hAnsi="Times New Roman" w:cs="Times New Roman"/>
          <w:sz w:val="28"/>
          <w:szCs w:val="24"/>
        </w:rPr>
        <w:t xml:space="preserve">«Правила на всю жизнь», «Мое отечество - Россия» - где учила детей рассказывать об истории и культуре своего народа; </w:t>
      </w:r>
      <w:r w:rsidR="00227711">
        <w:rPr>
          <w:rFonts w:ascii="Times New Roman" w:hAnsi="Times New Roman" w:cs="Times New Roman"/>
          <w:sz w:val="28"/>
          <w:szCs w:val="24"/>
        </w:rPr>
        <w:t xml:space="preserve"> </w:t>
      </w:r>
      <w:r w:rsidR="00902CF7" w:rsidRPr="00902CF7">
        <w:rPr>
          <w:rFonts w:ascii="Times New Roman" w:hAnsi="Times New Roman" w:cs="Times New Roman"/>
          <w:sz w:val="28"/>
          <w:szCs w:val="24"/>
        </w:rPr>
        <w:t>«Ханты и манси – таежные жители» (по проекту)</w:t>
      </w:r>
    </w:p>
    <w:p w:rsidR="00BD7228" w:rsidRDefault="00227711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7711">
        <w:rPr>
          <w:rFonts w:ascii="Times New Roman" w:hAnsi="Times New Roman" w:cs="Times New Roman"/>
          <w:sz w:val="28"/>
          <w:szCs w:val="24"/>
        </w:rPr>
        <w:t>С де</w:t>
      </w:r>
      <w:r>
        <w:rPr>
          <w:rFonts w:ascii="Times New Roman" w:hAnsi="Times New Roman" w:cs="Times New Roman"/>
          <w:sz w:val="28"/>
          <w:szCs w:val="24"/>
        </w:rPr>
        <w:t>тьми ходили на экскурсию по памятным местам нашего города, в музей.</w:t>
      </w:r>
      <w:r w:rsidR="0060022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0022D" w:rsidRDefault="0060022D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прогулках наблюдали за насекомыми: паучками, жуками, муравьями, за птицами, устраивали птичьи столовые. Привлекала детей к труду и на участке, и в группе.</w:t>
      </w:r>
    </w:p>
    <w:p w:rsidR="00FE1C9E" w:rsidRDefault="005D2EE2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Стенд «Звезда недели» стимулирует детей на хорошие дела и поступки. Дети учатся анализировать свои действия,</w:t>
      </w:r>
      <w:r w:rsidR="008C7F62">
        <w:rPr>
          <w:rFonts w:ascii="Times New Roman" w:hAnsi="Times New Roman" w:cs="Times New Roman"/>
          <w:sz w:val="28"/>
          <w:szCs w:val="24"/>
        </w:rPr>
        <w:t xml:space="preserve"> свое</w:t>
      </w:r>
      <w:r>
        <w:rPr>
          <w:rFonts w:ascii="Times New Roman" w:hAnsi="Times New Roman" w:cs="Times New Roman"/>
          <w:sz w:val="28"/>
          <w:szCs w:val="24"/>
        </w:rPr>
        <w:t xml:space="preserve"> поведение и сверстников. Этот метод помогает выработать у детей такие черты характера, как ответственность, честность, уверенность, способность к обучению, доброту и самоконтроль. </w:t>
      </w:r>
    </w:p>
    <w:p w:rsidR="00D43520" w:rsidRDefault="008C7F62" w:rsidP="00D4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Начиная со старшей группы</w:t>
      </w:r>
      <w:r w:rsidR="00D4352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ежемесячно я проводила «День вежливости и взаимопомощи». Это хорошо работа</w:t>
      </w:r>
      <w:r w:rsidR="005648F6">
        <w:rPr>
          <w:rFonts w:ascii="Times New Roman" w:hAnsi="Times New Roman" w:cs="Times New Roman"/>
          <w:sz w:val="28"/>
          <w:szCs w:val="24"/>
        </w:rPr>
        <w:t>ет</w:t>
      </w:r>
      <w:r>
        <w:rPr>
          <w:rFonts w:ascii="Times New Roman" w:hAnsi="Times New Roman" w:cs="Times New Roman"/>
          <w:sz w:val="28"/>
          <w:szCs w:val="24"/>
        </w:rPr>
        <w:t xml:space="preserve"> на сплочение коллектива, на закрепление правил поведения.</w:t>
      </w:r>
      <w:r w:rsidR="003169DA">
        <w:rPr>
          <w:rFonts w:ascii="Times New Roman" w:hAnsi="Times New Roman" w:cs="Times New Roman"/>
          <w:sz w:val="28"/>
          <w:szCs w:val="24"/>
        </w:rPr>
        <w:t xml:space="preserve"> </w:t>
      </w:r>
      <w:r w:rsidR="00D43520">
        <w:rPr>
          <w:rFonts w:ascii="Times New Roman" w:hAnsi="Times New Roman" w:cs="Times New Roman"/>
          <w:sz w:val="28"/>
          <w:szCs w:val="24"/>
        </w:rPr>
        <w:t>Сделала подборку «Словарь добрых слов и выражений» (приветствие, извинение, знакомство, в транспорте, телефонный разговор и др.). А еще в нашей группе есть «Большая книга правил поведения для воспитанных детей».</w:t>
      </w:r>
    </w:p>
    <w:p w:rsidR="008C7F62" w:rsidRDefault="008C7F62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983" w:rsidRDefault="004A3983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Через книгу: чтение, беседы, рассматривание иллюстраций, разучивание пословиц и поговорок. </w:t>
      </w:r>
    </w:p>
    <w:p w:rsidR="00D557C7" w:rsidRDefault="008C7F62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5648F6">
        <w:rPr>
          <w:rFonts w:ascii="Times New Roman" w:hAnsi="Times New Roman" w:cs="Times New Roman"/>
          <w:sz w:val="28"/>
          <w:szCs w:val="28"/>
        </w:rPr>
        <w:t xml:space="preserve">Ну, и, конечно, индивидуальная работа. Это беседы, </w:t>
      </w:r>
      <w:r w:rsidR="004A3983">
        <w:rPr>
          <w:rFonts w:ascii="Times New Roman" w:hAnsi="Times New Roman" w:cs="Times New Roman"/>
          <w:sz w:val="28"/>
          <w:szCs w:val="28"/>
        </w:rPr>
        <w:t xml:space="preserve">поощрения, </w:t>
      </w:r>
      <w:r w:rsidR="00881AC5">
        <w:rPr>
          <w:rFonts w:ascii="Times New Roman" w:hAnsi="Times New Roman" w:cs="Times New Roman"/>
          <w:sz w:val="28"/>
          <w:szCs w:val="28"/>
        </w:rPr>
        <w:t>упражнения</w:t>
      </w:r>
      <w:r w:rsidR="00D55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7C7" w:rsidRDefault="00D557C7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7C7" w:rsidRPr="00D557C7" w:rsidRDefault="00D557C7" w:rsidP="007E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Систематичность и последовательность, единство требований к детям в детском саду и семье обеспечивает прочное усвоение навыков поведения, формирование нравственных основ личности ребенка. </w:t>
      </w:r>
    </w:p>
    <w:p w:rsidR="00834F42" w:rsidRDefault="00834F42" w:rsidP="007E7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7C7" w:rsidRDefault="00D557C7" w:rsidP="007E7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AC5" w:rsidRPr="00167001" w:rsidRDefault="00881AC5">
      <w:pPr>
        <w:rPr>
          <w:rFonts w:ascii="Times New Roman" w:hAnsi="Times New Roman" w:cs="Times New Roman"/>
          <w:sz w:val="28"/>
          <w:szCs w:val="28"/>
        </w:rPr>
      </w:pPr>
    </w:p>
    <w:sectPr w:rsidR="00881AC5" w:rsidRPr="00167001" w:rsidSect="003169D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EED"/>
    <w:multiLevelType w:val="hybridMultilevel"/>
    <w:tmpl w:val="3EA2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7456D"/>
    <w:multiLevelType w:val="hybridMultilevel"/>
    <w:tmpl w:val="6A96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B59E5"/>
    <w:multiLevelType w:val="hybridMultilevel"/>
    <w:tmpl w:val="E042F6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36154"/>
    <w:multiLevelType w:val="hybridMultilevel"/>
    <w:tmpl w:val="4824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001"/>
    <w:rsid w:val="00097363"/>
    <w:rsid w:val="000A4412"/>
    <w:rsid w:val="000D6F1F"/>
    <w:rsid w:val="001112D3"/>
    <w:rsid w:val="00121D75"/>
    <w:rsid w:val="00167001"/>
    <w:rsid w:val="00227711"/>
    <w:rsid w:val="0026454F"/>
    <w:rsid w:val="00283C40"/>
    <w:rsid w:val="00291D38"/>
    <w:rsid w:val="002A191A"/>
    <w:rsid w:val="003169DA"/>
    <w:rsid w:val="00357C5C"/>
    <w:rsid w:val="00364422"/>
    <w:rsid w:val="00365813"/>
    <w:rsid w:val="003B5BC0"/>
    <w:rsid w:val="004A3983"/>
    <w:rsid w:val="005648F6"/>
    <w:rsid w:val="005800E8"/>
    <w:rsid w:val="005C0FFA"/>
    <w:rsid w:val="005D2EE2"/>
    <w:rsid w:val="005F1DC8"/>
    <w:rsid w:val="005F2CA3"/>
    <w:rsid w:val="0060022D"/>
    <w:rsid w:val="006160DB"/>
    <w:rsid w:val="00632ADA"/>
    <w:rsid w:val="007031D9"/>
    <w:rsid w:val="007232EC"/>
    <w:rsid w:val="007E7ED0"/>
    <w:rsid w:val="00834F42"/>
    <w:rsid w:val="008507C6"/>
    <w:rsid w:val="00881AC5"/>
    <w:rsid w:val="008C7F62"/>
    <w:rsid w:val="008F3673"/>
    <w:rsid w:val="00902CF7"/>
    <w:rsid w:val="0093474D"/>
    <w:rsid w:val="00970D0A"/>
    <w:rsid w:val="009B5DE0"/>
    <w:rsid w:val="00A204CB"/>
    <w:rsid w:val="00A730AD"/>
    <w:rsid w:val="00A910C5"/>
    <w:rsid w:val="00AA58DC"/>
    <w:rsid w:val="00B27265"/>
    <w:rsid w:val="00B30B15"/>
    <w:rsid w:val="00BD7228"/>
    <w:rsid w:val="00CA7638"/>
    <w:rsid w:val="00D43520"/>
    <w:rsid w:val="00D557C7"/>
    <w:rsid w:val="00D82904"/>
    <w:rsid w:val="00EC6DE5"/>
    <w:rsid w:val="00FE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0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6700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E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C9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F3673"/>
    <w:rPr>
      <w:b/>
      <w:bCs/>
    </w:rPr>
  </w:style>
  <w:style w:type="character" w:styleId="aa">
    <w:name w:val="Emphasis"/>
    <w:basedOn w:val="a0"/>
    <w:uiPriority w:val="20"/>
    <w:qFormat/>
    <w:rsid w:val="00A730AD"/>
    <w:rPr>
      <w:i/>
      <w:iCs/>
    </w:rPr>
  </w:style>
  <w:style w:type="paragraph" w:styleId="ab">
    <w:name w:val="List Paragraph"/>
    <w:basedOn w:val="a"/>
    <w:uiPriority w:val="34"/>
    <w:qFormat/>
    <w:rsid w:val="00BD7228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316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E%D1%80%D0%B0%D0%BB%D1%8C%D0%BD%D0%BE%D0%B5_%D0%BA%D0%B0%D1%87%D0%B5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D27A2-C5F7-4D04-A97F-4B61251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GAlyamshini</dc:creator>
  <cp:keywords/>
  <dc:description/>
  <cp:lastModifiedBy>GAlyamshini</cp:lastModifiedBy>
  <cp:revision>13</cp:revision>
  <dcterms:created xsi:type="dcterms:W3CDTF">2019-11-24T16:08:00Z</dcterms:created>
  <dcterms:modified xsi:type="dcterms:W3CDTF">2021-04-11T16:24:00Z</dcterms:modified>
</cp:coreProperties>
</file>