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56" w:rsidRPr="00767EC3" w:rsidRDefault="00833756" w:rsidP="00833756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67EC3">
        <w:rPr>
          <w:rFonts w:ascii="Times New Roman" w:eastAsia="Times New Roman" w:hAnsi="Times New Roman"/>
          <w:b/>
          <w:color w:val="000000"/>
          <w:sz w:val="28"/>
          <w:szCs w:val="28"/>
        </w:rPr>
        <w:t>« Патриотизм начинается с  порога детского сада</w:t>
      </w:r>
      <w:proofErr w:type="gramStart"/>
      <w:r w:rsidRPr="00767EC3">
        <w:rPr>
          <w:rFonts w:ascii="Times New Roman" w:eastAsia="Times New Roman" w:hAnsi="Times New Roman"/>
          <w:b/>
          <w:color w:val="000000"/>
          <w:sz w:val="28"/>
          <w:szCs w:val="28"/>
        </w:rPr>
        <w:t>.»</w:t>
      </w:r>
      <w:proofErr w:type="gramEnd"/>
    </w:p>
    <w:p w:rsidR="00833756" w:rsidRDefault="00833756" w:rsidP="00833756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Не заменят край любимый</w:t>
      </w:r>
    </w:p>
    <w:p w:rsidR="00833756" w:rsidRDefault="00833756" w:rsidP="00833756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Никакие чудеса!  </w:t>
      </w:r>
    </w:p>
    <w:p w:rsidR="00833756" w:rsidRDefault="00833756" w:rsidP="00833756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Только здесь все так любимо – </w:t>
      </w:r>
    </w:p>
    <w:p w:rsidR="00833756" w:rsidRDefault="00833756" w:rsidP="00833756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Реки, горы и леса.</w:t>
      </w:r>
    </w:p>
    <w:p w:rsidR="00833756" w:rsidRDefault="00833756" w:rsidP="00833756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Здесь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отчего порога</w:t>
      </w:r>
    </w:p>
    <w:p w:rsidR="00833756" w:rsidRDefault="00833756" w:rsidP="00833756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Начинается страна.</w:t>
      </w:r>
    </w:p>
    <w:p w:rsidR="00833756" w:rsidRDefault="00833756" w:rsidP="00833756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Стран других на карте много,</w:t>
      </w:r>
    </w:p>
    <w:p w:rsidR="00833756" w:rsidRDefault="00833756" w:rsidP="00833756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Только Родина одна!</w:t>
      </w:r>
    </w:p>
    <w:p w:rsidR="00833756" w:rsidRDefault="00833756" w:rsidP="00833756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О. Емельянова</w:t>
      </w:r>
    </w:p>
    <w:p w:rsidR="00833756" w:rsidRDefault="00833756" w:rsidP="00833756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Родина. Отчизна. Отечество. Отчий край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Так называют люди ту землю, на которой родились и нет ничего дороже у человека , чем Родина, красоту которой открываем мы- педагоги дошкольного образования. Патриотизм – это чувство любви к Родине, ощущение себя неотъемлемой  частью Отечества. Эти чувства мы  прививаем  каждому ребенку в детском саду, где закладываются основы отношения к окружающему миру.            </w:t>
      </w:r>
      <w:r w:rsidRPr="003A36B7">
        <w:rPr>
          <w:rFonts w:ascii="Times New Roman" w:eastAsia="Times New Roman" w:hAnsi="Times New Roman"/>
          <w:color w:val="000000"/>
          <w:sz w:val="28"/>
          <w:szCs w:val="28"/>
        </w:rPr>
        <w:t>В настоящее время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3A36B7">
        <w:rPr>
          <w:rFonts w:ascii="Times New Roman" w:eastAsia="Times New Roman" w:hAnsi="Times New Roman"/>
          <w:color w:val="000000"/>
          <w:sz w:val="28"/>
          <w:szCs w:val="28"/>
        </w:rPr>
        <w:t xml:space="preserve"> как на региональном, так и на федеральном уровне актуализируются задачи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патриотического, </w:t>
      </w:r>
      <w:r w:rsidRPr="003A36B7">
        <w:rPr>
          <w:rFonts w:ascii="Times New Roman" w:eastAsia="Times New Roman" w:hAnsi="Times New Roman"/>
          <w:color w:val="000000"/>
          <w:sz w:val="28"/>
          <w:szCs w:val="28"/>
        </w:rPr>
        <w:t>нравственного воспитания, которые находят развитие в постановке цели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патриотического </w:t>
      </w:r>
      <w:r w:rsidRPr="003A36B7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образования в государственных нормативных документах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A36B7">
        <w:rPr>
          <w:rFonts w:ascii="Times New Roman" w:eastAsia="Times New Roman" w:hAnsi="Times New Roman"/>
          <w:color w:val="000000"/>
          <w:sz w:val="28"/>
          <w:szCs w:val="28"/>
        </w:rPr>
        <w:t xml:space="preserve">(см.: Концепция воспитания и развития личности гражданина России, </w:t>
      </w:r>
      <w:r w:rsidRPr="003A36B7">
        <w:rPr>
          <w:rFonts w:ascii="Times New Roman" w:hAnsi="Times New Roman"/>
          <w:sz w:val="28"/>
          <w:szCs w:val="28"/>
        </w:rPr>
        <w:t>Закон РФ «Об образовании»</w:t>
      </w:r>
      <w:r w:rsidRPr="005443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3A3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3A36B7">
        <w:rPr>
          <w:rFonts w:ascii="Times New Roman" w:hAnsi="Times New Roman"/>
          <w:sz w:val="28"/>
          <w:szCs w:val="28"/>
        </w:rPr>
        <w:t xml:space="preserve">предъявляет общие требования к содержанию образования в </w:t>
      </w:r>
      <w:r>
        <w:rPr>
          <w:rFonts w:ascii="Times New Roman" w:hAnsi="Times New Roman"/>
          <w:sz w:val="28"/>
          <w:szCs w:val="28"/>
        </w:rPr>
        <w:t xml:space="preserve">нашем образовательном </w:t>
      </w:r>
      <w:r w:rsidRPr="003A36B7">
        <w:rPr>
          <w:rFonts w:ascii="Times New Roman" w:hAnsi="Times New Roman"/>
          <w:sz w:val="28"/>
          <w:szCs w:val="28"/>
        </w:rPr>
        <w:t xml:space="preserve"> учре</w:t>
      </w:r>
      <w:r>
        <w:rPr>
          <w:rFonts w:ascii="Times New Roman" w:hAnsi="Times New Roman"/>
          <w:sz w:val="28"/>
          <w:szCs w:val="28"/>
        </w:rPr>
        <w:t xml:space="preserve">ждении МБДОУ №1 в подготовительной группе «Дождинка», где педагоги группы </w:t>
      </w:r>
      <w:proofErr w:type="gramStart"/>
      <w:r>
        <w:rPr>
          <w:rFonts w:ascii="Times New Roman" w:hAnsi="Times New Roman"/>
          <w:sz w:val="28"/>
          <w:szCs w:val="28"/>
        </w:rPr>
        <w:t>учат</w:t>
      </w:r>
      <w:proofErr w:type="gramEnd"/>
      <w:r>
        <w:rPr>
          <w:rFonts w:ascii="Times New Roman" w:hAnsi="Times New Roman"/>
          <w:sz w:val="28"/>
          <w:szCs w:val="28"/>
        </w:rPr>
        <w:t xml:space="preserve"> закладывают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основы </w:t>
      </w:r>
      <w:r w:rsidRPr="003A36B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патриотического  воспитания. Такими основами являются :  гордость за свою Родину, любовь к родному краю, понимание культуры своего народа, почитание герое наше страны, </w:t>
      </w:r>
      <w:r w:rsidRPr="003A36B7">
        <w:rPr>
          <w:rFonts w:ascii="Times New Roman" w:eastAsia="Times New Roman" w:hAnsi="Times New Roman"/>
          <w:color w:val="000000"/>
          <w:sz w:val="28"/>
          <w:szCs w:val="28"/>
        </w:rPr>
        <w:t xml:space="preserve"> ценности любви, доброты, тепла семьи, честности и порядочности друзей, надежности, проч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ности общего дома  — Родины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A36B7">
        <w:rPr>
          <w:rFonts w:ascii="Times New Roman" w:eastAsia="Times New Roman" w:hAnsi="Times New Roman"/>
          <w:color w:val="000000"/>
          <w:sz w:val="28"/>
          <w:szCs w:val="28"/>
        </w:rPr>
        <w:t xml:space="preserve"> Все эти  ценности жизни являются общими для всех людей.</w:t>
      </w:r>
      <w:r>
        <w:t xml:space="preserve">   </w:t>
      </w:r>
      <w:r w:rsidRPr="003A36B7">
        <w:rPr>
          <w:rFonts w:ascii="Times New Roman" w:eastAsia="Times New Roman" w:hAnsi="Times New Roman"/>
          <w:color w:val="000000"/>
          <w:sz w:val="28"/>
          <w:szCs w:val="28"/>
        </w:rPr>
        <w:t xml:space="preserve">Поэтому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патриотическое  </w:t>
      </w:r>
      <w:r w:rsidRPr="003A36B7">
        <w:rPr>
          <w:rFonts w:ascii="Times New Roman" w:eastAsia="Times New Roman" w:hAnsi="Times New Roman"/>
          <w:color w:val="000000"/>
          <w:sz w:val="28"/>
          <w:szCs w:val="28"/>
        </w:rPr>
        <w:t>воспитание является важной  необходимостью в настоящее время для России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и  в частности для нашей подготовительной группы. </w:t>
      </w:r>
    </w:p>
    <w:p w:rsidR="00833756" w:rsidRPr="00A611ED" w:rsidRDefault="00833756" w:rsidP="00833756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</w:t>
      </w:r>
      <w:r w:rsidRPr="003A36B7">
        <w:rPr>
          <w:rFonts w:ascii="Times New Roman" w:eastAsia="Times New Roman" w:hAnsi="Times New Roman"/>
          <w:color w:val="000000"/>
          <w:sz w:val="28"/>
          <w:szCs w:val="28"/>
        </w:rPr>
        <w:t xml:space="preserve">анное направление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нашло свое отражение в проектной деятельности нашей группы « Ознакомление с родным краем, как средство патриотического воспитания детей старшего дошкольного возраста»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которое  стало</w:t>
      </w:r>
      <w:r w:rsidRPr="003A36B7">
        <w:rPr>
          <w:rFonts w:ascii="Times New Roman" w:eastAsia="Times New Roman" w:hAnsi="Times New Roman"/>
          <w:color w:val="000000"/>
          <w:sz w:val="28"/>
          <w:szCs w:val="28"/>
        </w:rPr>
        <w:t xml:space="preserve"> важнейшей частью целостного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коррекционно-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24EF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A36B7">
        <w:rPr>
          <w:rFonts w:ascii="Times New Roman" w:eastAsia="Times New Roman" w:hAnsi="Times New Roman"/>
          <w:color w:val="000000"/>
          <w:sz w:val="28"/>
          <w:szCs w:val="28"/>
        </w:rPr>
        <w:t>образовательн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ого  </w:t>
      </w:r>
      <w:r w:rsidRPr="003A36B7">
        <w:rPr>
          <w:rFonts w:ascii="Times New Roman" w:eastAsia="Times New Roman" w:hAnsi="Times New Roman"/>
          <w:color w:val="000000"/>
          <w:sz w:val="28"/>
          <w:szCs w:val="28"/>
        </w:rPr>
        <w:t xml:space="preserve">процесса 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2022-2023 году</w:t>
      </w:r>
      <w:r w:rsidRPr="00593AF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593AF2">
        <w:rPr>
          <w:rFonts w:ascii="Times New Roman" w:hAnsi="Times New Roman"/>
          <w:sz w:val="28"/>
          <w:szCs w:val="28"/>
        </w:rPr>
        <w:t xml:space="preserve"> Основной целью</w:t>
      </w:r>
      <w:r w:rsidRPr="003A36B7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нашей работы  являлось </w:t>
      </w:r>
      <w:r w:rsidRPr="003A36B7">
        <w:rPr>
          <w:rFonts w:ascii="Times New Roman" w:hAnsi="Times New Roman"/>
          <w:sz w:val="28"/>
          <w:szCs w:val="28"/>
        </w:rPr>
        <w:t xml:space="preserve"> воспитание </w:t>
      </w:r>
      <w:r>
        <w:rPr>
          <w:rFonts w:ascii="Times New Roman" w:hAnsi="Times New Roman"/>
          <w:sz w:val="28"/>
          <w:szCs w:val="28"/>
        </w:rPr>
        <w:t xml:space="preserve">патриотической, </w:t>
      </w:r>
      <w:r w:rsidRPr="003A36B7">
        <w:rPr>
          <w:rFonts w:ascii="Times New Roman" w:hAnsi="Times New Roman"/>
          <w:sz w:val="28"/>
          <w:szCs w:val="28"/>
        </w:rPr>
        <w:t xml:space="preserve">нравственной личности </w:t>
      </w:r>
      <w:r w:rsidRPr="003A36B7">
        <w:rPr>
          <w:rFonts w:ascii="Times New Roman" w:hAnsi="Times New Roman"/>
          <w:sz w:val="28"/>
          <w:szCs w:val="28"/>
        </w:rPr>
        <w:lastRenderedPageBreak/>
        <w:t xml:space="preserve">ребенка, содействие обретению им нравственного востребованного духовного опыта, основанного на традициях </w:t>
      </w:r>
      <w:r>
        <w:rPr>
          <w:rFonts w:ascii="Times New Roman" w:hAnsi="Times New Roman"/>
          <w:sz w:val="28"/>
          <w:szCs w:val="28"/>
        </w:rPr>
        <w:t xml:space="preserve">казачьего </w:t>
      </w:r>
      <w:r w:rsidRPr="003A36B7">
        <w:rPr>
          <w:rFonts w:ascii="Times New Roman" w:hAnsi="Times New Roman"/>
          <w:sz w:val="28"/>
          <w:szCs w:val="28"/>
        </w:rPr>
        <w:t>Православия</w:t>
      </w:r>
      <w:r>
        <w:rPr>
          <w:rFonts w:ascii="Times New Roman" w:hAnsi="Times New Roman"/>
          <w:sz w:val="28"/>
          <w:szCs w:val="28"/>
        </w:rPr>
        <w:t>.</w:t>
      </w:r>
      <w:r w:rsidRPr="0057005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Главное  </w:t>
      </w:r>
      <w:r w:rsidRPr="003A36B7">
        <w:rPr>
          <w:rFonts w:ascii="Times New Roman" w:eastAsia="Calibri" w:hAnsi="Times New Roman"/>
          <w:sz w:val="28"/>
          <w:szCs w:val="28"/>
        </w:rPr>
        <w:t xml:space="preserve">направление работы </w:t>
      </w: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3A36B7">
        <w:rPr>
          <w:rFonts w:ascii="Times New Roman" w:eastAsia="Calibri" w:hAnsi="Times New Roman"/>
          <w:sz w:val="28"/>
          <w:szCs w:val="28"/>
        </w:rPr>
        <w:t xml:space="preserve">знакомство детей с основами православной культуры кубанского народа через </w:t>
      </w:r>
      <w:r w:rsidRPr="003A36B7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3A36B7">
        <w:rPr>
          <w:rFonts w:ascii="Times New Roman" w:hAnsi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A36B7">
        <w:rPr>
          <w:rFonts w:ascii="Times New Roman" w:hAnsi="Times New Roman"/>
          <w:sz w:val="28"/>
          <w:szCs w:val="28"/>
        </w:rPr>
        <w:t>- грамматического строя и связной  речи детей.</w:t>
      </w:r>
    </w:p>
    <w:p w:rsidR="00833756" w:rsidRPr="00570050" w:rsidRDefault="00833756" w:rsidP="00833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дети с педагогами и родителями  принимали  участие в </w:t>
      </w:r>
      <w:proofErr w:type="spellStart"/>
      <w:r w:rsidRPr="00570050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570050">
        <w:rPr>
          <w:rFonts w:ascii="Times New Roman" w:hAnsi="Times New Roman" w:cs="Times New Roman"/>
          <w:sz w:val="28"/>
          <w:szCs w:val="28"/>
        </w:rPr>
        <w:t xml:space="preserve"> - исследова</w:t>
      </w:r>
      <w:r>
        <w:rPr>
          <w:rFonts w:ascii="Times New Roman" w:hAnsi="Times New Roman" w:cs="Times New Roman"/>
          <w:sz w:val="28"/>
          <w:szCs w:val="28"/>
        </w:rPr>
        <w:t xml:space="preserve">тельской деятельности: экскурсиях  в исторический музей   города Курганинска посвященных  православным и государственным праздникам </w:t>
      </w:r>
      <w:r w:rsidRPr="005700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приглашали в ДОУ </w:t>
      </w:r>
      <w:r w:rsidRPr="00570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атамана г. Курганинска  Коптева  Ю.Н. </w:t>
      </w:r>
      <w:r w:rsidRPr="00570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рассказывал о традициях  и быте  казачьего войска. Прошла выставка рисунков детей совместно с родителями «Герб моей семьи» и «Мой родной город». Во время бесед дети с удовольствием знакомились с национальной одеждой кубанских казаков, народными кубанскими ремеслами,  писателями и поэтами Кубани, с подвигами героев Великой Отечественной войны живших в городе Курганинске, рассматривали альбомы «Город вчера и сегодня». </w:t>
      </w:r>
    </w:p>
    <w:p w:rsidR="00833756" w:rsidRDefault="00833756" w:rsidP="008337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Заключительным этапом проекта стал праздник для детей «Кубанские посиделки», в котором дети показали знания полученные 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по данной теме.</w:t>
      </w:r>
    </w:p>
    <w:p w:rsidR="00833756" w:rsidRDefault="00833756" w:rsidP="008337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Все лучшее,  что начнет формироваться в детском саду, найдет свое отражение в дальнейшей жизни человека. Каждому человеку необходимо знать родную природу, историю и культуру народа к которому он принадлежит, свое место в окружающем мире. Если целостность этого процесса нарушится, разрушится связь между поколениями. Воспитание нравственно-патриотических в нашей группе есть  и будет одним из главных составляющих воспитания маленького гражданина. Вся  наша работа была направлена на пробуждение у малышей чувства Родины, чтобы в их сердцах остались воспоминания о маленьком уголке далекого детства. И пусть с этим уголком связывается образ великой Родины. Дети – это наше будущее, а будущее будет таким, каким мы его сами сделаем!</w:t>
      </w:r>
    </w:p>
    <w:p w:rsidR="00833756" w:rsidRDefault="00833756" w:rsidP="008337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от нас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взрослых зависит, какими будут наши дети и что они унесут из детства.</w:t>
      </w:r>
    </w:p>
    <w:p w:rsidR="00861BF9" w:rsidRDefault="00833756"/>
    <w:sectPr w:rsidR="0086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8F"/>
    <w:rsid w:val="0082638F"/>
    <w:rsid w:val="00833756"/>
    <w:rsid w:val="00895D4A"/>
    <w:rsid w:val="008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7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7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2023-07-01T14:11:00Z</dcterms:created>
  <dcterms:modified xsi:type="dcterms:W3CDTF">2023-07-01T14:12:00Z</dcterms:modified>
</cp:coreProperties>
</file>