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3B" w:rsidRPr="00B20C3B" w:rsidRDefault="00B20C3B" w:rsidP="00713D3F">
      <w:pPr>
        <w:spacing w:after="0" w:line="36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Шурыгина Анжела Олеговна</w:t>
      </w:r>
      <w:r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713D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7E5F"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преподаватель</w:t>
      </w:r>
      <w:r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A1E28" w:rsidRPr="00B20C3B" w:rsidRDefault="003A1E28" w:rsidP="00713D3F">
      <w:pPr>
        <w:spacing w:after="0" w:line="36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</w:t>
      </w:r>
      <w:r w:rsidR="00B20C3B"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БУДО «Детская школа искусств №7»</w:t>
      </w:r>
      <w:r w:rsidR="00713D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0C3B"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г. Магнитогорск</w:t>
      </w:r>
    </w:p>
    <w:p w:rsidR="003A1E28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1E28" w:rsidRPr="00A951AD" w:rsidRDefault="00A951AD" w:rsidP="00713D3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1AD">
        <w:rPr>
          <w:rFonts w:ascii="Times New Roman" w:hAnsi="Times New Roman"/>
          <w:b/>
          <w:sz w:val="28"/>
          <w:szCs w:val="28"/>
          <w:lang w:eastAsia="ru-RU"/>
        </w:rPr>
        <w:t>«РОССИЯ НАЧИНАЕТСЯ С ТЕБЯ»</w:t>
      </w:r>
    </w:p>
    <w:p w:rsidR="003A1E28" w:rsidRPr="00A951AD" w:rsidRDefault="003A1E28" w:rsidP="00713D3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1AD">
        <w:rPr>
          <w:rFonts w:ascii="Times New Roman" w:hAnsi="Times New Roman"/>
          <w:b/>
          <w:sz w:val="28"/>
          <w:szCs w:val="28"/>
          <w:lang w:eastAsia="ru-RU"/>
        </w:rPr>
        <w:t>учебно-методически</w:t>
      </w:r>
      <w:r w:rsidR="00B20C3B" w:rsidRPr="00A951AD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A951AD">
        <w:rPr>
          <w:rFonts w:ascii="Times New Roman" w:hAnsi="Times New Roman"/>
          <w:b/>
          <w:sz w:val="28"/>
          <w:szCs w:val="28"/>
          <w:lang w:eastAsia="ru-RU"/>
        </w:rPr>
        <w:t xml:space="preserve"> проект </w:t>
      </w:r>
      <w:r w:rsidR="00B20C3B" w:rsidRPr="00A951AD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A951AD">
        <w:rPr>
          <w:rFonts w:ascii="Times New Roman" w:hAnsi="Times New Roman"/>
          <w:b/>
          <w:sz w:val="28"/>
          <w:szCs w:val="28"/>
          <w:lang w:eastAsia="ru-RU"/>
        </w:rPr>
        <w:t>атриотическо</w:t>
      </w:r>
      <w:r w:rsidR="00B20C3B" w:rsidRPr="00A951AD"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A951AD">
        <w:rPr>
          <w:rFonts w:ascii="Times New Roman" w:hAnsi="Times New Roman"/>
          <w:b/>
          <w:sz w:val="28"/>
          <w:szCs w:val="28"/>
          <w:lang w:eastAsia="ru-RU"/>
        </w:rPr>
        <w:t xml:space="preserve"> воспитани</w:t>
      </w:r>
      <w:r w:rsidR="00B20C3B" w:rsidRPr="00A951AD">
        <w:rPr>
          <w:rFonts w:ascii="Times New Roman" w:hAnsi="Times New Roman"/>
          <w:b/>
          <w:sz w:val="28"/>
          <w:szCs w:val="28"/>
          <w:lang w:eastAsia="ru-RU"/>
        </w:rPr>
        <w:t>я учащихся детской школы искусств</w:t>
      </w:r>
    </w:p>
    <w:p w:rsidR="003A1E28" w:rsidRPr="00713D3F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записка.</w:t>
      </w:r>
      <w:r w:rsidR="00713D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Патриотическое воспитание подрастающего поколения – одна из важнейших задач, стоящих перед детскими образовательными учреждениями в условиях развития современного российского общества. Правительство нашей страны уделяет пристальное внимание 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данному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вопросу, о чем свидетельствует появление новых нормативных документов и законодательных актов. </w:t>
      </w:r>
      <w:proofErr w:type="gramStart"/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частности, Государственная программа «Патриотическое воспитание граждан РФ на 2016-2020 гг.», утвержденная постановлением Правительства РФ от 30.12.2015г. № 1493, основной целью государственной политики в сфере патриотического воспитания 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провозглашает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«создание условий для повышения гражданской </w:t>
      </w:r>
      <w:r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ответственности за судьбу страны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укрепления чувства </w:t>
      </w:r>
      <w:r w:rsidRPr="00B20C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сопричастности граждан к великой истории и культуре России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обеспечения преемственности поколений россиян, воспитания гражданина, любящего свою Родину и семью, имеющего активную</w:t>
      </w:r>
      <w:proofErr w:type="gramEnd"/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жизненную позицию» </w:t>
      </w:r>
      <w:r w:rsidR="006F000A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7063A"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курсив мой – А. Ш.</w:t>
      </w:r>
      <w:r w:rsidR="006F000A"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достижения поставленной Правительством цели необходимо объединение усилий всего российского общества. Особое место в этом процессе отводится детским учреждениям, осуществляющим образовательную и воспитательную деятельность, как наиболее полно формирующим личность будущего гражданина страны. Возникает необходимость создания и развития системы патриотического воспитания в школах, как общего, так и дополнительного образования.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Детская школа искусств – это учреждение дополнительного образования детей, реализующее образовательные программы в области искусств. Неотъемлемым компонентом обучения в школе искусств является творчество,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творческий процесс, что обуславливает специфику учреждения, отличает его от других образовательных учреждений. Здесь сосуществуют три компонента становления гармоничной, социально-адаптированной личности – обучение,  воспитание и развитие. Именно в школе искусств, обучаясь игре на инструменте или изобразительному искусству, ребенок обретает возможность выражения своих чувств, переживаний, мыслей в звуках и красках. А значит, школа искусств воздействует на патриотическое самосознание</w:t>
      </w:r>
      <w:r w:rsidRPr="00B20C3B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"/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учащегося не только на рациональном, но и эмоциональном уровне, что сокращает время восприятия информации и усиливает результат.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 xml:space="preserve">МБУДО «Детская школа искусств №7» г. Магнитогорска расположена на отдаленном от центра города участке – поселке Железнодорожников.  На сегодняшний день ДШИ №7 является единственным центром предпрофессионального образования детей поселка и представляет собой учебное заведение, наиболее полно воздействующее на развитие творческих способностей детей и формирование социально-культурной среды в целом, в чем и заключается </w:t>
      </w:r>
      <w:r w:rsidRPr="00B20C3B">
        <w:rPr>
          <w:rFonts w:ascii="Times New Roman" w:hAnsi="Times New Roman"/>
          <w:b/>
          <w:sz w:val="28"/>
          <w:szCs w:val="28"/>
        </w:rPr>
        <w:t>актуальность</w:t>
      </w:r>
      <w:r w:rsidRPr="00B20C3B">
        <w:rPr>
          <w:rFonts w:ascii="Times New Roman" w:hAnsi="Times New Roman"/>
          <w:sz w:val="28"/>
          <w:szCs w:val="28"/>
        </w:rPr>
        <w:t xml:space="preserve"> проекта. Именно школа искусств должна взять на себя миссию патриотического воспитания детей поселка Железнодорожников. Осознание детьми причастности к истории страны, формирование у учащихся чувства ответственности за судьбу своей Родины – те нравственные качества личности, которые мы стреми</w:t>
      </w:r>
      <w:r w:rsidR="00AF7E5F">
        <w:rPr>
          <w:rFonts w:ascii="Times New Roman" w:hAnsi="Times New Roman"/>
          <w:sz w:val="28"/>
          <w:szCs w:val="28"/>
        </w:rPr>
        <w:t>лись</w:t>
      </w:r>
      <w:r w:rsidRPr="00B20C3B">
        <w:rPr>
          <w:rFonts w:ascii="Times New Roman" w:hAnsi="Times New Roman"/>
          <w:sz w:val="28"/>
          <w:szCs w:val="28"/>
        </w:rPr>
        <w:t xml:space="preserve"> воспитать, реализуя проект «Россия начинается с тебя».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sz w:val="28"/>
          <w:szCs w:val="28"/>
        </w:rPr>
        <w:t xml:space="preserve">Таким образом, </w:t>
      </w:r>
      <w:r w:rsidRPr="00B20C3B">
        <w:rPr>
          <w:rFonts w:ascii="Times New Roman" w:hAnsi="Times New Roman"/>
          <w:b/>
          <w:sz w:val="28"/>
          <w:szCs w:val="28"/>
        </w:rPr>
        <w:t>цель проекта</w:t>
      </w:r>
      <w:r w:rsidR="00AF7E5F">
        <w:rPr>
          <w:rFonts w:ascii="Times New Roman" w:hAnsi="Times New Roman"/>
          <w:b/>
          <w:sz w:val="28"/>
          <w:szCs w:val="28"/>
        </w:rPr>
        <w:t>:</w:t>
      </w:r>
      <w:r w:rsidRPr="00B20C3B">
        <w:rPr>
          <w:rFonts w:ascii="Times New Roman" w:hAnsi="Times New Roman"/>
          <w:sz w:val="28"/>
          <w:szCs w:val="28"/>
        </w:rPr>
        <w:t xml:space="preserve"> формирование патриотического самосознания обучающихся посредством привлечения детей к творческой – музыкальной и художественной деятельности.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sz w:val="28"/>
          <w:szCs w:val="28"/>
        </w:rPr>
        <w:t>Задачи проекта</w:t>
      </w:r>
      <w:r w:rsidRPr="00B20C3B">
        <w:rPr>
          <w:rFonts w:ascii="Times New Roman" w:hAnsi="Times New Roman"/>
          <w:sz w:val="28"/>
          <w:szCs w:val="28"/>
        </w:rPr>
        <w:t>:</w:t>
      </w:r>
    </w:p>
    <w:p w:rsidR="003A1E28" w:rsidRPr="00B20C3B" w:rsidRDefault="003A1E28" w:rsidP="00713D3F">
      <w:pPr>
        <w:pStyle w:val="a3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сформировать систему патриотического воспитания </w:t>
      </w:r>
      <w:proofErr w:type="gramStart"/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школы;</w:t>
      </w:r>
    </w:p>
    <w:p w:rsidR="003A1E28" w:rsidRPr="00B20C3B" w:rsidRDefault="003A1E28" w:rsidP="00713D3F">
      <w:pPr>
        <w:pStyle w:val="a3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развить у </w:t>
      </w:r>
      <w:proofErr w:type="gramStart"/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чувство любви, гордости и ответственности за свою страну, ее выдающиеся достижения в области науки, культуры, спорта;</w:t>
      </w:r>
    </w:p>
    <w:p w:rsidR="003A1E28" w:rsidRPr="00B20C3B" w:rsidRDefault="003A1E28" w:rsidP="00713D3F">
      <w:pPr>
        <w:pStyle w:val="a3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выражения обучающимися своей гражданско-патриотический позиции – своих представлений о себе, своей семье, о родном городе, крае, стране, об искусстве своего народа и труде через музыкальное и художественно творчество;</w:t>
      </w:r>
    </w:p>
    <w:p w:rsidR="003A1E28" w:rsidRPr="00B20C3B" w:rsidRDefault="003A1E28" w:rsidP="00713D3F">
      <w:pPr>
        <w:pStyle w:val="a3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обеспечить взаимодействие между преподавателями и родителями в воспитании патриотизма и гражданственности детей.</w:t>
      </w:r>
    </w:p>
    <w:p w:rsidR="003A1E28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 xml:space="preserve">Идея создания и реализации проекта «Россия начинается с тебя» возникла в год 85-летнего юбилея города Магнитогорска (2014 г.), а его завершающим аккордом </w:t>
      </w:r>
      <w:r w:rsidR="00AF7E5F">
        <w:rPr>
          <w:rFonts w:ascii="Times New Roman" w:hAnsi="Times New Roman"/>
          <w:sz w:val="28"/>
          <w:szCs w:val="28"/>
        </w:rPr>
        <w:t>стал</w:t>
      </w:r>
      <w:r w:rsidRPr="00B20C3B">
        <w:rPr>
          <w:rFonts w:ascii="Times New Roman" w:hAnsi="Times New Roman"/>
          <w:sz w:val="28"/>
          <w:szCs w:val="28"/>
        </w:rPr>
        <w:t xml:space="preserve"> вечер, посвященный 25-летию Детской школы искусств №7 (2016г.). Таким образом, наш проект перекин</w:t>
      </w:r>
      <w:r w:rsidR="00AF7E5F">
        <w:rPr>
          <w:rFonts w:ascii="Times New Roman" w:hAnsi="Times New Roman"/>
          <w:sz w:val="28"/>
          <w:szCs w:val="28"/>
        </w:rPr>
        <w:t>ул</w:t>
      </w:r>
      <w:r w:rsidRPr="00B20C3B">
        <w:rPr>
          <w:rFonts w:ascii="Times New Roman" w:hAnsi="Times New Roman"/>
          <w:sz w:val="28"/>
          <w:szCs w:val="28"/>
        </w:rPr>
        <w:t xml:space="preserve"> творческий мостик «от юбилея к юбилею». Однако организаторы и исполнители проекта продолж</w:t>
      </w:r>
      <w:r w:rsidR="00AF7E5F">
        <w:rPr>
          <w:rFonts w:ascii="Times New Roman" w:hAnsi="Times New Roman"/>
          <w:sz w:val="28"/>
          <w:szCs w:val="28"/>
        </w:rPr>
        <w:t>ают</w:t>
      </w:r>
      <w:r w:rsidRPr="00B20C3B">
        <w:rPr>
          <w:rFonts w:ascii="Times New Roman" w:hAnsi="Times New Roman"/>
          <w:sz w:val="28"/>
          <w:szCs w:val="28"/>
        </w:rPr>
        <w:t xml:space="preserve"> работу в школе по патриотическому воспитанию подрастающего поколения.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Материально-технические ресурсы.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реализации проекта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использовались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93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имею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щиеся</w:t>
      </w:r>
      <w:r w:rsidR="00B4693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учреждении материально технические ресурсы:</w:t>
      </w:r>
    </w:p>
    <w:p w:rsidR="003A1E28" w:rsidRPr="00B20C3B" w:rsidRDefault="003A1E28" w:rsidP="00713D3F">
      <w:pPr>
        <w:pStyle w:val="a3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музыкальные инструменты (рояль, фортепиано, народные и духовые инструменты, синтезаторы, электронные и акустические гитары, инструменты шумового оркестра и др.);</w:t>
      </w:r>
    </w:p>
    <w:p w:rsidR="003A1E28" w:rsidRPr="00B20C3B" w:rsidRDefault="003A1E28" w:rsidP="00713D3F">
      <w:pPr>
        <w:pStyle w:val="a3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музыкальная аппаратура (микрофоны, колонки, микшерные пульты);</w:t>
      </w:r>
    </w:p>
    <w:p w:rsidR="003A1E28" w:rsidRPr="00B20C3B" w:rsidRDefault="003A1E28" w:rsidP="00713D3F">
      <w:pPr>
        <w:pStyle w:val="a3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оборудование для класса изобразительного искусства (мольберты, муляжи);</w:t>
      </w:r>
    </w:p>
    <w:p w:rsidR="003A1E28" w:rsidRDefault="003A1E28" w:rsidP="00713D3F">
      <w:pPr>
        <w:pStyle w:val="a3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другое оборудование: фотоаппарат, видеокамера, проектор, принтеры цветные и черно-белые.</w:t>
      </w:r>
    </w:p>
    <w:p w:rsidR="003A1E28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Кадровые ресурсы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На реализацию проекта 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направлены усилия всего коллектива ДШИ №7 – администрации (директор, заместители директора), преподавательского состава, библиотекаря, </w:t>
      </w:r>
      <w:proofErr w:type="spellStart"/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документоведа</w:t>
      </w:r>
      <w:proofErr w:type="spellEnd"/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обслуживающего персонала.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Нормативно-правовые ресурсы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A1E28" w:rsidRPr="00B20C3B" w:rsidRDefault="003A1E28" w:rsidP="00713D3F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 закон "Об образовании в Российской Федерации" от 29.12.2012 N 273-ФЗ;</w:t>
      </w:r>
    </w:p>
    <w:p w:rsidR="003A1E28" w:rsidRPr="00B20C3B" w:rsidRDefault="003A1E28" w:rsidP="00713D3F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sz w:val="28"/>
          <w:szCs w:val="28"/>
        </w:rPr>
        <w:lastRenderedPageBreak/>
        <w:t>Концепция развития дополнительного образования детей, утвержденная распоряжением Правительства РФ от 4.09.2014г. № 1726-р;</w:t>
      </w:r>
    </w:p>
    <w:p w:rsidR="003A1E28" w:rsidRPr="00B20C3B" w:rsidRDefault="003A1E28" w:rsidP="00713D3F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Государственная программа «Патриотическое воспитание граждан РФ на 2016-2020 гг.», утвержденная постановлением Правительства РФ от 30.12.2015г. № 1493;</w:t>
      </w:r>
    </w:p>
    <w:p w:rsidR="003A1E28" w:rsidRPr="00B20C3B" w:rsidRDefault="003A1E28" w:rsidP="00713D3F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 Президента РФ от 1 июня 2012 г. N 761 «О Национальной стратегии действий в интересах детей на 2012 - 2017 годы»;</w:t>
      </w:r>
    </w:p>
    <w:p w:rsidR="003A1E28" w:rsidRDefault="003A1E28" w:rsidP="00713D3F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года".</w:t>
      </w:r>
    </w:p>
    <w:p w:rsidR="003A1E28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20C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Финансовые ресурсы</w:t>
      </w:r>
      <w:r w:rsidR="00713D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проекта не требует больших материальных затрат. Реквизит для выступлений и оформления сцены преподаватели и учащиеся 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изготовили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самостоятельно. Для его изготовления 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</w:t>
      </w:r>
      <w:r w:rsidR="00B4693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приобретен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B4693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</w:t>
      </w:r>
      <w:r w:rsidR="00B4693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расходны</w:t>
      </w:r>
      <w:r w:rsidR="0094068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 w:rsidR="0094068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ватман, ткани, лент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D26D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декоративны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D26D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мелоч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D26DC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шар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канцелярски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акварельны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A6880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гуаш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AA6880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кист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сумму </w:t>
      </w:r>
      <w:r w:rsidR="00AA6880"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3750 руб.</w:t>
      </w:r>
      <w:r w:rsidRPr="00B20C3B"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оформления выставок художественных работ 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потребовались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ватман, бумага формата А3 и А4, рамки на 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сумму </w:t>
      </w:r>
      <w:r w:rsidR="00AA6880"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3370 руб.</w:t>
      </w:r>
      <w:r w:rsidRPr="00B20C3B"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20C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освещения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мероприятий в СМИ, а также на информационных стендах школы и поселка 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были предусмотрены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затраты на фотопечать и картриджи для оргтехники</w:t>
      </w:r>
      <w:r w:rsidR="007A57B4"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1000 руб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Финансирование проекта </w:t>
      </w:r>
      <w:r w:rsidR="003229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общую сумму </w:t>
      </w:r>
      <w:r w:rsidR="00322974">
        <w:rPr>
          <w:rFonts w:ascii="Times New Roman" w:hAnsi="Times New Roman"/>
          <w:sz w:val="28"/>
          <w:szCs w:val="28"/>
        </w:rPr>
        <w:t>8</w:t>
      </w:r>
      <w:r w:rsidR="00322974" w:rsidRPr="00AA6880">
        <w:rPr>
          <w:rFonts w:ascii="Times New Roman" w:hAnsi="Times New Roman"/>
          <w:sz w:val="28"/>
          <w:szCs w:val="28"/>
        </w:rPr>
        <w:t>120</w:t>
      </w:r>
      <w:r w:rsidR="00322974">
        <w:rPr>
          <w:rFonts w:ascii="Times New Roman" w:hAnsi="Times New Roman"/>
          <w:sz w:val="28"/>
          <w:szCs w:val="28"/>
        </w:rPr>
        <w:t xml:space="preserve"> руб. 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осуществля</w:t>
      </w:r>
      <w:r w:rsidR="00A235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лось</w:t>
      </w:r>
      <w:r w:rsidRPr="00B20C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счет внебюджетных средств МБУДО «ДШИ №7».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</w:rPr>
        <w:t xml:space="preserve">Творческое сотрудничество. </w:t>
      </w:r>
      <w:r w:rsidRPr="00B20C3B">
        <w:rPr>
          <w:rFonts w:ascii="Times New Roman" w:hAnsi="Times New Roman"/>
          <w:sz w:val="28"/>
          <w:szCs w:val="28"/>
        </w:rPr>
        <w:t xml:space="preserve">В деле </w:t>
      </w:r>
      <w:r w:rsidR="00671611">
        <w:rPr>
          <w:rFonts w:ascii="Times New Roman" w:hAnsi="Times New Roman"/>
          <w:sz w:val="28"/>
          <w:szCs w:val="28"/>
        </w:rPr>
        <w:t>обучения и воспитания детей ДШИ </w:t>
      </w:r>
      <w:r w:rsidRPr="00B20C3B">
        <w:rPr>
          <w:rFonts w:ascii="Times New Roman" w:hAnsi="Times New Roman"/>
          <w:sz w:val="28"/>
          <w:szCs w:val="28"/>
        </w:rPr>
        <w:t xml:space="preserve">№7 на протяжении многих лет сотрудничает с общеобразовательными школами города, детскими садами, учреждениями культуры. Партнерами данного проекта </w:t>
      </w:r>
      <w:r w:rsidR="00A23528">
        <w:rPr>
          <w:rFonts w:ascii="Times New Roman" w:hAnsi="Times New Roman"/>
          <w:sz w:val="28"/>
          <w:szCs w:val="28"/>
        </w:rPr>
        <w:t>стали</w:t>
      </w:r>
      <w:r w:rsidRPr="00B20C3B">
        <w:rPr>
          <w:rFonts w:ascii="Times New Roman" w:hAnsi="Times New Roman"/>
          <w:sz w:val="28"/>
          <w:szCs w:val="28"/>
        </w:rPr>
        <w:t>:</w:t>
      </w:r>
    </w:p>
    <w:p w:rsidR="003A1E28" w:rsidRPr="00B20C3B" w:rsidRDefault="003A1E28" w:rsidP="00713D3F">
      <w:pPr>
        <w:pStyle w:val="a3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Библиотека семейного чтения №12 г. Магнитогорска;</w:t>
      </w:r>
    </w:p>
    <w:p w:rsidR="003A1E28" w:rsidRPr="00B20C3B" w:rsidRDefault="003A1E28" w:rsidP="00713D3F">
      <w:pPr>
        <w:pStyle w:val="a3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Дом культуры Железнодорожников г. Магнитогорска;</w:t>
      </w:r>
    </w:p>
    <w:p w:rsidR="003A1E28" w:rsidRPr="00B20C3B" w:rsidRDefault="003A1E28" w:rsidP="00713D3F">
      <w:pPr>
        <w:pStyle w:val="a3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Детская школа искусств №1 г. Магнитогорска.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3"/>
        <w:gridCol w:w="1332"/>
        <w:gridCol w:w="4883"/>
        <w:gridCol w:w="2317"/>
      </w:tblGrid>
      <w:tr w:rsidR="003A1E28" w:rsidRPr="009540E0" w:rsidTr="00086E97">
        <w:trPr>
          <w:trHeight w:val="379"/>
        </w:trPr>
        <w:tc>
          <w:tcPr>
            <w:tcW w:w="159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332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488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17" w:type="dxa"/>
          </w:tcPr>
          <w:p w:rsidR="003A1E28" w:rsidRPr="009540E0" w:rsidRDefault="003A1E28" w:rsidP="00713D3F">
            <w:pPr>
              <w:spacing w:after="0" w:line="360" w:lineRule="auto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A1E28" w:rsidRPr="009540E0" w:rsidTr="00086E97">
        <w:trPr>
          <w:trHeight w:val="888"/>
        </w:trPr>
        <w:tc>
          <w:tcPr>
            <w:tcW w:w="159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332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Январь-март 2014г.</w:t>
            </w:r>
          </w:p>
        </w:tc>
        <w:tc>
          <w:tcPr>
            <w:tcW w:w="488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подготовка нормативно-правовой базы проекта;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создание творческой группы по реализации проекта;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подбор и изучение методической и нотной литературы, учебно-методических пособий;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разработка календарного плана мероприятий;</w:t>
            </w:r>
          </w:p>
        </w:tc>
        <w:tc>
          <w:tcPr>
            <w:tcW w:w="2317" w:type="dxa"/>
          </w:tcPr>
          <w:p w:rsidR="003A1E28" w:rsidRPr="009540E0" w:rsidRDefault="003A1E28" w:rsidP="00713D3F">
            <w:pPr>
              <w:spacing w:after="0" w:line="360" w:lineRule="auto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Директор, заместители директора по УР</w:t>
            </w:r>
          </w:p>
        </w:tc>
      </w:tr>
      <w:tr w:rsidR="003A1E28" w:rsidRPr="009540E0" w:rsidTr="00086E97">
        <w:trPr>
          <w:trHeight w:val="888"/>
        </w:trPr>
        <w:tc>
          <w:tcPr>
            <w:tcW w:w="159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B20C3B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  <w:tc>
          <w:tcPr>
            <w:tcW w:w="1332" w:type="dxa"/>
          </w:tcPr>
          <w:p w:rsidR="003A1E28" w:rsidRPr="009540E0" w:rsidRDefault="00A7664D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3A1E28" w:rsidRPr="009540E0">
              <w:rPr>
                <w:rFonts w:ascii="Times New Roman" w:hAnsi="Times New Roman"/>
                <w:sz w:val="28"/>
                <w:szCs w:val="28"/>
              </w:rPr>
              <w:t xml:space="preserve"> 2014г. – октябрь 2016г.</w:t>
            </w:r>
          </w:p>
        </w:tc>
        <w:tc>
          <w:tcPr>
            <w:tcW w:w="488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Реализация проекта: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организация, подготовка и проведение запланированных мероприятий;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изготовление необходимого реквизита;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- участие в конкурсах и мероприятиях </w:t>
            </w:r>
            <w:r w:rsidR="00671611" w:rsidRPr="009540E0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317" w:type="dxa"/>
          </w:tcPr>
          <w:p w:rsidR="003A1E28" w:rsidRPr="009540E0" w:rsidRDefault="003A1E28" w:rsidP="00713D3F">
            <w:pPr>
              <w:spacing w:after="0" w:line="360" w:lineRule="auto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Заместители директора по УР, заведующая библиотекой семейного чтения</w:t>
            </w:r>
          </w:p>
        </w:tc>
      </w:tr>
      <w:tr w:rsidR="003A1E28" w:rsidRPr="009540E0" w:rsidTr="00086E97">
        <w:trPr>
          <w:trHeight w:val="888"/>
        </w:trPr>
        <w:tc>
          <w:tcPr>
            <w:tcW w:w="159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Обобщающе-аналитический</w:t>
            </w:r>
          </w:p>
        </w:tc>
        <w:tc>
          <w:tcPr>
            <w:tcW w:w="1332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– декабрь 2016г.</w:t>
            </w:r>
          </w:p>
        </w:tc>
        <w:tc>
          <w:tcPr>
            <w:tcW w:w="4883" w:type="dxa"/>
          </w:tcPr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- анализ и сопоставление результатов проекта с </w:t>
            </w:r>
            <w:proofErr w:type="gramStart"/>
            <w:r w:rsidRPr="009540E0">
              <w:rPr>
                <w:rFonts w:ascii="Times New Roman" w:hAnsi="Times New Roman"/>
                <w:sz w:val="28"/>
                <w:szCs w:val="28"/>
              </w:rPr>
              <w:t>прогнозируемыми</w:t>
            </w:r>
            <w:proofErr w:type="gram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в соответствии критериев  эффективности реализации проекта;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анкетирование участников проекта, изучение общественного мнения;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- диагностика уровня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у обучающихся гражданско-патриотических качеств;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подготовка отчета о реализации проекта в форме доклада и презентации;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- создание банка методических разработок по гражданско-патриотическому воспитанию;</w:t>
            </w:r>
          </w:p>
          <w:p w:rsidR="003A1E28" w:rsidRPr="009540E0" w:rsidRDefault="003A1E28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- определение перспектив дальнейшей работы по патриотическому воспитанию учащихся.</w:t>
            </w:r>
          </w:p>
        </w:tc>
        <w:tc>
          <w:tcPr>
            <w:tcW w:w="2317" w:type="dxa"/>
          </w:tcPr>
          <w:p w:rsidR="003A1E28" w:rsidRPr="009540E0" w:rsidRDefault="003A1E28" w:rsidP="00713D3F">
            <w:pPr>
              <w:spacing w:after="0" w:line="360" w:lineRule="auto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Директор, заместители директора по УР</w:t>
            </w:r>
          </w:p>
        </w:tc>
      </w:tr>
    </w:tbl>
    <w:p w:rsidR="001B47A6" w:rsidRPr="005256F5" w:rsidRDefault="001B47A6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Ожидаемые</w:t>
      </w:r>
      <w:r w:rsidRPr="005256F5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повышение уровня знаний обучающихся об истории родного края и Отечества;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знание государственных праздников, имеющих значение в развитии русской государственности;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реализация творческого потенциала обучающихся в различных видах деятельности;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расширение концертной, выставочной и просветительской деятельности школы;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вовлечение в работу по патриотическому воспитанию родителей обучающихся, привлечение их к концертно-просветительской и внеклассной работе школы;</w:t>
      </w:r>
    </w:p>
    <w:p w:rsidR="001B47A6" w:rsidRPr="005256F5" w:rsidRDefault="001B47A6" w:rsidP="00713D3F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расширение сотрудничества с учреждениями культуры в деле патриотического воспитания подрастающего поколения.</w:t>
      </w:r>
    </w:p>
    <w:p w:rsidR="001B47A6" w:rsidRPr="005256F5" w:rsidRDefault="001B47A6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b/>
          <w:sz w:val="28"/>
          <w:szCs w:val="28"/>
        </w:rPr>
        <w:t>Критерии оценки эффективности реализации проекта</w:t>
      </w:r>
      <w:r w:rsidRPr="005256F5">
        <w:rPr>
          <w:rFonts w:ascii="Times New Roman" w:hAnsi="Times New Roman"/>
          <w:sz w:val="28"/>
          <w:szCs w:val="28"/>
        </w:rPr>
        <w:t>: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Создание методической продукции;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Наличие грамот, дипломов, благодарственных писем участников мероприятий;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Наличие сценариев и аналитических справок проводимых мероприятий;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Положения школьных и зональных конкурсов, проводимых ДШИ №7;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Наличие сведений о проводимых мероприятиях в городских СМИ;</w:t>
      </w:r>
    </w:p>
    <w:p w:rsidR="001B47A6" w:rsidRPr="005256F5" w:rsidRDefault="001B47A6" w:rsidP="00713D3F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256F5">
        <w:rPr>
          <w:rFonts w:ascii="Times New Roman" w:hAnsi="Times New Roman"/>
          <w:sz w:val="28"/>
          <w:szCs w:val="28"/>
        </w:rPr>
        <w:t>Результаты опросов и анкетирования преподавателей, учащихся, родителей и жителей поселка Железнодорожников.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</w:rPr>
        <w:lastRenderedPageBreak/>
        <w:t>Содержание проекта.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Проект содержит три тематических блока: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0C3B">
        <w:rPr>
          <w:rFonts w:ascii="Times New Roman" w:hAnsi="Times New Roman"/>
          <w:b/>
          <w:sz w:val="28"/>
          <w:szCs w:val="28"/>
        </w:rPr>
        <w:t xml:space="preserve"> блок «Магнитка, в твоей судьбе – моя судьба»</w:t>
      </w:r>
      <w:r w:rsidRPr="00B20C3B">
        <w:rPr>
          <w:rFonts w:ascii="Times New Roman" w:hAnsi="Times New Roman"/>
          <w:sz w:val="28"/>
          <w:szCs w:val="28"/>
        </w:rPr>
        <w:t xml:space="preserve"> включает мероприятия, посвященные городу Магнитогорску, его истории, выдающимся людям, красоте родного края.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0C3B">
        <w:rPr>
          <w:rFonts w:ascii="Times New Roman" w:hAnsi="Times New Roman"/>
          <w:b/>
          <w:sz w:val="28"/>
          <w:szCs w:val="28"/>
        </w:rPr>
        <w:t xml:space="preserve"> блок</w:t>
      </w:r>
      <w:r w:rsidRPr="00B20C3B">
        <w:rPr>
          <w:rFonts w:ascii="Times New Roman" w:hAnsi="Times New Roman"/>
          <w:sz w:val="28"/>
          <w:szCs w:val="28"/>
        </w:rPr>
        <w:t xml:space="preserve"> мероприятий </w:t>
      </w:r>
      <w:r w:rsidRPr="00B20C3B">
        <w:rPr>
          <w:rFonts w:ascii="Times New Roman" w:hAnsi="Times New Roman"/>
          <w:b/>
          <w:sz w:val="28"/>
          <w:szCs w:val="28"/>
        </w:rPr>
        <w:t>«Я эту землю Родиной зову»</w:t>
      </w:r>
      <w:r w:rsidRPr="00B20C3B">
        <w:rPr>
          <w:rFonts w:ascii="Times New Roman" w:hAnsi="Times New Roman"/>
          <w:sz w:val="28"/>
          <w:szCs w:val="28"/>
        </w:rPr>
        <w:t>: посвящается истории и культуре нашей страны, выдающимся российским писателям, поэтам, музыкантам, а также государственным праздникам Российской Федерации.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20C3B">
        <w:rPr>
          <w:rFonts w:ascii="Times New Roman" w:hAnsi="Times New Roman"/>
          <w:b/>
          <w:sz w:val="28"/>
          <w:szCs w:val="28"/>
        </w:rPr>
        <w:t xml:space="preserve"> блок</w:t>
      </w:r>
      <w:r w:rsidRPr="00B20C3B">
        <w:rPr>
          <w:rFonts w:ascii="Times New Roman" w:hAnsi="Times New Roman"/>
          <w:sz w:val="28"/>
          <w:szCs w:val="28"/>
        </w:rPr>
        <w:t xml:space="preserve"> – </w:t>
      </w:r>
      <w:r w:rsidRPr="00B20C3B">
        <w:rPr>
          <w:rFonts w:ascii="Times New Roman" w:hAnsi="Times New Roman"/>
          <w:b/>
          <w:sz w:val="28"/>
          <w:szCs w:val="28"/>
        </w:rPr>
        <w:t xml:space="preserve">«Великой </w:t>
      </w:r>
      <w:r w:rsidR="00AE434C" w:rsidRPr="00B20C3B">
        <w:rPr>
          <w:rFonts w:ascii="Times New Roman" w:hAnsi="Times New Roman"/>
          <w:b/>
          <w:sz w:val="28"/>
          <w:szCs w:val="28"/>
        </w:rPr>
        <w:t xml:space="preserve">Победе </w:t>
      </w:r>
      <w:r w:rsidRPr="00B20C3B">
        <w:rPr>
          <w:rFonts w:ascii="Times New Roman" w:hAnsi="Times New Roman"/>
          <w:b/>
          <w:sz w:val="28"/>
          <w:szCs w:val="28"/>
        </w:rPr>
        <w:t>посвящается»</w:t>
      </w:r>
      <w:r w:rsidRPr="00B20C3B">
        <w:rPr>
          <w:rFonts w:ascii="Times New Roman" w:hAnsi="Times New Roman"/>
          <w:sz w:val="28"/>
          <w:szCs w:val="28"/>
        </w:rPr>
        <w:t>.</w:t>
      </w:r>
      <w:r w:rsidRPr="00B20C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0C3B">
        <w:rPr>
          <w:rFonts w:ascii="Times New Roman" w:hAnsi="Times New Roman"/>
          <w:sz w:val="28"/>
          <w:szCs w:val="28"/>
        </w:rPr>
        <w:t>Решением творческой группы по реализации проекта было принято мероприятия ко Дню победы не относить ко второму блоку, а выделить в отдельную группу, учитывая значимость этого праздника и предстоящий в 2015 году 70-летний юбилей великой победы.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 xml:space="preserve">В ходе реализации проекта «Россия начинается с тебя» </w:t>
      </w:r>
      <w:r w:rsidR="00CF0BD6">
        <w:rPr>
          <w:rFonts w:ascii="Times New Roman" w:hAnsi="Times New Roman"/>
          <w:sz w:val="28"/>
          <w:szCs w:val="28"/>
        </w:rPr>
        <w:t>использовались</w:t>
      </w:r>
      <w:r w:rsidRPr="00B20C3B">
        <w:rPr>
          <w:rFonts w:ascii="Times New Roman" w:hAnsi="Times New Roman"/>
          <w:sz w:val="28"/>
          <w:szCs w:val="28"/>
        </w:rPr>
        <w:t xml:space="preserve"> различные </w:t>
      </w:r>
      <w:r w:rsidRPr="00B20C3B">
        <w:rPr>
          <w:rFonts w:ascii="Times New Roman" w:hAnsi="Times New Roman"/>
          <w:b/>
          <w:sz w:val="28"/>
          <w:szCs w:val="28"/>
        </w:rPr>
        <w:t>формы работы</w:t>
      </w:r>
      <w:r w:rsidRPr="00B20C3B">
        <w:rPr>
          <w:rFonts w:ascii="Times New Roman" w:hAnsi="Times New Roman"/>
          <w:sz w:val="28"/>
          <w:szCs w:val="28"/>
        </w:rPr>
        <w:t xml:space="preserve">: 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проведение тематических вечеров, лекториев, лекций-концертов;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проведение концертов и выставок;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организация тематического отчетного концерта школы;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проведение школьных конкурсов патриотической направленности;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 xml:space="preserve">проведение </w:t>
      </w:r>
      <w:r w:rsidRPr="00B20C3B">
        <w:rPr>
          <w:rFonts w:ascii="Times New Roman" w:hAnsi="Times New Roman"/>
          <w:sz w:val="28"/>
          <w:szCs w:val="28"/>
          <w:lang w:val="en-GB"/>
        </w:rPr>
        <w:t>III</w:t>
      </w:r>
      <w:r w:rsidRPr="00B20C3B">
        <w:rPr>
          <w:rFonts w:ascii="Times New Roman" w:hAnsi="Times New Roman"/>
          <w:sz w:val="28"/>
          <w:szCs w:val="28"/>
        </w:rPr>
        <w:t xml:space="preserve"> зонального фестиваля-конкурса детского творчества «Широка страна моя родная»;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>организация семейного досуга – совместного посещения детьми и их родителями городских выставок и концертов;</w:t>
      </w:r>
    </w:p>
    <w:p w:rsidR="003A1E28" w:rsidRPr="00B20C3B" w:rsidRDefault="003A1E28" w:rsidP="00713D3F">
      <w:pPr>
        <w:pStyle w:val="a3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sz w:val="28"/>
          <w:szCs w:val="28"/>
        </w:rPr>
        <w:t xml:space="preserve">участие в конкурсах и мероприятиях патриотической направленности различных уровней. </w:t>
      </w:r>
    </w:p>
    <w:p w:rsidR="00A7664D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i/>
          <w:sz w:val="28"/>
          <w:szCs w:val="28"/>
        </w:rPr>
        <w:t>Лектории</w:t>
      </w:r>
      <w:r w:rsidRPr="00B20C3B">
        <w:rPr>
          <w:rFonts w:ascii="Times New Roman" w:hAnsi="Times New Roman"/>
          <w:sz w:val="28"/>
          <w:szCs w:val="28"/>
        </w:rPr>
        <w:t xml:space="preserve"> </w:t>
      </w:r>
      <w:r w:rsidR="00CF0BD6">
        <w:rPr>
          <w:rFonts w:ascii="Times New Roman" w:hAnsi="Times New Roman"/>
          <w:sz w:val="28"/>
          <w:szCs w:val="28"/>
        </w:rPr>
        <w:t>проводились</w:t>
      </w:r>
      <w:r w:rsidRPr="00B20C3B">
        <w:rPr>
          <w:rFonts w:ascii="Times New Roman" w:hAnsi="Times New Roman"/>
          <w:sz w:val="28"/>
          <w:szCs w:val="28"/>
        </w:rPr>
        <w:t xml:space="preserve"> совместно с  Библиотекой семейного чтения №12 и </w:t>
      </w:r>
      <w:r w:rsidR="00CF0BD6">
        <w:rPr>
          <w:rFonts w:ascii="Times New Roman" w:hAnsi="Times New Roman"/>
          <w:sz w:val="28"/>
          <w:szCs w:val="28"/>
        </w:rPr>
        <w:t>посвящались</w:t>
      </w:r>
      <w:r w:rsidRPr="00B20C3B">
        <w:rPr>
          <w:rFonts w:ascii="Times New Roman" w:hAnsi="Times New Roman"/>
          <w:sz w:val="28"/>
          <w:szCs w:val="28"/>
        </w:rPr>
        <w:t xml:space="preserve"> творчеству русских писателей, поэтов, выдающимся людям г. Магнитогорска, подвигам Великой отечественной войны</w:t>
      </w:r>
      <w:r w:rsidR="00A7664D">
        <w:rPr>
          <w:rFonts w:ascii="Times New Roman" w:hAnsi="Times New Roman"/>
          <w:sz w:val="28"/>
          <w:szCs w:val="28"/>
        </w:rPr>
        <w:t>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i/>
          <w:sz w:val="28"/>
          <w:szCs w:val="28"/>
        </w:rPr>
        <w:t>Лекции-концерты</w:t>
      </w:r>
      <w:r w:rsidRPr="00B20C3B">
        <w:rPr>
          <w:rFonts w:ascii="Times New Roman" w:hAnsi="Times New Roman"/>
          <w:sz w:val="28"/>
          <w:szCs w:val="28"/>
        </w:rPr>
        <w:t xml:space="preserve"> посвящены государственным праздникам страны и рассказывают об истории и значении праздника. Необходимо отметить, что эти мероприятия являются традиционными и проводятся в школе ежегодно.</w:t>
      </w:r>
    </w:p>
    <w:p w:rsidR="003A1E28" w:rsidRPr="00B20C3B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i/>
          <w:sz w:val="28"/>
          <w:szCs w:val="28"/>
        </w:rPr>
        <w:lastRenderedPageBreak/>
        <w:t>Организация семейного досуга</w:t>
      </w:r>
      <w:r w:rsidRPr="00B20C3B">
        <w:rPr>
          <w:rFonts w:ascii="Times New Roman" w:hAnsi="Times New Roman"/>
          <w:sz w:val="28"/>
          <w:szCs w:val="28"/>
        </w:rPr>
        <w:t xml:space="preserve">. Преподаватели ДШИ №7 </w:t>
      </w:r>
      <w:r w:rsidR="00CF0BD6">
        <w:rPr>
          <w:rFonts w:ascii="Times New Roman" w:hAnsi="Times New Roman"/>
          <w:sz w:val="28"/>
          <w:szCs w:val="28"/>
        </w:rPr>
        <w:t>вели</w:t>
      </w:r>
      <w:r w:rsidRPr="00B20C3B">
        <w:rPr>
          <w:rFonts w:ascii="Times New Roman" w:hAnsi="Times New Roman"/>
          <w:sz w:val="28"/>
          <w:szCs w:val="28"/>
        </w:rPr>
        <w:t xml:space="preserve"> разъяснительную работу с родителями о необходимости регулярного посещения театров, музеев, концертов и выставок. Школа </w:t>
      </w:r>
      <w:r w:rsidR="00CF0BD6">
        <w:rPr>
          <w:rFonts w:ascii="Times New Roman" w:hAnsi="Times New Roman"/>
          <w:sz w:val="28"/>
          <w:szCs w:val="28"/>
        </w:rPr>
        <w:t>организовала</w:t>
      </w:r>
      <w:r w:rsidRPr="00B20C3B">
        <w:rPr>
          <w:rFonts w:ascii="Times New Roman" w:hAnsi="Times New Roman"/>
          <w:sz w:val="28"/>
          <w:szCs w:val="28"/>
        </w:rPr>
        <w:t xml:space="preserve"> заказ автотранспорта, </w:t>
      </w:r>
      <w:r w:rsidR="00CF0BD6">
        <w:rPr>
          <w:rFonts w:ascii="Times New Roman" w:hAnsi="Times New Roman"/>
          <w:sz w:val="28"/>
          <w:szCs w:val="28"/>
        </w:rPr>
        <w:t>назначила</w:t>
      </w:r>
      <w:r w:rsidRPr="00B20C3B">
        <w:rPr>
          <w:rFonts w:ascii="Times New Roman" w:hAnsi="Times New Roman"/>
          <w:sz w:val="28"/>
          <w:szCs w:val="28"/>
        </w:rPr>
        <w:t xml:space="preserve"> ответственных преподавателей за сопровождение детей и родителей на мероприятие. </w:t>
      </w:r>
    </w:p>
    <w:p w:rsidR="003A1E28" w:rsidRDefault="003A1E28" w:rsidP="00713D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C3B">
        <w:rPr>
          <w:rFonts w:ascii="Times New Roman" w:hAnsi="Times New Roman"/>
          <w:i/>
          <w:sz w:val="28"/>
          <w:szCs w:val="28"/>
        </w:rPr>
        <w:t>Региональный фестиваль-конкурс</w:t>
      </w:r>
      <w:r w:rsidRPr="00B20C3B">
        <w:rPr>
          <w:rFonts w:ascii="Times New Roman" w:hAnsi="Times New Roman"/>
          <w:sz w:val="28"/>
          <w:szCs w:val="28"/>
        </w:rPr>
        <w:t xml:space="preserve"> детского творчества проводится </w:t>
      </w:r>
      <w:r w:rsidR="00CF0BD6">
        <w:rPr>
          <w:rFonts w:ascii="Times New Roman" w:hAnsi="Times New Roman"/>
          <w:sz w:val="28"/>
          <w:szCs w:val="28"/>
        </w:rPr>
        <w:t xml:space="preserve">один раз в два года </w:t>
      </w:r>
      <w:r w:rsidRPr="00B20C3B">
        <w:rPr>
          <w:rFonts w:ascii="Times New Roman" w:hAnsi="Times New Roman"/>
          <w:sz w:val="28"/>
          <w:szCs w:val="28"/>
        </w:rPr>
        <w:t>для учащихся отделений раннего эстетического развития и общего эстетического образования (совместно с МБУДО «ДШИ №1»). Тематика фестивалей-конкурсов разнообразна - «Уральский хоровод», «Дружба начинается с улыбки», «</w:t>
      </w:r>
      <w:proofErr w:type="spellStart"/>
      <w:r w:rsidRPr="00B20C3B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20C3B">
        <w:rPr>
          <w:rFonts w:ascii="Times New Roman" w:hAnsi="Times New Roman"/>
          <w:sz w:val="28"/>
          <w:szCs w:val="28"/>
        </w:rPr>
        <w:t xml:space="preserve"> детям». В 2016 году он </w:t>
      </w:r>
      <w:r w:rsidR="000F5374">
        <w:rPr>
          <w:rFonts w:ascii="Times New Roman" w:hAnsi="Times New Roman"/>
          <w:sz w:val="28"/>
          <w:szCs w:val="28"/>
        </w:rPr>
        <w:t>был посвящен</w:t>
      </w:r>
      <w:r w:rsidRPr="00B20C3B">
        <w:rPr>
          <w:rFonts w:ascii="Times New Roman" w:hAnsi="Times New Roman"/>
          <w:sz w:val="28"/>
          <w:szCs w:val="28"/>
        </w:rPr>
        <w:t xml:space="preserve"> нашей </w:t>
      </w:r>
      <w:r w:rsidR="000F5374">
        <w:rPr>
          <w:rFonts w:ascii="Times New Roman" w:hAnsi="Times New Roman"/>
          <w:sz w:val="28"/>
          <w:szCs w:val="28"/>
        </w:rPr>
        <w:t>Родине</w:t>
      </w:r>
      <w:r w:rsidRPr="00B20C3B">
        <w:rPr>
          <w:rFonts w:ascii="Times New Roman" w:hAnsi="Times New Roman"/>
          <w:sz w:val="28"/>
          <w:szCs w:val="28"/>
        </w:rPr>
        <w:t xml:space="preserve"> и </w:t>
      </w:r>
      <w:r w:rsidR="000F5374">
        <w:rPr>
          <w:rFonts w:ascii="Times New Roman" w:hAnsi="Times New Roman"/>
          <w:sz w:val="28"/>
          <w:szCs w:val="28"/>
        </w:rPr>
        <w:t>проходил</w:t>
      </w:r>
      <w:r w:rsidRPr="00B20C3B">
        <w:rPr>
          <w:rFonts w:ascii="Times New Roman" w:hAnsi="Times New Roman"/>
          <w:sz w:val="28"/>
          <w:szCs w:val="28"/>
        </w:rPr>
        <w:t xml:space="preserve"> под названием «Широка страна моя родная». </w:t>
      </w:r>
    </w:p>
    <w:p w:rsidR="00461BA3" w:rsidRPr="00461BA3" w:rsidRDefault="00461BA3" w:rsidP="00713D3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BA3">
        <w:rPr>
          <w:rFonts w:ascii="Times New Roman" w:hAnsi="Times New Roman"/>
          <w:sz w:val="28"/>
          <w:szCs w:val="28"/>
        </w:rPr>
        <w:t xml:space="preserve">Основные </w:t>
      </w:r>
      <w:r w:rsidRPr="00461BA3">
        <w:rPr>
          <w:rFonts w:ascii="Times New Roman" w:hAnsi="Times New Roman"/>
          <w:i/>
          <w:sz w:val="28"/>
          <w:szCs w:val="28"/>
        </w:rPr>
        <w:t>мероприятия патриотической направленности</w:t>
      </w:r>
      <w:r w:rsidRPr="00461BA3">
        <w:rPr>
          <w:rFonts w:ascii="Times New Roman" w:hAnsi="Times New Roman"/>
          <w:sz w:val="28"/>
          <w:szCs w:val="28"/>
        </w:rPr>
        <w:t xml:space="preserve">, в которых </w:t>
      </w:r>
      <w:r w:rsidR="00BD785F">
        <w:rPr>
          <w:rFonts w:ascii="Times New Roman" w:hAnsi="Times New Roman"/>
          <w:sz w:val="28"/>
          <w:szCs w:val="28"/>
        </w:rPr>
        <w:t>принимали</w:t>
      </w:r>
      <w:r w:rsidRPr="00461BA3">
        <w:rPr>
          <w:rFonts w:ascii="Times New Roman" w:hAnsi="Times New Roman"/>
          <w:sz w:val="28"/>
          <w:szCs w:val="28"/>
        </w:rPr>
        <w:t xml:space="preserve"> участие учащиеся ДШИ №7:</w:t>
      </w:r>
    </w:p>
    <w:p w:rsidR="00461BA3" w:rsidRPr="00461BA3" w:rsidRDefault="00461BA3" w:rsidP="00713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BA3">
        <w:rPr>
          <w:rFonts w:ascii="Times New Roman" w:hAnsi="Times New Roman"/>
          <w:sz w:val="28"/>
          <w:szCs w:val="28"/>
        </w:rPr>
        <w:t>- Май, 2015г. Конкурс среди учащихся отделения «Общего эстетического образования», посвященный Дню семьи «Мой семейный герб» (организатор – Библиотека семейного чтения №12): участники – 30чел., лауреаты – 5 чел.;</w:t>
      </w:r>
    </w:p>
    <w:p w:rsidR="00461BA3" w:rsidRPr="00461BA3" w:rsidRDefault="00461BA3" w:rsidP="00713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1BA3">
        <w:rPr>
          <w:rFonts w:ascii="Times New Roman" w:hAnsi="Times New Roman"/>
          <w:sz w:val="28"/>
          <w:szCs w:val="28"/>
        </w:rPr>
        <w:t>- Май, 2015г. Выставка художественных работ «70 лет Победы» (организатор – Магнитогорский краеведческий музей): приняли участие 15 учащихся;</w:t>
      </w:r>
    </w:p>
    <w:p w:rsidR="00461BA3" w:rsidRPr="00461BA3" w:rsidRDefault="00461BA3" w:rsidP="00713D3F">
      <w:pPr>
        <w:spacing w:after="0" w:line="36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461BA3">
        <w:rPr>
          <w:rFonts w:ascii="Times New Roman" w:hAnsi="Times New Roman"/>
          <w:sz w:val="28"/>
          <w:szCs w:val="28"/>
        </w:rPr>
        <w:t xml:space="preserve">- </w:t>
      </w:r>
      <w:r w:rsidRPr="00461BA3">
        <w:rPr>
          <w:rFonts w:ascii="Times New Roman" w:hAnsi="Times New Roman"/>
          <w:spacing w:val="-14"/>
          <w:sz w:val="28"/>
          <w:szCs w:val="28"/>
        </w:rPr>
        <w:t>Июнь, 2015г. Выставка художественных работ, посвященная ВОВ «Стена памяти» (организатор – Библиотека семейного чтения №12): приняли участие 23 уч-ся.</w:t>
      </w:r>
    </w:p>
    <w:p w:rsidR="00461BA3" w:rsidRPr="00461BA3" w:rsidRDefault="00461BA3" w:rsidP="00713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BA3">
        <w:rPr>
          <w:rFonts w:ascii="Times New Roman" w:hAnsi="Times New Roman"/>
          <w:b/>
          <w:sz w:val="28"/>
          <w:szCs w:val="28"/>
        </w:rPr>
        <w:t>Календарный план мероприятий проекта «Россия начинается с тебя»</w:t>
      </w:r>
    </w:p>
    <w:p w:rsidR="00461BA3" w:rsidRPr="00461BA3" w:rsidRDefault="00461BA3" w:rsidP="00713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1BA3">
        <w:rPr>
          <w:rFonts w:ascii="Times New Roman" w:hAnsi="Times New Roman"/>
          <w:b/>
          <w:sz w:val="28"/>
          <w:szCs w:val="28"/>
        </w:rPr>
        <w:t>«Магнитка, в твоей судьбе – моя судьба»</w:t>
      </w:r>
    </w:p>
    <w:tbl>
      <w:tblPr>
        <w:tblpPr w:leftFromText="180" w:rightFromText="180" w:vertAnchor="text" w:horzAnchor="margin" w:tblpY="26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447"/>
        <w:gridCol w:w="1994"/>
        <w:gridCol w:w="2417"/>
      </w:tblGrid>
      <w:tr w:rsidR="00461BA3" w:rsidRPr="009540E0" w:rsidTr="009540E0">
        <w:trPr>
          <w:trHeight w:val="1266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461BA3" w:rsidRPr="009540E0" w:rsidTr="00461BA3">
        <w:trPr>
          <w:trHeight w:val="319"/>
        </w:trPr>
        <w:tc>
          <w:tcPr>
            <w:tcW w:w="10107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2014г.</w:t>
            </w:r>
          </w:p>
        </w:tc>
      </w:tr>
      <w:tr w:rsidR="00461BA3" w:rsidRPr="009540E0" w:rsidTr="00461BA3">
        <w:trPr>
          <w:trHeight w:val="1118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Апрель 2014г.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Школьный конкурс по композиции для учащихся художественного отделения  </w:t>
            </w: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«Магнитогорск – мой город на Урале»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ДШИ №7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1172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2014г. 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Отчетный концерт ДШИ №7, посвященный 85-летнему юбилею г. Магнитогорска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</w:t>
            </w:r>
          </w:p>
        </w:tc>
      </w:tr>
      <w:tr w:rsidR="00461BA3" w:rsidRPr="009540E0" w:rsidTr="00461BA3">
        <w:trPr>
          <w:trHeight w:val="1276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Май 2014г.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Выставка художественных работ уч-ся ДШИ №7 «Я в этом городе живу, я этот город знаю» 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 Библиотека 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УР, заведующая библиотекой</w:t>
            </w:r>
          </w:p>
        </w:tc>
      </w:tr>
      <w:tr w:rsidR="00461BA3" w:rsidRPr="009540E0" w:rsidTr="00461BA3">
        <w:trPr>
          <w:trHeight w:val="1266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Сентябрь 2014г.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Лекторий, посвященный юбилею со дня рождения В.И. 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Машковцева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«Магнитка, в твоей судьбе – моя судьба»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УР, заведующая  библиотекой</w:t>
            </w:r>
          </w:p>
        </w:tc>
      </w:tr>
      <w:tr w:rsidR="00461BA3" w:rsidRPr="009540E0" w:rsidTr="00461BA3">
        <w:trPr>
          <w:trHeight w:val="1256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Октябрь 2014г.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Выставка художественных работ, посвященная творчеству Н.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Кондратковской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«Листая страницы в твой юбилей»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№7, Библиотека семейного чтения №12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зав. библиотекой </w:t>
            </w:r>
          </w:p>
        </w:tc>
      </w:tr>
      <w:tr w:rsidR="00461BA3" w:rsidRPr="009540E0" w:rsidTr="00461BA3">
        <w:trPr>
          <w:trHeight w:val="319"/>
        </w:trPr>
        <w:tc>
          <w:tcPr>
            <w:tcW w:w="10107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2015г.</w:t>
            </w:r>
          </w:p>
        </w:tc>
      </w:tr>
      <w:tr w:rsidR="00461BA3" w:rsidRPr="009540E0" w:rsidTr="00461BA3">
        <w:trPr>
          <w:trHeight w:val="1270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Октябрь 2015г.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Фото-кросс с учащимися художественного отделения «Осеннее настроение». Оформление выставки фоторабот 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1620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Вечер памяти </w:t>
            </w:r>
            <w:r w:rsidR="00671611" w:rsidRPr="009540E0">
              <w:rPr>
                <w:rFonts w:ascii="Times New Roman" w:hAnsi="Times New Roman"/>
                <w:sz w:val="28"/>
                <w:szCs w:val="28"/>
              </w:rPr>
              <w:t xml:space="preserve">магнитогорского </w:t>
            </w:r>
            <w:r w:rsidR="00AD1B85" w:rsidRPr="009540E0">
              <w:rPr>
                <w:rFonts w:ascii="Times New Roman" w:hAnsi="Times New Roman"/>
                <w:sz w:val="28"/>
                <w:szCs w:val="28"/>
              </w:rPr>
              <w:t>композитора, преподавателя А.М. 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Гардашникова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№7, Библиотека, ДК Железнодорожников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Директор, заведующая библиотекой, директор ДК</w:t>
            </w:r>
          </w:p>
        </w:tc>
      </w:tr>
      <w:tr w:rsidR="00461BA3" w:rsidRPr="009540E0" w:rsidTr="00461BA3">
        <w:trPr>
          <w:trHeight w:val="319"/>
        </w:trPr>
        <w:tc>
          <w:tcPr>
            <w:tcW w:w="10107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2016г.</w:t>
            </w:r>
          </w:p>
        </w:tc>
      </w:tr>
      <w:tr w:rsidR="00461BA3" w:rsidRPr="009540E0" w:rsidTr="00461BA3">
        <w:trPr>
          <w:trHeight w:val="331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Выставка художественных работ учащихся ДШИ №7 «Весеннее </w:t>
            </w: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настроение»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ДШИ №7, ДК Железнодоро</w:t>
            </w: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жников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461BA3">
        <w:trPr>
          <w:trHeight w:val="143"/>
        </w:trPr>
        <w:tc>
          <w:tcPr>
            <w:tcW w:w="12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Октябрь 2016г.</w:t>
            </w:r>
          </w:p>
        </w:tc>
        <w:tc>
          <w:tcPr>
            <w:tcW w:w="444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Юбилейный вечер Детской школы искусств №7</w:t>
            </w:r>
          </w:p>
        </w:tc>
        <w:tc>
          <w:tcPr>
            <w:tcW w:w="199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41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</w:t>
            </w:r>
          </w:p>
        </w:tc>
      </w:tr>
    </w:tbl>
    <w:p w:rsidR="00461BA3" w:rsidRPr="009540E0" w:rsidRDefault="00461BA3" w:rsidP="00713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40E0">
        <w:rPr>
          <w:rFonts w:ascii="Times New Roman" w:hAnsi="Times New Roman"/>
          <w:b/>
          <w:sz w:val="28"/>
          <w:szCs w:val="28"/>
        </w:rPr>
        <w:t>«Я эту землю Родиной зову»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91"/>
        <w:gridCol w:w="1950"/>
        <w:gridCol w:w="2364"/>
      </w:tblGrid>
      <w:tr w:rsidR="00461BA3" w:rsidRPr="009540E0" w:rsidTr="00713D3F">
        <w:trPr>
          <w:trHeight w:val="844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461BA3" w:rsidRPr="009540E0" w:rsidTr="00461BA3">
        <w:trPr>
          <w:trHeight w:val="321"/>
        </w:trPr>
        <w:tc>
          <w:tcPr>
            <w:tcW w:w="10131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2014г.</w:t>
            </w:r>
          </w:p>
        </w:tc>
      </w:tr>
      <w:tr w:rsidR="00461BA3" w:rsidRPr="009540E0" w:rsidTr="00713D3F">
        <w:trPr>
          <w:trHeight w:val="695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Февраль 2014г.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Концерт, посвященный Дню защитника Отчества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705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2014г.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Концерт, посвященный 8 марта «Весенняя мелодия»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701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Октябрь  2014г.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 ко дню пожилого человека «Праздник мудрости»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1250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2014г.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Музыкально-литературная гостиная, посвященная творчеству С. Есенина «И тебе я песней отзовусь»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 Библиотека 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461BA3" w:rsidRPr="009540E0" w:rsidTr="00713D3F">
        <w:trPr>
          <w:trHeight w:val="687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2014г.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Выставка детских рисунков «Моя мама лучшая на свете» ко Дню матери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683"/>
        </w:trPr>
        <w:tc>
          <w:tcPr>
            <w:tcW w:w="152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4291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Цикл концертов «Рождественские узоры»</w:t>
            </w:r>
          </w:p>
        </w:tc>
        <w:tc>
          <w:tcPr>
            <w:tcW w:w="1950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AF7E5F" w:rsidRPr="009540E0" w:rsidTr="00713D3F">
        <w:trPr>
          <w:trHeight w:val="565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Выставка художественных работ «Рождественская сказка»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AF7E5F" w:rsidRPr="009540E0" w:rsidTr="00461BA3">
        <w:trPr>
          <w:trHeight w:val="401"/>
        </w:trPr>
        <w:tc>
          <w:tcPr>
            <w:tcW w:w="10131" w:type="dxa"/>
            <w:gridSpan w:val="4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2015г.</w:t>
            </w:r>
          </w:p>
        </w:tc>
      </w:tr>
      <w:tr w:rsidR="00AF7E5F" w:rsidRPr="009540E0" w:rsidTr="00713D3F">
        <w:trPr>
          <w:trHeight w:val="868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Январь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Лекторий «Доктор Чехов», посвященный творчеству А.П. Чехова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</w:tr>
      <w:tr w:rsidR="00AF7E5F" w:rsidRPr="009540E0" w:rsidTr="00713D3F">
        <w:trPr>
          <w:trHeight w:val="1122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Март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творчеству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Б.Пастернака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«И музыка со мной покой делила»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УР, заведующая библ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7E5F" w:rsidRPr="009540E0" w:rsidTr="00713D3F">
        <w:trPr>
          <w:trHeight w:val="995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Общешкольный конкурс по изобразительному искусству «По страницам любимых книг»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AF7E5F" w:rsidRPr="009540E0" w:rsidTr="00713D3F">
        <w:trPr>
          <w:trHeight w:val="964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 ко дню 8 марта «Весенняя капель»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Ответственный преподаватель</w:t>
            </w:r>
            <w:r w:rsidR="00AF7E5F" w:rsidRPr="0095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3D3F" w:rsidRPr="009540E0" w:rsidTr="00713D3F">
        <w:trPr>
          <w:trHeight w:val="964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Октябрь 2015г.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 ко Дню пожилого человека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713D3F" w:rsidRPr="009540E0" w:rsidTr="00713D3F">
        <w:trPr>
          <w:trHeight w:val="964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Концерт-лекция, посвященный Дню народного единства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AF7E5F" w:rsidRPr="009540E0" w:rsidTr="00713D3F">
        <w:trPr>
          <w:trHeight w:val="1234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гостиная, посвященная творчеству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К.Симонова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«Тот самый </w:t>
            </w:r>
            <w:proofErr w:type="gramStart"/>
            <w:r w:rsidRPr="009540E0">
              <w:rPr>
                <w:rFonts w:ascii="Times New Roman" w:hAnsi="Times New Roman"/>
                <w:sz w:val="28"/>
                <w:szCs w:val="28"/>
              </w:rPr>
              <w:t>длинный день</w:t>
            </w:r>
            <w:proofErr w:type="gram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в году»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713D3F" w:rsidRPr="009540E0" w:rsidTr="00713D3F">
        <w:trPr>
          <w:trHeight w:val="1068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Общешкольный концерт, посвященный Дню матери 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AF7E5F" w:rsidRPr="009540E0" w:rsidTr="00713D3F">
        <w:trPr>
          <w:trHeight w:val="1068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Городская выставка художественных работ учащихся ДШИ №7 «Портрет моей мамы» ко Дню матери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№7, Библиотека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, ДК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AF7E5F" w:rsidRPr="009540E0" w:rsidTr="00713D3F">
        <w:trPr>
          <w:trHeight w:val="1298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Декабрь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Музыкально-литературная гостиная, посвященная творчеству Л.К. Татьяничевой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713D3F" w:rsidRPr="009540E0" w:rsidTr="00713D3F">
        <w:trPr>
          <w:trHeight w:val="1036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Декабрь 2015г.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Общешкольный концерт «Рождественские узоры»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713D3F" w:rsidRPr="009540E0" w:rsidTr="00713D3F">
        <w:trPr>
          <w:trHeight w:val="853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Декабрь 2015г.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Общешкольный концерт «Новогодний перезвон»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AF7E5F" w:rsidRPr="009540E0" w:rsidTr="00713D3F">
        <w:trPr>
          <w:trHeight w:val="370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Декабрь 2015г.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Выставка работ учащихся художественного отделения «Рождественская сказка»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№7, Библиотека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, ДК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AF7E5F" w:rsidRPr="009540E0" w:rsidTr="00461BA3">
        <w:trPr>
          <w:trHeight w:val="388"/>
        </w:trPr>
        <w:tc>
          <w:tcPr>
            <w:tcW w:w="10131" w:type="dxa"/>
            <w:gridSpan w:val="4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2016г.</w:t>
            </w:r>
          </w:p>
        </w:tc>
      </w:tr>
      <w:tr w:rsidR="00713D3F" w:rsidRPr="009540E0" w:rsidTr="00713D3F">
        <w:trPr>
          <w:trHeight w:val="1130"/>
        </w:trPr>
        <w:tc>
          <w:tcPr>
            <w:tcW w:w="1526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</w:tc>
        <w:tc>
          <w:tcPr>
            <w:tcW w:w="4291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Цикл концертов для учащихся общеобразовательных школ «Праздник мамам»</w:t>
            </w:r>
          </w:p>
        </w:tc>
        <w:tc>
          <w:tcPr>
            <w:tcW w:w="1950" w:type="dxa"/>
            <w:shd w:val="clear" w:color="auto" w:fill="auto"/>
          </w:tcPr>
          <w:p w:rsidR="00713D3F" w:rsidRPr="009540E0" w:rsidRDefault="00713D3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4" w:type="dxa"/>
            <w:shd w:val="clear" w:color="auto" w:fill="auto"/>
          </w:tcPr>
          <w:p w:rsidR="00713D3F" w:rsidRPr="009540E0" w:rsidRDefault="00713D3F" w:rsidP="008265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Ответственный преподаватель </w:t>
            </w:r>
          </w:p>
        </w:tc>
      </w:tr>
      <w:tr w:rsidR="00AF7E5F" w:rsidRPr="009540E0" w:rsidTr="00713D3F">
        <w:trPr>
          <w:trHeight w:val="604"/>
        </w:trPr>
        <w:tc>
          <w:tcPr>
            <w:tcW w:w="152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</w:tc>
        <w:tc>
          <w:tcPr>
            <w:tcW w:w="4291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 xml:space="preserve"> зональный фестиваль-конкурс детского творчества «Широка страна моя родная»</w:t>
            </w:r>
          </w:p>
        </w:tc>
        <w:tc>
          <w:tcPr>
            <w:tcW w:w="1950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№1</w:t>
            </w:r>
          </w:p>
        </w:tc>
        <w:tc>
          <w:tcPr>
            <w:tcW w:w="2364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</w:tbl>
    <w:p w:rsidR="00461BA3" w:rsidRPr="009540E0" w:rsidRDefault="00461BA3" w:rsidP="00713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540E0">
        <w:rPr>
          <w:rFonts w:ascii="Times New Roman" w:hAnsi="Times New Roman"/>
          <w:b/>
          <w:sz w:val="28"/>
          <w:szCs w:val="28"/>
        </w:rPr>
        <w:t>«Великой Победе посвящается»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56"/>
        <w:gridCol w:w="1953"/>
        <w:gridCol w:w="2367"/>
      </w:tblGrid>
      <w:tr w:rsidR="00461BA3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15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53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36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461BA3" w:rsidRPr="009540E0" w:rsidTr="00461BA3">
        <w:trPr>
          <w:trHeight w:val="145"/>
        </w:trPr>
        <w:tc>
          <w:tcPr>
            <w:tcW w:w="10144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2014г.</w:t>
            </w:r>
          </w:p>
        </w:tc>
      </w:tr>
      <w:tr w:rsidR="00461BA3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Май 2014г.</w:t>
            </w:r>
          </w:p>
        </w:tc>
        <w:tc>
          <w:tcPr>
            <w:tcW w:w="415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Цикл концертов «От дней войны до дней свободы»</w:t>
            </w:r>
          </w:p>
        </w:tc>
        <w:tc>
          <w:tcPr>
            <w:tcW w:w="1953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7" w:type="dxa"/>
            <w:shd w:val="clear" w:color="auto" w:fill="auto"/>
          </w:tcPr>
          <w:p w:rsidR="00461BA3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</w:t>
            </w:r>
            <w:r w:rsidR="00461BA3" w:rsidRPr="009540E0">
              <w:rPr>
                <w:rFonts w:ascii="Times New Roman" w:hAnsi="Times New Roman"/>
                <w:sz w:val="28"/>
                <w:szCs w:val="28"/>
              </w:rPr>
              <w:t>заведующая библ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.</w:t>
            </w:r>
            <w:r w:rsidR="00461BA3" w:rsidRPr="0095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7E5F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Май 2014г.</w:t>
            </w:r>
          </w:p>
        </w:tc>
        <w:tc>
          <w:tcPr>
            <w:tcW w:w="415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Выставка учащихся художественного отделения «От дней войны до дней свободы»</w:t>
            </w:r>
          </w:p>
        </w:tc>
        <w:tc>
          <w:tcPr>
            <w:tcW w:w="1953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7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>. по УР, заведующая библ</w:t>
            </w:r>
            <w:r w:rsidR="00713D3F" w:rsidRPr="009540E0">
              <w:rPr>
                <w:rFonts w:ascii="Times New Roman" w:hAnsi="Times New Roman"/>
                <w:sz w:val="28"/>
                <w:szCs w:val="28"/>
              </w:rPr>
              <w:t>.</w:t>
            </w:r>
            <w:r w:rsidRPr="0095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1BA3" w:rsidRPr="009540E0" w:rsidTr="00461BA3">
        <w:trPr>
          <w:trHeight w:val="145"/>
        </w:trPr>
        <w:tc>
          <w:tcPr>
            <w:tcW w:w="10144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2015г.</w:t>
            </w:r>
          </w:p>
        </w:tc>
      </w:tr>
      <w:tr w:rsidR="00AF7E5F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Январь 2015г.</w:t>
            </w:r>
          </w:p>
        </w:tc>
        <w:tc>
          <w:tcPr>
            <w:tcW w:w="415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Выставка художественных работ «Расскажет книга о войне» - иллюстрации книг писателей о ВОВ</w:t>
            </w:r>
          </w:p>
        </w:tc>
        <w:tc>
          <w:tcPr>
            <w:tcW w:w="1953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7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461BA3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Февраль 2015г.</w:t>
            </w:r>
          </w:p>
        </w:tc>
        <w:tc>
          <w:tcPr>
            <w:tcW w:w="415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Общешкольный конкурс рисунков «Великой победе посвящается»</w:t>
            </w:r>
          </w:p>
        </w:tc>
        <w:tc>
          <w:tcPr>
            <w:tcW w:w="1953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461BA3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lastRenderedPageBreak/>
              <w:t>Май 2015г.</w:t>
            </w:r>
          </w:p>
        </w:tc>
        <w:tc>
          <w:tcPr>
            <w:tcW w:w="415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Отчетный концерт ДШИ №7, посвященный 70-летию Победы в ВОВ</w:t>
            </w:r>
          </w:p>
        </w:tc>
        <w:tc>
          <w:tcPr>
            <w:tcW w:w="1953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7" w:type="dxa"/>
            <w:shd w:val="clear" w:color="auto" w:fill="auto"/>
          </w:tcPr>
          <w:p w:rsidR="00461BA3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  <w:r w:rsidR="00461BA3"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461BA3"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461BA3"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  <w:tr w:rsidR="00AF7E5F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Май 2015г.</w:t>
            </w:r>
          </w:p>
        </w:tc>
        <w:tc>
          <w:tcPr>
            <w:tcW w:w="415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Акция «Стихи в кармане». Изготовление учащимися поздравительных открыток и вручение их ветеранам на городском митинге, посвященном 70-летию Победы.</w:t>
            </w:r>
          </w:p>
        </w:tc>
        <w:tc>
          <w:tcPr>
            <w:tcW w:w="1953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№7, Библиотека семейного чтения №12</w:t>
            </w:r>
          </w:p>
        </w:tc>
        <w:tc>
          <w:tcPr>
            <w:tcW w:w="2367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461BA3" w:rsidRPr="009540E0" w:rsidTr="00461BA3">
        <w:trPr>
          <w:trHeight w:val="145"/>
        </w:trPr>
        <w:tc>
          <w:tcPr>
            <w:tcW w:w="10144" w:type="dxa"/>
            <w:gridSpan w:val="4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0E0">
              <w:rPr>
                <w:rFonts w:ascii="Times New Roman" w:hAnsi="Times New Roman"/>
                <w:b/>
                <w:sz w:val="28"/>
                <w:szCs w:val="28"/>
              </w:rPr>
              <w:t>2016г.</w:t>
            </w:r>
          </w:p>
        </w:tc>
      </w:tr>
      <w:tr w:rsidR="00AF7E5F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Февраль 2016г.</w:t>
            </w:r>
          </w:p>
        </w:tc>
        <w:tc>
          <w:tcPr>
            <w:tcW w:w="4156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Лекторий «У войны не женское лицо» (о романе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Б.Васильева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 «А зори здесь тихие»)</w:t>
            </w:r>
          </w:p>
        </w:tc>
        <w:tc>
          <w:tcPr>
            <w:tcW w:w="1953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ДШИ №7, Библиотека </w:t>
            </w:r>
          </w:p>
        </w:tc>
        <w:tc>
          <w:tcPr>
            <w:tcW w:w="2367" w:type="dxa"/>
            <w:shd w:val="clear" w:color="auto" w:fill="auto"/>
          </w:tcPr>
          <w:p w:rsidR="00AF7E5F" w:rsidRPr="009540E0" w:rsidRDefault="00AF7E5F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УР, заведующая библиотекой </w:t>
            </w:r>
          </w:p>
        </w:tc>
      </w:tr>
      <w:tr w:rsidR="00461BA3" w:rsidRPr="009540E0" w:rsidTr="00713D3F">
        <w:trPr>
          <w:trHeight w:val="145"/>
        </w:trPr>
        <w:tc>
          <w:tcPr>
            <w:tcW w:w="1668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Май 2016г.</w:t>
            </w:r>
          </w:p>
        </w:tc>
        <w:tc>
          <w:tcPr>
            <w:tcW w:w="4156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Общешкольный концерт, посвященный Дню победы</w:t>
            </w:r>
          </w:p>
        </w:tc>
        <w:tc>
          <w:tcPr>
            <w:tcW w:w="1953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>ДШИ №7</w:t>
            </w:r>
          </w:p>
        </w:tc>
        <w:tc>
          <w:tcPr>
            <w:tcW w:w="2367" w:type="dxa"/>
            <w:shd w:val="clear" w:color="auto" w:fill="auto"/>
          </w:tcPr>
          <w:p w:rsidR="00461BA3" w:rsidRPr="009540E0" w:rsidRDefault="00461BA3" w:rsidP="00713D3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E0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540E0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540E0">
              <w:rPr>
                <w:rFonts w:ascii="Times New Roman" w:hAnsi="Times New Roman"/>
                <w:sz w:val="28"/>
                <w:szCs w:val="28"/>
              </w:rPr>
              <w:t xml:space="preserve">. по УР </w:t>
            </w:r>
          </w:p>
        </w:tc>
      </w:tr>
    </w:tbl>
    <w:p w:rsidR="003A1E28" w:rsidRPr="00B20C3B" w:rsidRDefault="003A1E28" w:rsidP="00713D3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0C3B">
        <w:rPr>
          <w:rFonts w:ascii="Times New Roman" w:hAnsi="Times New Roman"/>
          <w:b/>
          <w:sz w:val="28"/>
          <w:szCs w:val="28"/>
        </w:rPr>
        <w:t>Литература</w:t>
      </w:r>
    </w:p>
    <w:p w:rsidR="00AD1B85" w:rsidRDefault="00AD1B85" w:rsidP="00713D3F">
      <w:pPr>
        <w:numPr>
          <w:ilvl w:val="0"/>
          <w:numId w:val="12"/>
        </w:numPr>
        <w:shd w:val="clear" w:color="auto" w:fill="FFFFFF"/>
        <w:tabs>
          <w:tab w:val="clear" w:pos="720"/>
          <w:tab w:val="num" w:pos="-3240"/>
        </w:tabs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Буторина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Т. С. Воспитание патриотизма средствами образования / Т. С. </w:t>
      </w:r>
      <w:proofErr w:type="spellStart"/>
      <w:r w:rsidR="00F51C6A">
        <w:rPr>
          <w:rFonts w:ascii="Times New Roman" w:hAnsi="Times New Roman"/>
          <w:sz w:val="28"/>
          <w:szCs w:val="28"/>
          <w:lang w:eastAsia="ru-RU"/>
        </w:rPr>
        <w:t>Буторина</w:t>
      </w:r>
      <w:proofErr w:type="spellEnd"/>
      <w:r w:rsidR="00F51C6A">
        <w:rPr>
          <w:rFonts w:ascii="Times New Roman" w:hAnsi="Times New Roman"/>
          <w:sz w:val="28"/>
          <w:szCs w:val="28"/>
          <w:lang w:eastAsia="ru-RU"/>
        </w:rPr>
        <w:t xml:space="preserve">, Н.П. </w:t>
      </w:r>
      <w:proofErr w:type="spellStart"/>
      <w:r w:rsidR="00F51C6A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="00F51C6A">
        <w:rPr>
          <w:rFonts w:ascii="Times New Roman" w:hAnsi="Times New Roman"/>
          <w:sz w:val="28"/>
          <w:szCs w:val="28"/>
          <w:lang w:eastAsia="ru-RU"/>
        </w:rPr>
        <w:t>. – Санкт-Петербург</w:t>
      </w:r>
      <w:proofErr w:type="gramStart"/>
      <w:r w:rsidR="00F51C6A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F51C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1C6A">
        <w:rPr>
          <w:rFonts w:ascii="Times New Roman" w:hAnsi="Times New Roman"/>
          <w:sz w:val="28"/>
          <w:szCs w:val="28"/>
          <w:lang w:eastAsia="ru-RU"/>
        </w:rPr>
        <w:t>Каро</w:t>
      </w:r>
      <w:proofErr w:type="spellEnd"/>
      <w:r w:rsidR="00F51C6A">
        <w:rPr>
          <w:rFonts w:ascii="Times New Roman" w:hAnsi="Times New Roman"/>
          <w:sz w:val="28"/>
          <w:szCs w:val="28"/>
          <w:lang w:eastAsia="ru-RU"/>
        </w:rPr>
        <w:t>, 2004. – 221 с.</w:t>
      </w:r>
    </w:p>
    <w:p w:rsidR="003A1E28" w:rsidRPr="00B20C3B" w:rsidRDefault="003A1E28" w:rsidP="00713D3F">
      <w:pPr>
        <w:numPr>
          <w:ilvl w:val="0"/>
          <w:numId w:val="12"/>
        </w:numPr>
        <w:shd w:val="clear" w:color="auto" w:fill="FFFFFF"/>
        <w:tabs>
          <w:tab w:val="clear" w:pos="720"/>
          <w:tab w:val="num" w:pos="-3240"/>
        </w:tabs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B">
        <w:rPr>
          <w:rFonts w:ascii="Times New Roman" w:hAnsi="Times New Roman"/>
          <w:sz w:val="28"/>
          <w:szCs w:val="28"/>
          <w:lang w:eastAsia="ru-RU"/>
        </w:rPr>
        <w:t>Воронова</w:t>
      </w:r>
      <w:r w:rsidR="00F51C6A">
        <w:rPr>
          <w:rFonts w:ascii="Times New Roman" w:hAnsi="Times New Roman"/>
          <w:sz w:val="28"/>
          <w:szCs w:val="28"/>
          <w:lang w:eastAsia="ru-RU"/>
        </w:rPr>
        <w:t>,</w:t>
      </w:r>
      <w:r w:rsidRPr="00B20C3B">
        <w:rPr>
          <w:rFonts w:ascii="Times New Roman" w:hAnsi="Times New Roman"/>
          <w:sz w:val="28"/>
          <w:szCs w:val="28"/>
          <w:lang w:eastAsia="ru-RU"/>
        </w:rPr>
        <w:t xml:space="preserve"> Е.А. Патриотическое воспитание в современной школ</w:t>
      </w:r>
      <w:r w:rsidR="00F51C6A">
        <w:rPr>
          <w:rFonts w:ascii="Times New Roman" w:hAnsi="Times New Roman"/>
          <w:sz w:val="28"/>
          <w:szCs w:val="28"/>
          <w:lang w:eastAsia="ru-RU"/>
        </w:rPr>
        <w:t xml:space="preserve">е. Программы, мероприятия, игры / Е.А. Воронова. – </w:t>
      </w:r>
      <w:r w:rsidRPr="00B20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C6A" w:rsidRPr="00B20C3B">
        <w:rPr>
          <w:rFonts w:ascii="Times New Roman" w:hAnsi="Times New Roman"/>
          <w:sz w:val="28"/>
          <w:szCs w:val="28"/>
          <w:lang w:eastAsia="ru-RU"/>
        </w:rPr>
        <w:t>Ростов-на-Дону</w:t>
      </w:r>
      <w:proofErr w:type="gramStart"/>
      <w:r w:rsidR="00F51C6A" w:rsidRPr="00B20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C6A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="00F51C6A">
        <w:rPr>
          <w:rFonts w:ascii="Times New Roman" w:hAnsi="Times New Roman"/>
          <w:sz w:val="28"/>
          <w:szCs w:val="28"/>
          <w:lang w:eastAsia="ru-RU"/>
        </w:rPr>
        <w:t xml:space="preserve">  Издательство</w:t>
      </w:r>
      <w:r w:rsidRPr="00B20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C6A">
        <w:rPr>
          <w:rFonts w:ascii="Times New Roman" w:hAnsi="Times New Roman"/>
          <w:sz w:val="28"/>
          <w:szCs w:val="28"/>
          <w:lang w:eastAsia="ru-RU"/>
        </w:rPr>
        <w:t>«Феникс»</w:t>
      </w:r>
      <w:r w:rsidRPr="00B20C3B">
        <w:rPr>
          <w:rFonts w:ascii="Times New Roman" w:hAnsi="Times New Roman"/>
          <w:sz w:val="28"/>
          <w:szCs w:val="28"/>
          <w:lang w:eastAsia="ru-RU"/>
        </w:rPr>
        <w:t>, 2006.</w:t>
      </w:r>
    </w:p>
    <w:p w:rsidR="003A1E28" w:rsidRPr="00B20C3B" w:rsidRDefault="003A1E28" w:rsidP="00713D3F">
      <w:pPr>
        <w:numPr>
          <w:ilvl w:val="0"/>
          <w:numId w:val="12"/>
        </w:numPr>
        <w:shd w:val="clear" w:color="auto" w:fill="FFFFFF"/>
        <w:tabs>
          <w:tab w:val="clear" w:pos="720"/>
          <w:tab w:val="num" w:pos="-3240"/>
        </w:tabs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B">
        <w:rPr>
          <w:rFonts w:ascii="Times New Roman" w:hAnsi="Times New Roman"/>
          <w:sz w:val="28"/>
          <w:szCs w:val="28"/>
          <w:lang w:eastAsia="ru-RU"/>
        </w:rPr>
        <w:t>Гражданственность, патриотизм, культура межнационального общения – российский путь развития.// Во</w:t>
      </w:r>
      <w:r w:rsidR="00E50E02">
        <w:rPr>
          <w:rFonts w:ascii="Times New Roman" w:hAnsi="Times New Roman"/>
          <w:sz w:val="28"/>
          <w:szCs w:val="28"/>
          <w:lang w:eastAsia="ru-RU"/>
        </w:rPr>
        <w:t>спитание школьников.- 2002. – № </w:t>
      </w:r>
      <w:r w:rsidRPr="00B20C3B">
        <w:rPr>
          <w:rFonts w:ascii="Times New Roman" w:hAnsi="Times New Roman"/>
          <w:sz w:val="28"/>
          <w:szCs w:val="28"/>
          <w:lang w:eastAsia="ru-RU"/>
        </w:rPr>
        <w:t>7.</w:t>
      </w:r>
    </w:p>
    <w:p w:rsidR="003A1E28" w:rsidRPr="00B20C3B" w:rsidRDefault="00E50E02" w:rsidP="00713D3F">
      <w:pPr>
        <w:numPr>
          <w:ilvl w:val="0"/>
          <w:numId w:val="12"/>
        </w:numPr>
        <w:shd w:val="clear" w:color="auto" w:fill="FFFFFF"/>
        <w:tabs>
          <w:tab w:val="clear" w:pos="720"/>
          <w:tab w:val="num" w:pos="-3240"/>
        </w:tabs>
        <w:spacing w:after="0" w:line="360" w:lineRule="auto"/>
        <w:ind w:left="3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Касимова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Т.А. </w:t>
      </w:r>
      <w:r w:rsidR="001A7156" w:rsidRPr="00B20C3B">
        <w:rPr>
          <w:rFonts w:ascii="Times New Roman" w:hAnsi="Times New Roman"/>
          <w:sz w:val="28"/>
          <w:szCs w:val="28"/>
          <w:lang w:eastAsia="ru-RU"/>
        </w:rPr>
        <w:t>Патриотическое воспитание школьников: Методическое пособие / Т.А. </w:t>
      </w:r>
      <w:proofErr w:type="spellStart"/>
      <w:r w:rsidR="001A7156" w:rsidRPr="00B20C3B">
        <w:rPr>
          <w:rFonts w:ascii="Times New Roman" w:hAnsi="Times New Roman"/>
          <w:sz w:val="28"/>
          <w:szCs w:val="28"/>
          <w:lang w:eastAsia="ru-RU"/>
        </w:rPr>
        <w:t>Касимова</w:t>
      </w:r>
      <w:proofErr w:type="spellEnd"/>
      <w:r w:rsidR="001A7156" w:rsidRPr="00B20C3B">
        <w:rPr>
          <w:rFonts w:ascii="Times New Roman" w:hAnsi="Times New Roman"/>
          <w:sz w:val="28"/>
          <w:szCs w:val="28"/>
          <w:lang w:eastAsia="ru-RU"/>
        </w:rPr>
        <w:t>, Д.Е. Яковлев. – М</w:t>
      </w:r>
      <w:r>
        <w:rPr>
          <w:rFonts w:ascii="Times New Roman" w:hAnsi="Times New Roman"/>
          <w:sz w:val="28"/>
          <w:szCs w:val="28"/>
          <w:lang w:eastAsia="ru-RU"/>
        </w:rPr>
        <w:t>осква</w:t>
      </w:r>
      <w:r w:rsidR="001A7156" w:rsidRPr="00B20C3B">
        <w:rPr>
          <w:rFonts w:ascii="Times New Roman" w:hAnsi="Times New Roman"/>
          <w:sz w:val="28"/>
          <w:szCs w:val="28"/>
          <w:lang w:eastAsia="ru-RU"/>
        </w:rPr>
        <w:t xml:space="preserve">: Айрис-пресс, </w:t>
      </w:r>
      <w:r w:rsidR="00947052" w:rsidRPr="00B20C3B">
        <w:rPr>
          <w:rFonts w:ascii="Times New Roman" w:hAnsi="Times New Roman"/>
          <w:sz w:val="28"/>
          <w:szCs w:val="28"/>
          <w:lang w:eastAsia="ru-RU"/>
        </w:rPr>
        <w:t>2005.</w:t>
      </w:r>
    </w:p>
    <w:p w:rsidR="005256F5" w:rsidRPr="009540E0" w:rsidRDefault="003A1E28" w:rsidP="00713D3F">
      <w:pPr>
        <w:numPr>
          <w:ilvl w:val="0"/>
          <w:numId w:val="12"/>
        </w:numPr>
        <w:shd w:val="clear" w:color="auto" w:fill="FFFFFF"/>
        <w:tabs>
          <w:tab w:val="clear" w:pos="720"/>
          <w:tab w:val="num" w:pos="-3240"/>
        </w:tabs>
        <w:spacing w:after="0" w:line="360" w:lineRule="auto"/>
        <w:ind w:left="35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40E0">
        <w:rPr>
          <w:rFonts w:ascii="Times New Roman" w:hAnsi="Times New Roman"/>
          <w:bCs/>
          <w:iCs/>
          <w:sz w:val="28"/>
          <w:szCs w:val="28"/>
        </w:rPr>
        <w:t>Райхлина</w:t>
      </w:r>
      <w:proofErr w:type="spellEnd"/>
      <w:r w:rsidR="00E50E02" w:rsidRPr="009540E0">
        <w:rPr>
          <w:rFonts w:ascii="Times New Roman" w:hAnsi="Times New Roman"/>
          <w:bCs/>
          <w:iCs/>
          <w:sz w:val="28"/>
          <w:szCs w:val="28"/>
        </w:rPr>
        <w:t>,</w:t>
      </w:r>
      <w:r w:rsidRPr="009540E0">
        <w:rPr>
          <w:rFonts w:ascii="Times New Roman" w:hAnsi="Times New Roman"/>
          <w:bCs/>
          <w:iCs/>
          <w:sz w:val="28"/>
          <w:szCs w:val="28"/>
        </w:rPr>
        <w:t xml:space="preserve"> Е. Л. </w:t>
      </w:r>
      <w:r w:rsidRPr="009540E0">
        <w:rPr>
          <w:rFonts w:ascii="Times New Roman" w:hAnsi="Times New Roman"/>
          <w:sz w:val="28"/>
          <w:szCs w:val="28"/>
        </w:rPr>
        <w:t>Патриотическое самосознание будущих педагогов:</w:t>
      </w:r>
      <w:r w:rsidRPr="00954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0E0">
        <w:rPr>
          <w:rFonts w:ascii="Times New Roman" w:hAnsi="Times New Roman"/>
          <w:sz w:val="28"/>
          <w:szCs w:val="28"/>
        </w:rPr>
        <w:t>результа</w:t>
      </w:r>
      <w:r w:rsidR="00E50E02" w:rsidRPr="009540E0">
        <w:rPr>
          <w:rFonts w:ascii="Times New Roman" w:hAnsi="Times New Roman"/>
          <w:sz w:val="28"/>
          <w:szCs w:val="28"/>
        </w:rPr>
        <w:t xml:space="preserve">ты исследования и пути развития </w:t>
      </w:r>
      <w:r w:rsidRPr="009540E0">
        <w:rPr>
          <w:rFonts w:ascii="Times New Roman" w:hAnsi="Times New Roman"/>
          <w:sz w:val="28"/>
          <w:szCs w:val="28"/>
        </w:rPr>
        <w:t>//</w:t>
      </w:r>
      <w:r w:rsidRPr="00954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0E0">
        <w:rPr>
          <w:rFonts w:ascii="Times New Roman" w:eastAsia="SLTimesNewRomanItalic" w:hAnsi="Times New Roman"/>
          <w:iCs/>
          <w:sz w:val="28"/>
          <w:szCs w:val="28"/>
        </w:rPr>
        <w:t>Казанский педагогический журнал. - 2010. - № 3</w:t>
      </w:r>
      <w:r w:rsidR="00AE434C" w:rsidRPr="009540E0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256F5" w:rsidRPr="009540E0" w:rsidSect="00461BA3">
      <w:footerReference w:type="default" r:id="rId9"/>
      <w:pgSz w:w="11906" w:h="16838"/>
      <w:pgMar w:top="1134" w:right="1134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84" w:rsidRDefault="00947584" w:rsidP="00A73F58">
      <w:pPr>
        <w:spacing w:after="0" w:line="240" w:lineRule="auto"/>
      </w:pPr>
      <w:r>
        <w:separator/>
      </w:r>
    </w:p>
  </w:endnote>
  <w:endnote w:type="continuationSeparator" w:id="0">
    <w:p w:rsidR="00947584" w:rsidRDefault="00947584" w:rsidP="00A7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TimesNewRoman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10" w:rsidRDefault="00D52810" w:rsidP="001A715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84" w:rsidRDefault="00947584" w:rsidP="00A73F58">
      <w:pPr>
        <w:spacing w:after="0" w:line="240" w:lineRule="auto"/>
      </w:pPr>
      <w:r>
        <w:separator/>
      </w:r>
    </w:p>
  </w:footnote>
  <w:footnote w:type="continuationSeparator" w:id="0">
    <w:p w:rsidR="00947584" w:rsidRDefault="00947584" w:rsidP="00A73F58">
      <w:pPr>
        <w:spacing w:after="0" w:line="240" w:lineRule="auto"/>
      </w:pPr>
      <w:r>
        <w:continuationSeparator/>
      </w:r>
    </w:p>
  </w:footnote>
  <w:footnote w:id="1">
    <w:p w:rsidR="003A1E28" w:rsidRDefault="003A1E28" w:rsidP="003E0A12">
      <w:pPr>
        <w:pStyle w:val="a5"/>
        <w:jc w:val="both"/>
      </w:pPr>
      <w:r>
        <w:rPr>
          <w:rStyle w:val="a7"/>
        </w:rPr>
        <w:footnoteRef/>
      </w:r>
      <w:proofErr w:type="gramStart"/>
      <w:r w:rsidRPr="00556870">
        <w:rPr>
          <w:rFonts w:ascii="Times New Roman" w:hAnsi="Times New Roman"/>
        </w:rPr>
        <w:t>Под понятием «патриотическое самосознание» понимается «целостная, относительно устойчивая система представлений человека о себе, включающая осознание себя субъектом защиты и созидания Отечества, убеждение в ценности Родины, адекватную самооценку в пространстве единства личных, коллективных, общественных и государственных интересов и определяющая предрасположенность, готовность человека к самостоятельному, осознанному выбору линии поведения, отношений и деятельности» (</w:t>
      </w:r>
      <w:r>
        <w:rPr>
          <w:rFonts w:ascii="Times New Roman" w:hAnsi="Times New Roman"/>
        </w:rPr>
        <w:t>цит. по</w:t>
      </w:r>
      <w:r w:rsidR="00086E9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4, с. 144</w:t>
      </w:r>
      <w:r w:rsidRPr="00556870">
        <w:rPr>
          <w:rFonts w:ascii="Times New Roman" w:hAnsi="Times New Roman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55"/>
    <w:multiLevelType w:val="multilevel"/>
    <w:tmpl w:val="F6A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C379B"/>
    <w:multiLevelType w:val="hybridMultilevel"/>
    <w:tmpl w:val="FED6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84C20"/>
    <w:multiLevelType w:val="multilevel"/>
    <w:tmpl w:val="5D1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929C7"/>
    <w:multiLevelType w:val="hybridMultilevel"/>
    <w:tmpl w:val="DAD4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70FDC"/>
    <w:multiLevelType w:val="hybridMultilevel"/>
    <w:tmpl w:val="17E0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8A125F"/>
    <w:multiLevelType w:val="hybridMultilevel"/>
    <w:tmpl w:val="E682C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304713"/>
    <w:multiLevelType w:val="multilevel"/>
    <w:tmpl w:val="AFF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A126B"/>
    <w:multiLevelType w:val="hybridMultilevel"/>
    <w:tmpl w:val="7298A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D84862"/>
    <w:multiLevelType w:val="hybridMultilevel"/>
    <w:tmpl w:val="2AC8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1FC8"/>
    <w:multiLevelType w:val="hybridMultilevel"/>
    <w:tmpl w:val="D4E26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627E6E"/>
    <w:multiLevelType w:val="hybridMultilevel"/>
    <w:tmpl w:val="ED94E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0532E5"/>
    <w:multiLevelType w:val="hybridMultilevel"/>
    <w:tmpl w:val="72CC6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4225CFE"/>
    <w:multiLevelType w:val="hybridMultilevel"/>
    <w:tmpl w:val="73C02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AF38E6"/>
    <w:multiLevelType w:val="hybridMultilevel"/>
    <w:tmpl w:val="2460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647F5"/>
    <w:multiLevelType w:val="hybridMultilevel"/>
    <w:tmpl w:val="916ECCCA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649A2D56"/>
    <w:multiLevelType w:val="multilevel"/>
    <w:tmpl w:val="0FF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22739"/>
    <w:multiLevelType w:val="hybridMultilevel"/>
    <w:tmpl w:val="F9DA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542B4"/>
    <w:multiLevelType w:val="hybridMultilevel"/>
    <w:tmpl w:val="5838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732C2"/>
    <w:multiLevelType w:val="hybridMultilevel"/>
    <w:tmpl w:val="103AE2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16"/>
  </w:num>
  <w:num w:numId="4">
    <w:abstractNumId w:val="2"/>
  </w:num>
  <w:num w:numId="5">
    <w:abstractNumId w:val="13"/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99"/>
    <w:rsid w:val="000011E5"/>
    <w:rsid w:val="00021D03"/>
    <w:rsid w:val="000263FB"/>
    <w:rsid w:val="00027B57"/>
    <w:rsid w:val="00033343"/>
    <w:rsid w:val="00034B1D"/>
    <w:rsid w:val="00043DFF"/>
    <w:rsid w:val="000645DB"/>
    <w:rsid w:val="000757D3"/>
    <w:rsid w:val="00076DAA"/>
    <w:rsid w:val="00084264"/>
    <w:rsid w:val="00086E97"/>
    <w:rsid w:val="00087FC9"/>
    <w:rsid w:val="000A2107"/>
    <w:rsid w:val="000A5B50"/>
    <w:rsid w:val="000B1A31"/>
    <w:rsid w:val="000B63C2"/>
    <w:rsid w:val="000C64F1"/>
    <w:rsid w:val="000E0331"/>
    <w:rsid w:val="000E7133"/>
    <w:rsid w:val="000F5374"/>
    <w:rsid w:val="000F5C04"/>
    <w:rsid w:val="00111738"/>
    <w:rsid w:val="00111C0E"/>
    <w:rsid w:val="0012227C"/>
    <w:rsid w:val="00122A99"/>
    <w:rsid w:val="00170202"/>
    <w:rsid w:val="00176E45"/>
    <w:rsid w:val="001A097F"/>
    <w:rsid w:val="001A45C7"/>
    <w:rsid w:val="001A7156"/>
    <w:rsid w:val="001B2AB9"/>
    <w:rsid w:val="001B3FA5"/>
    <w:rsid w:val="001B47A6"/>
    <w:rsid w:val="001C6BE6"/>
    <w:rsid w:val="001F1A25"/>
    <w:rsid w:val="001F4BF0"/>
    <w:rsid w:val="00200406"/>
    <w:rsid w:val="00201340"/>
    <w:rsid w:val="002026CF"/>
    <w:rsid w:val="0021202E"/>
    <w:rsid w:val="00214FEC"/>
    <w:rsid w:val="00221A34"/>
    <w:rsid w:val="00260BDA"/>
    <w:rsid w:val="00264D85"/>
    <w:rsid w:val="00267BA2"/>
    <w:rsid w:val="00275E7D"/>
    <w:rsid w:val="0028644B"/>
    <w:rsid w:val="00293B58"/>
    <w:rsid w:val="00297A1D"/>
    <w:rsid w:val="002B5E1F"/>
    <w:rsid w:val="002C169E"/>
    <w:rsid w:val="002D16A0"/>
    <w:rsid w:val="002D5569"/>
    <w:rsid w:val="002F0197"/>
    <w:rsid w:val="002F686B"/>
    <w:rsid w:val="00300E7F"/>
    <w:rsid w:val="00314BFE"/>
    <w:rsid w:val="00321F59"/>
    <w:rsid w:val="00322974"/>
    <w:rsid w:val="00357A20"/>
    <w:rsid w:val="00365544"/>
    <w:rsid w:val="003656DA"/>
    <w:rsid w:val="0036689A"/>
    <w:rsid w:val="00374293"/>
    <w:rsid w:val="00386523"/>
    <w:rsid w:val="00387E2A"/>
    <w:rsid w:val="00390F66"/>
    <w:rsid w:val="003A00FC"/>
    <w:rsid w:val="003A1E28"/>
    <w:rsid w:val="003B467D"/>
    <w:rsid w:val="003C28C0"/>
    <w:rsid w:val="003E0A12"/>
    <w:rsid w:val="003F75B0"/>
    <w:rsid w:val="004202C8"/>
    <w:rsid w:val="00426444"/>
    <w:rsid w:val="00426EE0"/>
    <w:rsid w:val="00445BF2"/>
    <w:rsid w:val="00461BA3"/>
    <w:rsid w:val="00467C99"/>
    <w:rsid w:val="004C3E42"/>
    <w:rsid w:val="004E1804"/>
    <w:rsid w:val="004F4CFD"/>
    <w:rsid w:val="00502813"/>
    <w:rsid w:val="005102D8"/>
    <w:rsid w:val="00510CB1"/>
    <w:rsid w:val="005256F5"/>
    <w:rsid w:val="005331D3"/>
    <w:rsid w:val="00533584"/>
    <w:rsid w:val="00556870"/>
    <w:rsid w:val="00581964"/>
    <w:rsid w:val="00593173"/>
    <w:rsid w:val="005B1B9E"/>
    <w:rsid w:val="005C03B2"/>
    <w:rsid w:val="005C107B"/>
    <w:rsid w:val="005F6E06"/>
    <w:rsid w:val="005F7FF5"/>
    <w:rsid w:val="00620D6C"/>
    <w:rsid w:val="00625E94"/>
    <w:rsid w:val="00637B47"/>
    <w:rsid w:val="00647BC0"/>
    <w:rsid w:val="00657413"/>
    <w:rsid w:val="00671611"/>
    <w:rsid w:val="006767D9"/>
    <w:rsid w:val="006931B0"/>
    <w:rsid w:val="00697DFD"/>
    <w:rsid w:val="006B4745"/>
    <w:rsid w:val="006B60EF"/>
    <w:rsid w:val="006C4303"/>
    <w:rsid w:val="006F000A"/>
    <w:rsid w:val="0070760A"/>
    <w:rsid w:val="00713D3F"/>
    <w:rsid w:val="00714768"/>
    <w:rsid w:val="00716E9F"/>
    <w:rsid w:val="00723CA4"/>
    <w:rsid w:val="00730169"/>
    <w:rsid w:val="00734789"/>
    <w:rsid w:val="0074710F"/>
    <w:rsid w:val="0077161C"/>
    <w:rsid w:val="00781705"/>
    <w:rsid w:val="00783838"/>
    <w:rsid w:val="00793F70"/>
    <w:rsid w:val="007A4BE2"/>
    <w:rsid w:val="007A57B4"/>
    <w:rsid w:val="007A632E"/>
    <w:rsid w:val="007B3409"/>
    <w:rsid w:val="007C0078"/>
    <w:rsid w:val="007C0865"/>
    <w:rsid w:val="007D0B06"/>
    <w:rsid w:val="007D37CE"/>
    <w:rsid w:val="007D3C84"/>
    <w:rsid w:val="007E48C5"/>
    <w:rsid w:val="00806672"/>
    <w:rsid w:val="00811940"/>
    <w:rsid w:val="0083643A"/>
    <w:rsid w:val="00840E8F"/>
    <w:rsid w:val="008531EA"/>
    <w:rsid w:val="008533A7"/>
    <w:rsid w:val="00860956"/>
    <w:rsid w:val="00860E0F"/>
    <w:rsid w:val="00872501"/>
    <w:rsid w:val="00887F01"/>
    <w:rsid w:val="008C0AB3"/>
    <w:rsid w:val="008F57CC"/>
    <w:rsid w:val="00906CC0"/>
    <w:rsid w:val="00910283"/>
    <w:rsid w:val="00940687"/>
    <w:rsid w:val="00947052"/>
    <w:rsid w:val="00947584"/>
    <w:rsid w:val="00950C93"/>
    <w:rsid w:val="009540E0"/>
    <w:rsid w:val="0095503D"/>
    <w:rsid w:val="00974CF5"/>
    <w:rsid w:val="00976AB9"/>
    <w:rsid w:val="00986B77"/>
    <w:rsid w:val="009935FA"/>
    <w:rsid w:val="009A0F5D"/>
    <w:rsid w:val="009B4555"/>
    <w:rsid w:val="009B52F9"/>
    <w:rsid w:val="009B7648"/>
    <w:rsid w:val="009C6533"/>
    <w:rsid w:val="009D2853"/>
    <w:rsid w:val="009D2B9B"/>
    <w:rsid w:val="009D46A7"/>
    <w:rsid w:val="009D50EE"/>
    <w:rsid w:val="009F1AA8"/>
    <w:rsid w:val="00A126D5"/>
    <w:rsid w:val="00A23528"/>
    <w:rsid w:val="00A2564C"/>
    <w:rsid w:val="00A32DA9"/>
    <w:rsid w:val="00A34BC9"/>
    <w:rsid w:val="00A621BD"/>
    <w:rsid w:val="00A73F58"/>
    <w:rsid w:val="00A75422"/>
    <w:rsid w:val="00A7664D"/>
    <w:rsid w:val="00A92CFE"/>
    <w:rsid w:val="00A951AD"/>
    <w:rsid w:val="00A95A69"/>
    <w:rsid w:val="00AA6880"/>
    <w:rsid w:val="00AC30A6"/>
    <w:rsid w:val="00AC52CD"/>
    <w:rsid w:val="00AC5455"/>
    <w:rsid w:val="00AD1B85"/>
    <w:rsid w:val="00AD26DC"/>
    <w:rsid w:val="00AD5131"/>
    <w:rsid w:val="00AE02C5"/>
    <w:rsid w:val="00AE08F1"/>
    <w:rsid w:val="00AE2EEB"/>
    <w:rsid w:val="00AE434C"/>
    <w:rsid w:val="00AF18FD"/>
    <w:rsid w:val="00AF7E5F"/>
    <w:rsid w:val="00B20223"/>
    <w:rsid w:val="00B20C3B"/>
    <w:rsid w:val="00B44D48"/>
    <w:rsid w:val="00B4693C"/>
    <w:rsid w:val="00B503C7"/>
    <w:rsid w:val="00B74140"/>
    <w:rsid w:val="00B90167"/>
    <w:rsid w:val="00B94680"/>
    <w:rsid w:val="00BA20AE"/>
    <w:rsid w:val="00BA5DC2"/>
    <w:rsid w:val="00BD4E09"/>
    <w:rsid w:val="00BD785F"/>
    <w:rsid w:val="00BE756A"/>
    <w:rsid w:val="00C161B1"/>
    <w:rsid w:val="00C16913"/>
    <w:rsid w:val="00C26CA3"/>
    <w:rsid w:val="00C5102E"/>
    <w:rsid w:val="00C5323E"/>
    <w:rsid w:val="00C544FF"/>
    <w:rsid w:val="00C5582C"/>
    <w:rsid w:val="00C61D8A"/>
    <w:rsid w:val="00C7016B"/>
    <w:rsid w:val="00C96C19"/>
    <w:rsid w:val="00CA5C9A"/>
    <w:rsid w:val="00CB1773"/>
    <w:rsid w:val="00CD0912"/>
    <w:rsid w:val="00CD4C74"/>
    <w:rsid w:val="00CD65E4"/>
    <w:rsid w:val="00CE27EC"/>
    <w:rsid w:val="00CF0BD6"/>
    <w:rsid w:val="00CF0D9B"/>
    <w:rsid w:val="00D41B0C"/>
    <w:rsid w:val="00D44C87"/>
    <w:rsid w:val="00D52810"/>
    <w:rsid w:val="00D5627F"/>
    <w:rsid w:val="00D70E82"/>
    <w:rsid w:val="00D71CDD"/>
    <w:rsid w:val="00D7654A"/>
    <w:rsid w:val="00D91336"/>
    <w:rsid w:val="00D972AB"/>
    <w:rsid w:val="00DD649D"/>
    <w:rsid w:val="00E04BB9"/>
    <w:rsid w:val="00E25DC0"/>
    <w:rsid w:val="00E47E5E"/>
    <w:rsid w:val="00E50E02"/>
    <w:rsid w:val="00E572BF"/>
    <w:rsid w:val="00E57F6A"/>
    <w:rsid w:val="00E65445"/>
    <w:rsid w:val="00E7063A"/>
    <w:rsid w:val="00EA7122"/>
    <w:rsid w:val="00EC4E54"/>
    <w:rsid w:val="00EC5C44"/>
    <w:rsid w:val="00EF4DBD"/>
    <w:rsid w:val="00EF550D"/>
    <w:rsid w:val="00EF635E"/>
    <w:rsid w:val="00F10783"/>
    <w:rsid w:val="00F1134D"/>
    <w:rsid w:val="00F21147"/>
    <w:rsid w:val="00F22A9E"/>
    <w:rsid w:val="00F35A3C"/>
    <w:rsid w:val="00F47330"/>
    <w:rsid w:val="00F51C6A"/>
    <w:rsid w:val="00F7072E"/>
    <w:rsid w:val="00F71EC3"/>
    <w:rsid w:val="00F75223"/>
    <w:rsid w:val="00F860FA"/>
    <w:rsid w:val="00F86A25"/>
    <w:rsid w:val="00FA6F66"/>
    <w:rsid w:val="00FD353A"/>
    <w:rsid w:val="00FD4440"/>
    <w:rsid w:val="00FE69B6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F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F5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076DAA"/>
    <w:pPr>
      <w:ind w:left="720"/>
      <w:contextualSpacing/>
    </w:pPr>
  </w:style>
  <w:style w:type="table" w:styleId="a4">
    <w:name w:val="Table Grid"/>
    <w:basedOn w:val="a1"/>
    <w:uiPriority w:val="99"/>
    <w:rsid w:val="00C16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A73F5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73F5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A73F58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C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701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AE43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2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2810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528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5281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8A2E-5C70-4227-AC71-BD1A6C08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181</cp:revision>
  <cp:lastPrinted>2016-03-21T05:53:00Z</cp:lastPrinted>
  <dcterms:created xsi:type="dcterms:W3CDTF">2016-03-15T09:08:00Z</dcterms:created>
  <dcterms:modified xsi:type="dcterms:W3CDTF">2017-01-20T06:12:00Z</dcterms:modified>
</cp:coreProperties>
</file>