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F" w:rsidRPr="00E071BF" w:rsidRDefault="00E071BF" w:rsidP="00E071BF">
      <w:pPr>
        <w:jc w:val="center"/>
        <w:rPr>
          <w:rFonts w:ascii="Times New Roman" w:hAnsi="Times New Roman" w:cs="Times New Roman"/>
          <w:sz w:val="40"/>
          <w:szCs w:val="40"/>
        </w:rPr>
      </w:pPr>
      <w:r w:rsidRPr="00E071BF">
        <w:rPr>
          <w:rFonts w:ascii="Times New Roman" w:hAnsi="Times New Roman" w:cs="Times New Roman"/>
          <w:sz w:val="40"/>
          <w:szCs w:val="40"/>
        </w:rPr>
        <w:t>"Современный урок в начальной школе"</w:t>
      </w:r>
    </w:p>
    <w:p w:rsidR="00E071BF" w:rsidRPr="00E071BF" w:rsidRDefault="00E071BF" w:rsidP="00E0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1BF" w:rsidRPr="00E071BF" w:rsidRDefault="00E071BF" w:rsidP="00E07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1BF">
        <w:rPr>
          <w:rFonts w:ascii="Times New Roman" w:hAnsi="Times New Roman" w:cs="Times New Roman"/>
          <w:sz w:val="28"/>
          <w:szCs w:val="28"/>
        </w:rPr>
        <w:t xml:space="preserve">Современный урок в начальной школе представляет собой не просто передачу знаний, а комплексный процесс, в котором центром внимания становится учащийся. В условиях динамично меняющегося мира, образовательные подходы приобретают новые формы, учитывающие индивидуальные способности и потребности каждого ребенка. </w:t>
      </w:r>
    </w:p>
    <w:p w:rsidR="00E071BF" w:rsidRPr="00E071BF" w:rsidRDefault="00E071BF" w:rsidP="00E07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71BF">
        <w:rPr>
          <w:rFonts w:ascii="Times New Roman" w:hAnsi="Times New Roman" w:cs="Times New Roman"/>
          <w:sz w:val="28"/>
          <w:szCs w:val="28"/>
        </w:rPr>
        <w:t xml:space="preserve">Ключевыми аспектами современного урока являются интерактивность и вовлеченность, что способствует развитию критического мышления и творческих навыков. Использование технологий, таких как интерактивные доски, образовательные платформы и электронные ресурсы, позволяет учителю создавать мультимедийные презентации, которые делают обучение более наглядным и интересным. </w:t>
      </w:r>
    </w:p>
    <w:p w:rsidR="00E071BF" w:rsidRPr="00E071BF" w:rsidRDefault="00E071BF" w:rsidP="00E07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71BF">
        <w:rPr>
          <w:rFonts w:ascii="Times New Roman" w:hAnsi="Times New Roman" w:cs="Times New Roman"/>
          <w:sz w:val="28"/>
          <w:szCs w:val="28"/>
        </w:rPr>
        <w:t xml:space="preserve">Кроме того, современный урок акцентирует внимание на сотрудничестве и командной работе, формируя у детей навыки коммуникации и умение работать в группе. Методы проектной деятельности, дебаты, ролевые игры активно внедряются в учебный процесс, позволяя учащимся не только осваивать </w:t>
      </w:r>
      <w:proofErr w:type="spellStart"/>
      <w:r w:rsidRPr="00E071BF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E071BF">
        <w:rPr>
          <w:rFonts w:ascii="Times New Roman" w:hAnsi="Times New Roman" w:cs="Times New Roman"/>
          <w:sz w:val="28"/>
          <w:szCs w:val="28"/>
        </w:rPr>
        <w:t xml:space="preserve">, но и развивать личностные качества. </w:t>
      </w:r>
    </w:p>
    <w:p w:rsidR="00E071BF" w:rsidRPr="00E071BF" w:rsidRDefault="00E071BF" w:rsidP="00E071BF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71BF">
        <w:rPr>
          <w:sz w:val="28"/>
          <w:szCs w:val="28"/>
        </w:rPr>
        <w:t>Таким образом, современный урок в начальной школе становится платформой для открытия новых горизонтов, подготовки детей к дальнейшему обучению и жизни в обществе, основанном на взаимодействии, знаниях и уважении к индивидуальности каждого.</w:t>
      </w:r>
      <w:r w:rsidRPr="00E071BF">
        <w:rPr>
          <w:color w:val="292929"/>
          <w:sz w:val="28"/>
          <w:szCs w:val="28"/>
        </w:rPr>
        <w:t xml:space="preserve"> </w:t>
      </w:r>
      <w:r w:rsidRPr="00E071BF">
        <w:rPr>
          <w:color w:val="292929"/>
          <w:sz w:val="28"/>
          <w:szCs w:val="28"/>
        </w:rPr>
        <w:t>Современные уроки также учитывают важность эмоционального восприятия обучения. Создание комфортной и поддерживающей атмосферы в классе способствует выражению учениками своих мыслей и чувств, что, в свою очередь, повышает уровень их вовлеченности. Методики социально-эмоционального обучения, направленные на развитие эмоционального интеллекта, становятся неотъемлемой частью учебного процесса.</w:t>
      </w:r>
    </w:p>
    <w:p w:rsidR="00E071BF" w:rsidRPr="00E071BF" w:rsidRDefault="00E071BF" w:rsidP="00E071BF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E071BF">
        <w:rPr>
          <w:color w:val="292929"/>
          <w:sz w:val="28"/>
          <w:szCs w:val="28"/>
        </w:rPr>
        <w:t>Важным аспектом является интеграция учебных предметов. Комплексные уроки, где соединяются математика, литература, естественные науки и искусство, позволяют детям увидеть взаимосвязи между различными областями знаний. Это способствует более глубокому пониманию материала и развитию системного мышления.</w:t>
      </w:r>
    </w:p>
    <w:p w:rsidR="00E071BF" w:rsidRPr="00E071BF" w:rsidRDefault="00E071BF" w:rsidP="00E071BF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 xml:space="preserve">   </w:t>
      </w:r>
      <w:r w:rsidRPr="00E071BF">
        <w:rPr>
          <w:color w:val="292929"/>
          <w:sz w:val="28"/>
          <w:szCs w:val="28"/>
        </w:rPr>
        <w:t>Кроме того, значительное внимание уделяется индивидуализации обучения. Учителя учитывают различия в темпе усвоения материала, интересах и стилях обучения каждого ученика, что позволяет создать адаптивные учебные программы. Применение дифференцированного подхода помогает достигать лучших результатов, учитывая уникальные способности каждого ребенка.</w:t>
      </w:r>
    </w:p>
    <w:p w:rsidR="00E071BF" w:rsidRPr="00E071BF" w:rsidRDefault="00E071BF" w:rsidP="00E071BF">
      <w:pPr>
        <w:pStyle w:val="a3"/>
        <w:spacing w:before="0" w:beforeAutospacing="0" w:line="276" w:lineRule="auto"/>
        <w:jc w:val="both"/>
        <w:rPr>
          <w:color w:val="292929"/>
          <w:sz w:val="28"/>
          <w:szCs w:val="28"/>
        </w:rPr>
      </w:pPr>
      <w:r w:rsidRPr="00E071BF">
        <w:rPr>
          <w:color w:val="292929"/>
          <w:sz w:val="28"/>
          <w:szCs w:val="28"/>
        </w:rPr>
        <w:t>Таким образом, современный урок в начальной школе представляет собой многогранный процесс, который формирует у детей не только академические знания, но и жизненные навыки, необходимые для успешной социализации в будущем.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    В</w:t>
      </w:r>
      <w:r w:rsidRPr="00E071B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ажно отметить роль технологии в образовательном процессе. Интеграция цифровых ресурсов и интерактивных платформ позволяет ученикам исследовать темы более глубоко и увлекательно. Использование образовательных приложений и мультимедийных материалов стимулирует интерес и помогает визуализировать сложные концепции, что делает обучение более интересным и доступным для детей.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   </w:t>
      </w:r>
      <w:r w:rsidRPr="00E071B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Не менее важным является вовлечение родителей в образовательный процесс. Сотрудничество между школой и семьей создает единое образовательное пространство, что способствует лучшему пониманию учениками материала и повышению их мотивации. Участие родителей в школьных мероприятиях и обсуждениях результатов обучения укрепляет связь между домом и школой.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    </w:t>
      </w:r>
      <w:r w:rsidRPr="00E071B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Также стоит упомянуть о значении командной работы и совместного обучения. Совместные проекты и групповые задания развивают навыки сотрудничества, коммуникации и критического мышления. Ученики учатся слышать и учитывать мнения других, что формирует у них навыки, необходимые для успешной жизни в обществе.</w:t>
      </w:r>
    </w:p>
    <w:p w:rsidR="00E071BF" w:rsidRPr="00E071BF" w:rsidRDefault="00E071BF" w:rsidP="00E071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  С</w:t>
      </w:r>
      <w:r w:rsidRPr="00E071B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овременные уроки не только передают знания, но и формируют гармоничную личность, готовую к вызовам современного мира.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</w:t>
      </w:r>
      <w:r w:rsidRPr="00E071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Одним из ключевых аспектов современного образования является индивидуализация учебного процесса. Каждый ученик уникален, и подход, который учитывает его сильные и слабые стороны, способствует более глубокому усвоению знаний. Использование адаптивных технологий </w:t>
      </w:r>
      <w:r w:rsidRPr="00E071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позволяет учителям подстраивать задания под потребности каждого ребенка, что повышает их уверенность и интерес к учебе. 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</w:t>
      </w:r>
      <w:r w:rsidRPr="00E071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Важным элементом образовательного процесса становится и социальная ответственность. Учащиеся не только изучают предметы, но и развивают сознание о своем влиянии на общество. Проекты, направленные на общественную пользу, формируют у детей чувство ответственности и активной гражданской позиции. </w:t>
      </w:r>
    </w:p>
    <w:p w:rsidR="00E071BF" w:rsidRPr="00E071BF" w:rsidRDefault="00E071BF" w:rsidP="00E071B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</w:t>
      </w:r>
      <w:r w:rsidRPr="00E071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Необходимо также отметить угрозы и вызовы, с которыми сталкивается современное образование. Быстрые изменения в технологическом прогрессе требуют от образовательных учреждений постоянной адаптации и обновления методов обучения. Однако, несмотря на сложности, данное направление открывает новые горизонты для личностного и профессионального развития учеников. </w:t>
      </w:r>
    </w:p>
    <w:p w:rsidR="00E071BF" w:rsidRPr="00E071BF" w:rsidRDefault="00E071BF" w:rsidP="00E071B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</w:t>
      </w:r>
      <w:r w:rsidRPr="00E071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итоге, комплексный подход к обучению, включающий технологии, родительское участие и командную работу, создает условия для формирования не только высококвалифицированных специалистов, но и ответственных граждан, готовых к активной жизни в обществе.</w:t>
      </w:r>
    </w:p>
    <w:p w:rsidR="005E5225" w:rsidRPr="00E071BF" w:rsidRDefault="005E5225" w:rsidP="00E071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5225" w:rsidRPr="00E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D8"/>
    <w:rsid w:val="004220D8"/>
    <w:rsid w:val="005E5225"/>
    <w:rsid w:val="00E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382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2024-12-18T14:14:00Z</dcterms:created>
  <dcterms:modified xsi:type="dcterms:W3CDTF">2024-12-18T14:20:00Z</dcterms:modified>
</cp:coreProperties>
</file>