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E81" w:rsidRDefault="00186E81" w:rsidP="001121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педагогов</w:t>
      </w:r>
    </w:p>
    <w:p w:rsidR="00112183" w:rsidRPr="009C2688" w:rsidRDefault="00186E81" w:rsidP="009C26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12183" w:rsidRPr="00112183">
        <w:rPr>
          <w:rFonts w:ascii="Times New Roman" w:hAnsi="Times New Roman" w:cs="Times New Roman"/>
          <w:b/>
          <w:sz w:val="28"/>
          <w:szCs w:val="28"/>
        </w:rPr>
        <w:t>Формирование звуковой культуры ре</w:t>
      </w:r>
      <w:r>
        <w:rPr>
          <w:rFonts w:ascii="Times New Roman" w:hAnsi="Times New Roman" w:cs="Times New Roman"/>
          <w:b/>
          <w:sz w:val="28"/>
          <w:szCs w:val="28"/>
        </w:rPr>
        <w:t>чи ребенка дошкольного возраста»</w:t>
      </w:r>
      <w:r w:rsidR="00112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C0A" w:rsidRDefault="00AA2C0A" w:rsidP="00AA2C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раннем возрасте общение ребенка со взрослыми ограничено рамками семьи, но уже в младшем дошкольном возрасте круг лиц, входящих в общение с ребенком, растет – дети вступают в контакт с сотрудниками дошкольных образовательных учреждений, со сверстниками. Общение ребенка со взрослыми и сверстниками наиболее успешно тогда, когда он чисто и внятно произносит слова.</w:t>
      </w:r>
    </w:p>
    <w:p w:rsidR="00AA2C0A" w:rsidRDefault="00AA2C0A" w:rsidP="00AA2C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Конечно, неправильное произношение одного или нескольких звуков не мешает детям общаться, но затрудняет их взаимопонимание. Нечеткое или неправильное произношение слов может стать причиной не только непонимания, но и насмешек, приводящих к обидам и конфликтам между детьми. При распределении ролей в играх предпочтение часто отдается тем детям, у которых речь правильная.</w:t>
      </w:r>
    </w:p>
    <w:p w:rsidR="00AA2C0A" w:rsidRDefault="00AA2C0A" w:rsidP="00AA2C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Неправильное произношение отдельных групп звуко</w:t>
      </w:r>
      <w:r w:rsidR="00117E46">
        <w:rPr>
          <w:rFonts w:ascii="Times New Roman" w:hAnsi="Times New Roman" w:cs="Times New Roman"/>
          <w:sz w:val="28"/>
          <w:szCs w:val="28"/>
        </w:rPr>
        <w:t>в в младшем дошкольном возрасте</w:t>
      </w:r>
      <w:r>
        <w:rPr>
          <w:rFonts w:ascii="Times New Roman" w:hAnsi="Times New Roman" w:cs="Times New Roman"/>
          <w:sz w:val="28"/>
          <w:szCs w:val="28"/>
        </w:rPr>
        <w:t xml:space="preserve"> вполне закономерно и оправдано физиологическими особенностями формирования детской речи.</w:t>
      </w:r>
      <w:r w:rsidR="00117E46">
        <w:rPr>
          <w:rFonts w:ascii="Times New Roman" w:hAnsi="Times New Roman" w:cs="Times New Roman"/>
          <w:sz w:val="28"/>
          <w:szCs w:val="28"/>
        </w:rPr>
        <w:t xml:space="preserve"> Но если старшие дошкольники неправильно произносят звуки или недостаточно отчетливо произносят слова, взрослые должны обязательно обратить на это внимание.</w:t>
      </w:r>
    </w:p>
    <w:p w:rsidR="00117E46" w:rsidRDefault="00117E46" w:rsidP="00AA2C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Речь окружающих ребенка взрослых является образцом для ребенка. Поэтому при общении с детьми необходимо взрослым </w:t>
      </w:r>
      <w:r w:rsidR="009C2688">
        <w:rPr>
          <w:rFonts w:ascii="Times New Roman" w:hAnsi="Times New Roman" w:cs="Times New Roman"/>
          <w:sz w:val="28"/>
          <w:szCs w:val="28"/>
        </w:rPr>
        <w:t xml:space="preserve">в семье </w:t>
      </w:r>
      <w:r>
        <w:rPr>
          <w:rFonts w:ascii="Times New Roman" w:hAnsi="Times New Roman" w:cs="Times New Roman"/>
          <w:sz w:val="28"/>
          <w:szCs w:val="28"/>
        </w:rPr>
        <w:t xml:space="preserve">следить за своей речью, говорить не торопясь, четко произносить слова, </w:t>
      </w:r>
      <w:r w:rsidR="00464D15">
        <w:rPr>
          <w:rFonts w:ascii="Times New Roman" w:hAnsi="Times New Roman" w:cs="Times New Roman"/>
          <w:sz w:val="28"/>
          <w:szCs w:val="28"/>
        </w:rPr>
        <w:t>соблюдать нормы литературного произношения. Важным является ежедневное общение с ребенком на разные темы, чтение художественной литературы.</w:t>
      </w:r>
    </w:p>
    <w:p w:rsidR="004722F7" w:rsidRDefault="004722F7" w:rsidP="00AA2C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Весомая часть работы с родителями в дошкольных образовательных учреждениях должна быть направлена на создание условий для развития речи ребенка и дома, и в детском саду. Ежедневные беседы, речевые игры, </w:t>
      </w:r>
      <w:r w:rsidR="002879C2">
        <w:rPr>
          <w:rFonts w:ascii="Times New Roman" w:hAnsi="Times New Roman" w:cs="Times New Roman"/>
          <w:sz w:val="28"/>
          <w:szCs w:val="28"/>
        </w:rPr>
        <w:t xml:space="preserve">ответы на вопросы,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чтение художественной литературы очень влияют на формирование звуковой культуры речи ребенка дошкольного возраста.</w:t>
      </w:r>
    </w:p>
    <w:p w:rsidR="0047205D" w:rsidRDefault="004722F7" w:rsidP="00416D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Поэтому все педагоги дошкольных образовательных учреждений проводят групповые и индивидуальные консультации родителей по вопросам речевого развития ребенка, подбирают комплексы консультаций и речевых игр в родительских уголках в группах, проводят различные тренинги и мастер-классы для родителей на родительских собраниях.</w:t>
      </w:r>
    </w:p>
    <w:p w:rsidR="00101ADE" w:rsidRDefault="00101ADE" w:rsidP="00AA2C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Формирование у ребенка дошкольного возраста звуковой культуры речи – это не просто подготовка к обучению их грамоте, но и важнейшее условие усвоения ими грамматического строя русского языка, морфологической системы, а также предпосылка к развитию чувства рифмы и ритма, восприятия музыкально-ритмического строя речи. Умение вслушиваться в звучащее слово является основой овладения самообразованием, осознания связей между родственными словами, попыток самостоятельно объяснять и толковать значения слов.</w:t>
      </w:r>
    </w:p>
    <w:p w:rsidR="00101ADE" w:rsidRDefault="00101ADE" w:rsidP="00AA2C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Исследования последних десятилетий показали, что речевая работа с дошкольниками должна организовываться на более высоком уровне, чем это было раньше, так как </w:t>
      </w:r>
      <w:r w:rsidR="002D1A8B">
        <w:rPr>
          <w:rFonts w:ascii="Times New Roman" w:hAnsi="Times New Roman" w:cs="Times New Roman"/>
          <w:sz w:val="28"/>
          <w:szCs w:val="28"/>
        </w:rPr>
        <w:t xml:space="preserve">значительно возросло количество детей с речевыми нарушениями. Причинами являются не только большое количество проблем со здоровьем, но и снижение времени на общение родителей с ребенком в раннем возрасте. </w:t>
      </w:r>
    </w:p>
    <w:p w:rsidR="00112183" w:rsidRPr="00112183" w:rsidRDefault="002D1A8B" w:rsidP="00AA2C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Увлечение просмотром сериалов телевидения и различный сайтов интернета отвлекает родителей от главной задачи – воспитания своего ребенка. Нежелание общаться приводит в дальнейшем к большим проблемам в развитии детей, в том числе и речевым.</w:t>
      </w:r>
      <w:r w:rsidR="009C2688">
        <w:rPr>
          <w:rFonts w:ascii="Times New Roman" w:hAnsi="Times New Roman" w:cs="Times New Roman"/>
          <w:sz w:val="28"/>
          <w:szCs w:val="28"/>
        </w:rPr>
        <w:t xml:space="preserve"> Поэтому огромное значение имеет общая работа педагогов и родителей по развитию речи ребенка.</w:t>
      </w:r>
    </w:p>
    <w:sectPr w:rsidR="00112183" w:rsidRPr="00112183" w:rsidSect="00464D1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83"/>
    <w:rsid w:val="00101ADE"/>
    <w:rsid w:val="00112183"/>
    <w:rsid w:val="00117E46"/>
    <w:rsid w:val="00186E81"/>
    <w:rsid w:val="002879C2"/>
    <w:rsid w:val="002D1A8B"/>
    <w:rsid w:val="00416D61"/>
    <w:rsid w:val="00464D15"/>
    <w:rsid w:val="0047205D"/>
    <w:rsid w:val="004722F7"/>
    <w:rsid w:val="008A40C6"/>
    <w:rsid w:val="009C2688"/>
    <w:rsid w:val="00AA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69C46-CD87-4F9F-9146-F5FA8B21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cp:lastPrinted>2020-04-10T05:15:00Z</cp:lastPrinted>
  <dcterms:created xsi:type="dcterms:W3CDTF">2020-04-04T08:27:00Z</dcterms:created>
  <dcterms:modified xsi:type="dcterms:W3CDTF">2020-04-10T05:23:00Z</dcterms:modified>
</cp:coreProperties>
</file>