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FE0038" w14:textId="77777777" w:rsidR="00FC084C" w:rsidRDefault="00FC084C" w:rsidP="00FC084C">
      <w:pPr>
        <w:tabs>
          <w:tab w:val="left" w:pos="3450"/>
        </w:tabs>
        <w:autoSpaceDE w:val="0"/>
        <w:spacing w:after="200"/>
        <w:jc w:val="center"/>
        <w:rPr>
          <w:rFonts w:ascii="Times New Roman CYR" w:hAnsi="Times New Roman CYR" w:cs="Times New Roman CYR"/>
          <w:b/>
          <w:sz w:val="36"/>
          <w:szCs w:val="36"/>
        </w:rPr>
      </w:pPr>
      <w:r>
        <w:rPr>
          <w:rFonts w:ascii="Times New Roman CYR" w:hAnsi="Times New Roman CYR" w:cs="Times New Roman CYR"/>
          <w:b/>
          <w:sz w:val="36"/>
          <w:szCs w:val="36"/>
        </w:rPr>
        <w:t xml:space="preserve">Внеклассное мероприятие, </w:t>
      </w:r>
    </w:p>
    <w:p w14:paraId="325B3395" w14:textId="77777777" w:rsidR="00FC084C" w:rsidRDefault="00FC084C" w:rsidP="00FC084C">
      <w:pPr>
        <w:tabs>
          <w:tab w:val="left" w:pos="3450"/>
        </w:tabs>
        <w:autoSpaceDE w:val="0"/>
        <w:spacing w:after="200"/>
        <w:jc w:val="center"/>
        <w:rPr>
          <w:sz w:val="44"/>
          <w:szCs w:val="44"/>
          <w:lang w:val="ru-RU"/>
        </w:rPr>
      </w:pPr>
      <w:r>
        <w:rPr>
          <w:rFonts w:ascii="Times New Roman CYR" w:hAnsi="Times New Roman CYR" w:cs="Times New Roman CYR"/>
          <w:b/>
          <w:sz w:val="36"/>
          <w:szCs w:val="36"/>
        </w:rPr>
        <w:t>посвященное Анне Ахматовой</w:t>
      </w:r>
    </w:p>
    <w:p w14:paraId="6FD6A50B" w14:textId="77777777" w:rsidR="00FC084C" w:rsidRDefault="00FC084C" w:rsidP="00FC084C">
      <w:pPr>
        <w:autoSpaceDE w:val="0"/>
        <w:spacing w:after="200" w:line="276" w:lineRule="auto"/>
        <w:rPr>
          <w:sz w:val="44"/>
          <w:szCs w:val="44"/>
          <w:lang w:val="ru-RU"/>
        </w:rPr>
      </w:pPr>
    </w:p>
    <w:p w14:paraId="18868B40" w14:textId="77777777" w:rsidR="00FC084C" w:rsidRDefault="00FC084C" w:rsidP="00FC084C">
      <w:pPr>
        <w:autoSpaceDE w:val="0"/>
        <w:spacing w:after="200" w:line="276" w:lineRule="auto"/>
        <w:rPr>
          <w:sz w:val="44"/>
          <w:szCs w:val="44"/>
          <w:lang w:val="ru-RU"/>
        </w:rPr>
      </w:pPr>
    </w:p>
    <w:p w14:paraId="7C98D5DC" w14:textId="77777777" w:rsidR="00FC084C" w:rsidRDefault="00FC084C" w:rsidP="00FC084C">
      <w:pPr>
        <w:autoSpaceDE w:val="0"/>
        <w:spacing w:after="200" w:line="276" w:lineRule="auto"/>
        <w:ind w:left="5760"/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П</w:t>
      </w:r>
      <w:r>
        <w:rPr>
          <w:sz w:val="32"/>
          <w:szCs w:val="32"/>
        </w:rPr>
        <w:t>реподаватель</w:t>
      </w:r>
      <w:r>
        <w:rPr>
          <w:sz w:val="32"/>
          <w:szCs w:val="32"/>
          <w:lang w:val="ru-RU"/>
        </w:rPr>
        <w:t>:</w:t>
      </w:r>
    </w:p>
    <w:p w14:paraId="0E51614B" w14:textId="77777777" w:rsidR="00FC084C" w:rsidRDefault="00FC084C" w:rsidP="00FC084C">
      <w:pPr>
        <w:autoSpaceDE w:val="0"/>
        <w:spacing w:after="200" w:line="276" w:lineRule="auto"/>
        <w:ind w:left="5760"/>
        <w:rPr>
          <w:sz w:val="28"/>
          <w:szCs w:val="28"/>
          <w:lang w:val="ru-RU"/>
        </w:rPr>
      </w:pPr>
      <w:proofErr w:type="spellStart"/>
      <w:r>
        <w:rPr>
          <w:sz w:val="32"/>
          <w:szCs w:val="32"/>
          <w:lang w:val="ru-RU"/>
        </w:rPr>
        <w:t>Триянова</w:t>
      </w:r>
      <w:proofErr w:type="spellEnd"/>
      <w:r>
        <w:rPr>
          <w:sz w:val="32"/>
          <w:szCs w:val="32"/>
          <w:lang w:val="ru-RU"/>
        </w:rPr>
        <w:t xml:space="preserve"> Елена Павловна</w:t>
      </w:r>
    </w:p>
    <w:p w14:paraId="630E4433" w14:textId="77777777" w:rsidR="00FC084C" w:rsidRDefault="00FC084C" w:rsidP="00FC084C">
      <w:pPr>
        <w:autoSpaceDE w:val="0"/>
        <w:spacing w:after="200" w:line="276" w:lineRule="auto"/>
        <w:jc w:val="center"/>
        <w:rPr>
          <w:sz w:val="28"/>
          <w:szCs w:val="28"/>
          <w:lang w:val="ru-RU"/>
        </w:rPr>
      </w:pPr>
    </w:p>
    <w:p w14:paraId="355B3D15" w14:textId="77777777" w:rsidR="00FC084C" w:rsidRDefault="00FC084C" w:rsidP="00FC084C">
      <w:pPr>
        <w:autoSpaceDE w:val="0"/>
        <w:spacing w:after="200" w:line="276" w:lineRule="auto"/>
        <w:jc w:val="center"/>
        <w:rPr>
          <w:sz w:val="28"/>
          <w:szCs w:val="28"/>
          <w:lang w:val="ru-RU"/>
        </w:rPr>
      </w:pPr>
    </w:p>
    <w:p w14:paraId="08431F55" w14:textId="77777777" w:rsidR="00FC084C" w:rsidRDefault="00FC084C" w:rsidP="00FC084C">
      <w:pPr>
        <w:ind w:firstLine="720"/>
        <w:jc w:val="center"/>
        <w:rPr>
          <w:sz w:val="28"/>
          <w:szCs w:val="28"/>
          <w:lang w:val="ru-RU"/>
        </w:rPr>
      </w:pPr>
    </w:p>
    <w:p w14:paraId="1215A50C" w14:textId="77777777" w:rsidR="00FC084C" w:rsidRDefault="00FC084C" w:rsidP="00FC084C">
      <w:pPr>
        <w:ind w:firstLine="720"/>
        <w:jc w:val="center"/>
        <w:rPr>
          <w:sz w:val="28"/>
          <w:szCs w:val="28"/>
          <w:lang w:val="ru-RU"/>
        </w:rPr>
      </w:pPr>
    </w:p>
    <w:p w14:paraId="6369746E" w14:textId="77777777" w:rsidR="00FC084C" w:rsidRDefault="00FC084C" w:rsidP="00FC084C">
      <w:pPr>
        <w:ind w:firstLine="720"/>
        <w:jc w:val="center"/>
        <w:rPr>
          <w:sz w:val="28"/>
          <w:szCs w:val="28"/>
          <w:lang w:val="ru-RU"/>
        </w:rPr>
      </w:pPr>
    </w:p>
    <w:p w14:paraId="5FA48D34" w14:textId="77777777" w:rsidR="00FC084C" w:rsidRDefault="00FC084C" w:rsidP="00FC084C">
      <w:pPr>
        <w:ind w:firstLine="720"/>
        <w:jc w:val="center"/>
        <w:rPr>
          <w:sz w:val="28"/>
          <w:szCs w:val="28"/>
          <w:lang w:val="ru-RU"/>
        </w:rPr>
      </w:pPr>
    </w:p>
    <w:p w14:paraId="46C9FDA6" w14:textId="77777777" w:rsidR="00FC084C" w:rsidRDefault="00FC084C" w:rsidP="00FC084C">
      <w:pPr>
        <w:ind w:firstLine="720"/>
        <w:jc w:val="center"/>
        <w:rPr>
          <w:sz w:val="28"/>
          <w:szCs w:val="28"/>
          <w:lang w:val="ru-RU"/>
        </w:rPr>
      </w:pPr>
    </w:p>
    <w:p w14:paraId="4E14A983" w14:textId="77777777" w:rsidR="00FC084C" w:rsidRDefault="00FC084C" w:rsidP="00FC084C">
      <w:pPr>
        <w:ind w:firstLine="720"/>
        <w:jc w:val="center"/>
        <w:rPr>
          <w:sz w:val="28"/>
          <w:szCs w:val="28"/>
          <w:lang w:val="ru-RU"/>
        </w:rPr>
      </w:pPr>
    </w:p>
    <w:p w14:paraId="09B7E920" w14:textId="77777777" w:rsidR="00FC084C" w:rsidRDefault="00FC084C" w:rsidP="00FC084C">
      <w:pPr>
        <w:ind w:firstLine="720"/>
        <w:jc w:val="center"/>
        <w:rPr>
          <w:sz w:val="28"/>
          <w:szCs w:val="28"/>
          <w:lang w:val="ru-RU"/>
        </w:rPr>
      </w:pPr>
    </w:p>
    <w:p w14:paraId="6F771EA1" w14:textId="77777777" w:rsidR="00FC084C" w:rsidRDefault="00FC084C" w:rsidP="00FC084C">
      <w:pPr>
        <w:ind w:firstLine="720"/>
        <w:jc w:val="center"/>
        <w:rPr>
          <w:sz w:val="28"/>
          <w:szCs w:val="28"/>
          <w:lang w:val="ru-RU"/>
        </w:rPr>
      </w:pPr>
    </w:p>
    <w:p w14:paraId="47DEF48F" w14:textId="77777777" w:rsidR="00FC084C" w:rsidRDefault="00FC084C" w:rsidP="00FC084C">
      <w:pPr>
        <w:ind w:firstLine="720"/>
        <w:jc w:val="center"/>
        <w:rPr>
          <w:sz w:val="28"/>
          <w:szCs w:val="28"/>
          <w:lang w:val="ru-RU"/>
        </w:rPr>
      </w:pPr>
    </w:p>
    <w:p w14:paraId="4F58E558" w14:textId="77777777" w:rsidR="00FC084C" w:rsidRDefault="00FC084C" w:rsidP="00FC084C">
      <w:pPr>
        <w:ind w:firstLine="720"/>
        <w:jc w:val="center"/>
        <w:rPr>
          <w:sz w:val="28"/>
          <w:szCs w:val="28"/>
          <w:lang w:val="ru-RU"/>
        </w:rPr>
      </w:pPr>
    </w:p>
    <w:p w14:paraId="2063412E" w14:textId="77777777" w:rsidR="00FC084C" w:rsidRDefault="00FC084C" w:rsidP="00FC084C">
      <w:pPr>
        <w:ind w:firstLine="720"/>
        <w:jc w:val="center"/>
        <w:rPr>
          <w:sz w:val="28"/>
          <w:szCs w:val="28"/>
          <w:lang w:val="ru-RU"/>
        </w:rPr>
      </w:pPr>
    </w:p>
    <w:p w14:paraId="1AC83DE2" w14:textId="77777777" w:rsidR="00FC084C" w:rsidRDefault="00FC084C" w:rsidP="00FC084C">
      <w:pPr>
        <w:ind w:firstLine="720"/>
        <w:jc w:val="center"/>
        <w:rPr>
          <w:sz w:val="28"/>
          <w:szCs w:val="28"/>
          <w:lang w:val="ru-RU"/>
        </w:rPr>
      </w:pPr>
    </w:p>
    <w:p w14:paraId="0EFAB51C" w14:textId="77777777" w:rsidR="00FC084C" w:rsidRDefault="00FC084C" w:rsidP="00FC084C">
      <w:pPr>
        <w:ind w:firstLine="720"/>
        <w:jc w:val="center"/>
        <w:rPr>
          <w:sz w:val="28"/>
          <w:szCs w:val="28"/>
          <w:lang w:val="ru-RU"/>
        </w:rPr>
      </w:pPr>
    </w:p>
    <w:p w14:paraId="4302BAE1" w14:textId="77777777" w:rsidR="00FC084C" w:rsidRDefault="00FC084C" w:rsidP="00FC084C">
      <w:pPr>
        <w:ind w:firstLine="720"/>
        <w:jc w:val="center"/>
        <w:rPr>
          <w:sz w:val="28"/>
          <w:szCs w:val="28"/>
          <w:lang w:val="ru-RU"/>
        </w:rPr>
      </w:pPr>
    </w:p>
    <w:p w14:paraId="5AC81D0F" w14:textId="77777777" w:rsidR="00FC084C" w:rsidRDefault="00FC084C" w:rsidP="00FC084C">
      <w:pPr>
        <w:ind w:firstLine="720"/>
        <w:jc w:val="center"/>
        <w:rPr>
          <w:sz w:val="28"/>
          <w:szCs w:val="28"/>
          <w:lang w:val="ru-RU"/>
        </w:rPr>
      </w:pPr>
    </w:p>
    <w:p w14:paraId="4A0FA1B0" w14:textId="77777777" w:rsidR="00FC084C" w:rsidRDefault="00FC084C" w:rsidP="00FC084C">
      <w:pPr>
        <w:ind w:firstLine="720"/>
        <w:jc w:val="center"/>
        <w:rPr>
          <w:sz w:val="28"/>
          <w:szCs w:val="28"/>
          <w:lang w:val="ru-RU"/>
        </w:rPr>
      </w:pPr>
    </w:p>
    <w:p w14:paraId="54BAC397" w14:textId="77777777" w:rsidR="00FC084C" w:rsidRDefault="00FC084C" w:rsidP="00FC084C">
      <w:pPr>
        <w:ind w:firstLine="720"/>
        <w:jc w:val="center"/>
        <w:rPr>
          <w:sz w:val="28"/>
          <w:szCs w:val="28"/>
          <w:lang w:val="ru-RU"/>
        </w:rPr>
      </w:pPr>
    </w:p>
    <w:p w14:paraId="1BEE4BDA" w14:textId="77777777" w:rsidR="00FC084C" w:rsidRDefault="00FC084C" w:rsidP="00FC084C">
      <w:pPr>
        <w:ind w:firstLine="720"/>
        <w:jc w:val="center"/>
        <w:rPr>
          <w:sz w:val="28"/>
          <w:szCs w:val="28"/>
          <w:lang w:val="ru-RU"/>
        </w:rPr>
      </w:pPr>
    </w:p>
    <w:p w14:paraId="1FE0B56D" w14:textId="77777777" w:rsidR="00FC084C" w:rsidRDefault="00FC084C" w:rsidP="00FC084C">
      <w:pPr>
        <w:ind w:firstLine="720"/>
        <w:jc w:val="center"/>
        <w:rPr>
          <w:sz w:val="28"/>
          <w:szCs w:val="28"/>
          <w:lang w:val="ru-RU"/>
        </w:rPr>
      </w:pPr>
    </w:p>
    <w:p w14:paraId="0A9CD82A" w14:textId="77777777" w:rsidR="00FC084C" w:rsidRDefault="00FC084C" w:rsidP="00FC084C">
      <w:pPr>
        <w:ind w:firstLine="720"/>
        <w:jc w:val="center"/>
        <w:rPr>
          <w:sz w:val="28"/>
          <w:szCs w:val="28"/>
          <w:lang w:val="ru-RU"/>
        </w:rPr>
      </w:pPr>
    </w:p>
    <w:p w14:paraId="3E1D7443" w14:textId="77777777" w:rsidR="00FC084C" w:rsidRDefault="00FC084C" w:rsidP="00FC084C">
      <w:pPr>
        <w:ind w:firstLine="720"/>
        <w:jc w:val="center"/>
        <w:rPr>
          <w:sz w:val="28"/>
          <w:szCs w:val="28"/>
          <w:lang w:val="ru-RU"/>
        </w:rPr>
      </w:pPr>
    </w:p>
    <w:p w14:paraId="0B02003D" w14:textId="77777777" w:rsidR="00FC084C" w:rsidRDefault="00FC084C" w:rsidP="00FC084C">
      <w:pPr>
        <w:ind w:firstLine="720"/>
        <w:jc w:val="center"/>
        <w:rPr>
          <w:sz w:val="28"/>
          <w:szCs w:val="28"/>
          <w:lang w:val="ru-RU"/>
        </w:rPr>
      </w:pPr>
    </w:p>
    <w:p w14:paraId="66CFEC17" w14:textId="77777777" w:rsidR="00FC084C" w:rsidRDefault="00FC084C" w:rsidP="00FC084C">
      <w:pPr>
        <w:ind w:firstLine="720"/>
        <w:jc w:val="center"/>
        <w:rPr>
          <w:sz w:val="28"/>
          <w:szCs w:val="28"/>
          <w:lang w:val="ru-RU"/>
        </w:rPr>
      </w:pPr>
    </w:p>
    <w:p w14:paraId="51A11694" w14:textId="77777777" w:rsidR="00FC084C" w:rsidRDefault="00FC084C" w:rsidP="00FC084C">
      <w:pPr>
        <w:ind w:firstLine="720"/>
        <w:jc w:val="center"/>
        <w:rPr>
          <w:sz w:val="28"/>
          <w:szCs w:val="28"/>
          <w:lang w:val="ru-RU"/>
        </w:rPr>
      </w:pPr>
    </w:p>
    <w:p w14:paraId="2BEC1F02" w14:textId="77777777" w:rsidR="00FC084C" w:rsidRDefault="00FC084C" w:rsidP="00FC084C">
      <w:pPr>
        <w:ind w:firstLine="720"/>
        <w:jc w:val="center"/>
        <w:rPr>
          <w:sz w:val="28"/>
          <w:szCs w:val="28"/>
          <w:lang w:val="ru-RU"/>
        </w:rPr>
      </w:pPr>
    </w:p>
    <w:p w14:paraId="1C6E5124" w14:textId="77777777" w:rsidR="00FC084C" w:rsidRDefault="00FC084C" w:rsidP="00FC084C">
      <w:pPr>
        <w:ind w:firstLine="720"/>
        <w:jc w:val="center"/>
        <w:rPr>
          <w:sz w:val="28"/>
          <w:szCs w:val="28"/>
          <w:lang w:val="ru-RU"/>
        </w:rPr>
      </w:pPr>
    </w:p>
    <w:p w14:paraId="4F2B9B82" w14:textId="77777777" w:rsidR="00FC084C" w:rsidRDefault="00FC084C" w:rsidP="00FC084C">
      <w:pPr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«Я не плачу, я не жалуюсь, мне счастливой не бывать…»</w:t>
      </w:r>
    </w:p>
    <w:p w14:paraId="56F9A45D" w14:textId="77777777" w:rsidR="00FC084C" w:rsidRDefault="00FC084C" w:rsidP="00FC084C">
      <w:pPr>
        <w:ind w:firstLine="720"/>
        <w:jc w:val="center"/>
        <w:rPr>
          <w:b/>
          <w:sz w:val="28"/>
          <w:szCs w:val="28"/>
        </w:rPr>
      </w:pPr>
    </w:p>
    <w:p w14:paraId="42237155" w14:textId="77777777" w:rsidR="00FC084C" w:rsidRDefault="00FC084C" w:rsidP="00FC084C">
      <w:pPr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Вечер в литературной гостиной, </w:t>
      </w:r>
    </w:p>
    <w:p w14:paraId="64BF92C8" w14:textId="77777777" w:rsidR="00FC084C" w:rsidRDefault="00FC084C" w:rsidP="00FC084C">
      <w:pPr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посвященный ранней лирике </w:t>
      </w:r>
    </w:p>
    <w:p w14:paraId="246EF8BF" w14:textId="77777777" w:rsidR="00FC084C" w:rsidRDefault="00FC084C" w:rsidP="00FC084C">
      <w:pPr>
        <w:ind w:firstLine="72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А. А. Ахматовой</w:t>
      </w:r>
    </w:p>
    <w:p w14:paraId="5049750D" w14:textId="77777777" w:rsidR="00FC084C" w:rsidRDefault="00FC084C" w:rsidP="00FC084C">
      <w:pPr>
        <w:ind w:firstLine="720"/>
        <w:jc w:val="both"/>
        <w:rPr>
          <w:sz w:val="28"/>
          <w:szCs w:val="28"/>
        </w:rPr>
      </w:pPr>
    </w:p>
    <w:p w14:paraId="2D1C605F" w14:textId="77777777" w:rsidR="00FC084C" w:rsidRDefault="00FC084C" w:rsidP="00FC084C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Цели вечера:</w:t>
      </w:r>
      <w:r>
        <w:rPr>
          <w:sz w:val="28"/>
          <w:szCs w:val="28"/>
        </w:rPr>
        <w:t xml:space="preserve"> продолжить знакомство с жизнью и ранним периодом творчества А. А. Ахматовой; проникнуть в поэтический мир юной Ахматовой и осознать ее пророческий дар, предощущение будущей трагедии.</w:t>
      </w:r>
    </w:p>
    <w:p w14:paraId="34A9DE86" w14:textId="77777777" w:rsidR="00FC084C" w:rsidRDefault="00FC084C" w:rsidP="00FC084C">
      <w:pPr>
        <w:ind w:firstLine="720"/>
        <w:jc w:val="both"/>
        <w:rPr>
          <w:sz w:val="28"/>
          <w:szCs w:val="28"/>
        </w:rPr>
      </w:pPr>
    </w:p>
    <w:p w14:paraId="73CA957D" w14:textId="77777777" w:rsidR="00FC084C" w:rsidRDefault="00FC084C" w:rsidP="00FC084C">
      <w:pPr>
        <w:ind w:firstLine="720"/>
        <w:jc w:val="center"/>
        <w:rPr>
          <w:sz w:val="28"/>
          <w:szCs w:val="28"/>
        </w:rPr>
      </w:pPr>
      <w:r>
        <w:rPr>
          <w:b/>
          <w:sz w:val="28"/>
          <w:szCs w:val="28"/>
        </w:rPr>
        <w:t>Ход вечера:</w:t>
      </w:r>
    </w:p>
    <w:p w14:paraId="3DD5E24F" w14:textId="77777777" w:rsidR="00FC084C" w:rsidRDefault="00FC084C" w:rsidP="00FC084C">
      <w:pPr>
        <w:ind w:firstLine="720"/>
        <w:jc w:val="both"/>
        <w:rPr>
          <w:sz w:val="28"/>
          <w:szCs w:val="28"/>
        </w:rPr>
      </w:pPr>
    </w:p>
    <w:p w14:paraId="5157BAF4" w14:textId="77777777" w:rsidR="00FC084C" w:rsidRPr="00FC084C" w:rsidRDefault="00FC084C" w:rsidP="00FC084C">
      <w:pPr>
        <w:ind w:firstLine="720"/>
        <w:jc w:val="both"/>
        <w:rPr>
          <w:sz w:val="28"/>
          <w:szCs w:val="28"/>
          <w:lang w:val="ru-RU"/>
        </w:rPr>
      </w:pPr>
      <w:r>
        <w:rPr>
          <w:i/>
          <w:sz w:val="28"/>
          <w:szCs w:val="28"/>
        </w:rPr>
        <w:t>Зал поделен на несколько зон:</w:t>
      </w:r>
    </w:p>
    <w:p w14:paraId="2DABFCB5" w14:textId="77777777" w:rsidR="00FC084C" w:rsidRPr="00FC084C" w:rsidRDefault="00FC084C" w:rsidP="00FC084C">
      <w:pPr>
        <w:ind w:firstLine="7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– исследователи жизни Ахматовой,</w:t>
      </w:r>
    </w:p>
    <w:p w14:paraId="3A0A6BF8" w14:textId="77777777" w:rsidR="00FC084C" w:rsidRPr="00FC084C" w:rsidRDefault="00FC084C" w:rsidP="00FC084C">
      <w:pPr>
        <w:ind w:firstLine="7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– чтецы, исполнители,</w:t>
      </w:r>
    </w:p>
    <w:p w14:paraId="3CDCD61F" w14:textId="77777777" w:rsidR="00FC084C" w:rsidRDefault="00FC084C" w:rsidP="00FC084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– гости-зрители.</w:t>
      </w:r>
    </w:p>
    <w:p w14:paraId="7F0F329B" w14:textId="77777777" w:rsidR="00FC084C" w:rsidRDefault="00FC084C" w:rsidP="00FC084C">
      <w:pPr>
        <w:ind w:firstLine="720"/>
        <w:jc w:val="both"/>
        <w:rPr>
          <w:sz w:val="28"/>
          <w:szCs w:val="28"/>
        </w:rPr>
      </w:pPr>
    </w:p>
    <w:p w14:paraId="0515723A" w14:textId="77777777" w:rsidR="00FC084C" w:rsidRDefault="00FC084C" w:rsidP="00FC084C">
      <w:pPr>
        <w:ind w:firstLine="720"/>
        <w:jc w:val="both"/>
        <w:rPr>
          <w:sz w:val="28"/>
          <w:szCs w:val="28"/>
        </w:rPr>
      </w:pPr>
      <w:r>
        <w:rPr>
          <w:spacing w:val="60"/>
          <w:sz w:val="28"/>
          <w:szCs w:val="28"/>
        </w:rPr>
        <w:t>1-я Ведущая</w:t>
      </w:r>
      <w:r>
        <w:rPr>
          <w:sz w:val="28"/>
          <w:szCs w:val="28"/>
        </w:rPr>
        <w:t>. От странной лирики, где каждый шаг – секрет,</w:t>
      </w:r>
    </w:p>
    <w:p w14:paraId="22CBCFBF" w14:textId="77777777" w:rsidR="00FC084C" w:rsidRDefault="00FC084C" w:rsidP="00FC084C">
      <w:pPr>
        <w:ind w:firstLine="2996"/>
        <w:jc w:val="both"/>
        <w:rPr>
          <w:sz w:val="28"/>
          <w:szCs w:val="28"/>
        </w:rPr>
      </w:pPr>
      <w:r>
        <w:rPr>
          <w:sz w:val="28"/>
          <w:szCs w:val="28"/>
        </w:rPr>
        <w:t>Где пропасти налево и направо.</w:t>
      </w:r>
    </w:p>
    <w:p w14:paraId="7FEDA075" w14:textId="77777777" w:rsidR="00FC084C" w:rsidRDefault="00FC084C" w:rsidP="00FC084C">
      <w:pPr>
        <w:ind w:firstLine="2996"/>
        <w:jc w:val="both"/>
        <w:rPr>
          <w:sz w:val="28"/>
          <w:szCs w:val="28"/>
        </w:rPr>
      </w:pPr>
      <w:r>
        <w:rPr>
          <w:sz w:val="28"/>
          <w:szCs w:val="28"/>
        </w:rPr>
        <w:t>Где под ногой, как лист увядший, слава,</w:t>
      </w:r>
    </w:p>
    <w:p w14:paraId="5A31B30C" w14:textId="77777777" w:rsidR="00FC084C" w:rsidRDefault="00FC084C" w:rsidP="00FC084C">
      <w:pPr>
        <w:ind w:firstLine="2996"/>
        <w:jc w:val="both"/>
        <w:rPr>
          <w:spacing w:val="60"/>
          <w:sz w:val="28"/>
          <w:szCs w:val="28"/>
        </w:rPr>
      </w:pPr>
      <w:r>
        <w:rPr>
          <w:sz w:val="28"/>
          <w:szCs w:val="28"/>
        </w:rPr>
        <w:t>По-видимому, мне спасенья нет.</w:t>
      </w:r>
    </w:p>
    <w:p w14:paraId="3FAEA7A7" w14:textId="77777777" w:rsidR="00FC084C" w:rsidRDefault="00FC084C" w:rsidP="00FC084C">
      <w:pPr>
        <w:ind w:firstLine="720"/>
        <w:jc w:val="both"/>
        <w:rPr>
          <w:sz w:val="28"/>
          <w:szCs w:val="28"/>
        </w:rPr>
      </w:pPr>
      <w:r>
        <w:rPr>
          <w:spacing w:val="60"/>
          <w:sz w:val="28"/>
          <w:szCs w:val="28"/>
        </w:rPr>
        <w:t>Кралин</w:t>
      </w:r>
      <w:r>
        <w:rPr>
          <w:sz w:val="28"/>
          <w:szCs w:val="28"/>
        </w:rPr>
        <w:t>, исследователь жизни Ахматовой.</w:t>
      </w:r>
    </w:p>
    <w:p w14:paraId="2A6298C5" w14:textId="77777777" w:rsidR="00FC084C" w:rsidRDefault="00FC084C" w:rsidP="00FC084C">
      <w:pPr>
        <w:ind w:firstLine="720"/>
        <w:jc w:val="both"/>
        <w:rPr>
          <w:spacing w:val="60"/>
          <w:sz w:val="28"/>
          <w:szCs w:val="28"/>
        </w:rPr>
      </w:pPr>
      <w:r>
        <w:rPr>
          <w:sz w:val="28"/>
          <w:szCs w:val="28"/>
        </w:rPr>
        <w:t>«Если обратить внимание на хронологию судьбы поэта, получается трехчастная композиция, состоящая из «блистательного пролога» (1912–1922), глубоко трагической центральной части (собственно Судьбы, (1923-1955) и не менее блистательного эпилога, «победы моей над судьбой). Эпилог охватывает последнее десятилетие ее жизни (1956-1966)».</w:t>
      </w:r>
    </w:p>
    <w:p w14:paraId="238B9503" w14:textId="77777777" w:rsidR="00FC084C" w:rsidRDefault="00FC084C" w:rsidP="00FC084C">
      <w:pPr>
        <w:ind w:firstLine="720"/>
        <w:jc w:val="both"/>
        <w:rPr>
          <w:spacing w:val="60"/>
          <w:sz w:val="28"/>
          <w:szCs w:val="28"/>
        </w:rPr>
      </w:pPr>
      <w:r>
        <w:rPr>
          <w:spacing w:val="60"/>
          <w:sz w:val="28"/>
          <w:szCs w:val="28"/>
        </w:rPr>
        <w:t>Ведущая</w:t>
      </w:r>
      <w:r>
        <w:rPr>
          <w:sz w:val="28"/>
          <w:szCs w:val="28"/>
        </w:rPr>
        <w:t>. Сегодня мы расскажем о первом из них.</w:t>
      </w:r>
    </w:p>
    <w:p w14:paraId="3CE04698" w14:textId="77777777" w:rsidR="00FC084C" w:rsidRDefault="00FC084C" w:rsidP="00FC084C">
      <w:pPr>
        <w:ind w:firstLine="720"/>
        <w:jc w:val="both"/>
        <w:rPr>
          <w:sz w:val="28"/>
          <w:szCs w:val="28"/>
        </w:rPr>
      </w:pPr>
      <w:r>
        <w:rPr>
          <w:spacing w:val="60"/>
          <w:sz w:val="28"/>
          <w:szCs w:val="28"/>
        </w:rPr>
        <w:t>А. Ахматова I</w:t>
      </w:r>
      <w:r>
        <w:rPr>
          <w:sz w:val="28"/>
          <w:szCs w:val="28"/>
        </w:rPr>
        <w:t>. Я родилась 11 (23) июня 1889 года под Одессой… Мой отец был в то время отставной инженер-механик флота. Годовалым ребенком я была перевезена на север – в Царское Село. Там я прожила до шестнадцати лет…</w:t>
      </w:r>
    </w:p>
    <w:p w14:paraId="0300F908" w14:textId="77777777" w:rsidR="00FC084C" w:rsidRDefault="00FC084C" w:rsidP="00FC084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Читать  я училась по азбуке Льва Толстого. В пять лет, слушая, как учительница занимается со старшими детьми, я тоже начала говорить по-французски.</w:t>
      </w:r>
    </w:p>
    <w:p w14:paraId="575E6A24" w14:textId="77777777" w:rsidR="00FC084C" w:rsidRDefault="00FC084C" w:rsidP="00FC084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Первое стихотворение я написала, когда мне было 11 лет.</w:t>
      </w:r>
    </w:p>
    <w:p w14:paraId="5C1AD6CC" w14:textId="77777777" w:rsidR="00FC084C" w:rsidRDefault="00FC084C" w:rsidP="00FC084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Училась я в Царскосельской женской гимназии.</w:t>
      </w:r>
    </w:p>
    <w:p w14:paraId="0CAF3A49" w14:textId="77777777" w:rsidR="00FC084C" w:rsidRDefault="00FC084C" w:rsidP="00FC084C">
      <w:pPr>
        <w:ind w:firstLine="720"/>
        <w:jc w:val="both"/>
        <w:rPr>
          <w:spacing w:val="60"/>
          <w:sz w:val="28"/>
          <w:szCs w:val="28"/>
        </w:rPr>
      </w:pPr>
      <w:r>
        <w:rPr>
          <w:sz w:val="28"/>
          <w:szCs w:val="28"/>
        </w:rPr>
        <w:t>В 1905 году мои родители расстались, и мама с детьми уехала на юг. Мы целый год прожили в Евпатории, где я дома проходила курс предпоследнего класса гимназии, тосковала по Царскому Селу и писала великое множество беспомощных стихов… последний класс проходила в Киеве, в Фундуклеевской гимназии, которую и окончила в 1907 году.</w:t>
      </w:r>
    </w:p>
    <w:p w14:paraId="395BC4C2" w14:textId="77777777" w:rsidR="00FC084C" w:rsidRDefault="00FC084C" w:rsidP="00FC084C">
      <w:pPr>
        <w:ind w:firstLine="720"/>
        <w:jc w:val="both"/>
        <w:rPr>
          <w:spacing w:val="60"/>
          <w:sz w:val="28"/>
          <w:szCs w:val="28"/>
        </w:rPr>
      </w:pPr>
      <w:r>
        <w:rPr>
          <w:spacing w:val="60"/>
          <w:sz w:val="28"/>
          <w:szCs w:val="28"/>
        </w:rPr>
        <w:lastRenderedPageBreak/>
        <w:t xml:space="preserve">Ахматова </w:t>
      </w:r>
      <w:r>
        <w:rPr>
          <w:spacing w:val="60"/>
          <w:sz w:val="28"/>
          <w:szCs w:val="28"/>
          <w:lang w:val="en-US"/>
        </w:rPr>
        <w:t>I</w:t>
      </w:r>
      <w:r>
        <w:rPr>
          <w:spacing w:val="60"/>
          <w:sz w:val="28"/>
          <w:szCs w:val="28"/>
        </w:rPr>
        <w:t>.</w:t>
      </w:r>
      <w:r>
        <w:rPr>
          <w:sz w:val="28"/>
          <w:szCs w:val="28"/>
        </w:rPr>
        <w:t xml:space="preserve"> Я поступила на юридический факультет Высших женских курсов в Киеве.</w:t>
      </w:r>
    </w:p>
    <w:p w14:paraId="10980FD6" w14:textId="77777777" w:rsidR="00FC084C" w:rsidRDefault="00FC084C" w:rsidP="00FC084C">
      <w:pPr>
        <w:ind w:firstLine="720"/>
        <w:jc w:val="both"/>
        <w:rPr>
          <w:spacing w:val="60"/>
          <w:sz w:val="28"/>
          <w:szCs w:val="28"/>
        </w:rPr>
      </w:pPr>
      <w:r>
        <w:rPr>
          <w:spacing w:val="60"/>
          <w:sz w:val="28"/>
          <w:szCs w:val="28"/>
        </w:rPr>
        <w:t xml:space="preserve">Ахматова </w:t>
      </w:r>
      <w:r>
        <w:rPr>
          <w:spacing w:val="60"/>
          <w:sz w:val="28"/>
          <w:szCs w:val="28"/>
          <w:lang w:val="en-US"/>
        </w:rPr>
        <w:t>II</w:t>
      </w:r>
      <w:r>
        <w:rPr>
          <w:spacing w:val="60"/>
          <w:sz w:val="28"/>
          <w:szCs w:val="28"/>
        </w:rPr>
        <w:t>.</w:t>
      </w:r>
      <w:r>
        <w:rPr>
          <w:sz w:val="28"/>
          <w:szCs w:val="28"/>
        </w:rPr>
        <w:t xml:space="preserve"> В 1910 г. я вышла замуж за Н. Гумилева, и мы поехали на месяц в Париж.</w:t>
      </w:r>
    </w:p>
    <w:p w14:paraId="34A4318D" w14:textId="77777777" w:rsidR="00FC084C" w:rsidRDefault="00FC084C" w:rsidP="00FC084C">
      <w:pPr>
        <w:ind w:firstLine="720"/>
        <w:jc w:val="both"/>
        <w:rPr>
          <w:spacing w:val="60"/>
          <w:sz w:val="28"/>
          <w:szCs w:val="28"/>
        </w:rPr>
      </w:pPr>
      <w:r>
        <w:rPr>
          <w:spacing w:val="60"/>
          <w:sz w:val="28"/>
          <w:szCs w:val="28"/>
        </w:rPr>
        <w:t xml:space="preserve">Ахматова </w:t>
      </w:r>
      <w:r>
        <w:rPr>
          <w:spacing w:val="60"/>
          <w:sz w:val="28"/>
          <w:szCs w:val="28"/>
          <w:lang w:val="en-US"/>
        </w:rPr>
        <w:t>I</w:t>
      </w:r>
      <w:r>
        <w:rPr>
          <w:spacing w:val="60"/>
          <w:sz w:val="28"/>
          <w:szCs w:val="28"/>
        </w:rPr>
        <w:t>.</w:t>
      </w:r>
      <w:r>
        <w:rPr>
          <w:sz w:val="28"/>
          <w:szCs w:val="28"/>
        </w:rPr>
        <w:t xml:space="preserve"> Переехав в Петербург, я училась на Высших историко-литературных курсах Раева…</w:t>
      </w:r>
    </w:p>
    <w:p w14:paraId="1A0DB987" w14:textId="77777777" w:rsidR="00FC084C" w:rsidRDefault="00FC084C" w:rsidP="00FC084C">
      <w:pPr>
        <w:ind w:firstLine="720"/>
        <w:jc w:val="both"/>
        <w:rPr>
          <w:spacing w:val="60"/>
          <w:sz w:val="28"/>
          <w:szCs w:val="28"/>
        </w:rPr>
      </w:pPr>
      <w:r>
        <w:rPr>
          <w:spacing w:val="60"/>
          <w:sz w:val="28"/>
          <w:szCs w:val="28"/>
        </w:rPr>
        <w:t xml:space="preserve">Ахматова </w:t>
      </w:r>
      <w:r>
        <w:rPr>
          <w:spacing w:val="60"/>
          <w:sz w:val="28"/>
          <w:szCs w:val="28"/>
          <w:lang w:val="en-US"/>
        </w:rPr>
        <w:t>II</w:t>
      </w:r>
      <w:r>
        <w:rPr>
          <w:spacing w:val="60"/>
          <w:sz w:val="28"/>
          <w:szCs w:val="28"/>
        </w:rPr>
        <w:t>.</w:t>
      </w:r>
      <w:r>
        <w:rPr>
          <w:sz w:val="28"/>
          <w:szCs w:val="28"/>
        </w:rPr>
        <w:t xml:space="preserve"> В 1910 г. обнаружился кризис символизма, и начинающие поэты уже не примыкали к этому течению. Одни шли в футуризм, другие – в акмеизм. Вместе с моими товарищами по Первому Цеху поэтов – Мандельштамом, Зенкевичем и Нарбутом – я сделалась акмеисткой. </w:t>
      </w:r>
    </w:p>
    <w:p w14:paraId="1B933893" w14:textId="77777777" w:rsidR="00FC084C" w:rsidRDefault="00FC084C" w:rsidP="00FC084C">
      <w:pPr>
        <w:ind w:firstLine="720"/>
        <w:jc w:val="both"/>
        <w:rPr>
          <w:spacing w:val="60"/>
          <w:sz w:val="28"/>
          <w:szCs w:val="28"/>
        </w:rPr>
      </w:pPr>
      <w:r>
        <w:rPr>
          <w:spacing w:val="60"/>
          <w:sz w:val="28"/>
          <w:szCs w:val="28"/>
        </w:rPr>
        <w:t xml:space="preserve">Ахматова </w:t>
      </w:r>
      <w:r>
        <w:rPr>
          <w:spacing w:val="60"/>
          <w:sz w:val="28"/>
          <w:szCs w:val="28"/>
          <w:lang w:val="en-US"/>
        </w:rPr>
        <w:t>I</w:t>
      </w:r>
      <w:r>
        <w:rPr>
          <w:spacing w:val="60"/>
          <w:sz w:val="28"/>
          <w:szCs w:val="28"/>
        </w:rPr>
        <w:t>.</w:t>
      </w:r>
      <w:r>
        <w:rPr>
          <w:sz w:val="28"/>
          <w:szCs w:val="28"/>
        </w:rPr>
        <w:t xml:space="preserve"> Весну 1911 г. я провела в Париже. В 1912 г. проехала по Северной Италии.</w:t>
      </w:r>
    </w:p>
    <w:p w14:paraId="79EE32A5" w14:textId="77777777" w:rsidR="00FC084C" w:rsidRDefault="00FC084C" w:rsidP="00FC084C">
      <w:pPr>
        <w:ind w:firstLine="720"/>
        <w:jc w:val="both"/>
        <w:rPr>
          <w:spacing w:val="60"/>
          <w:sz w:val="28"/>
          <w:szCs w:val="28"/>
        </w:rPr>
      </w:pPr>
      <w:r>
        <w:rPr>
          <w:spacing w:val="60"/>
          <w:sz w:val="28"/>
          <w:szCs w:val="28"/>
        </w:rPr>
        <w:t xml:space="preserve">Ахматова </w:t>
      </w:r>
      <w:r>
        <w:rPr>
          <w:spacing w:val="60"/>
          <w:sz w:val="28"/>
          <w:szCs w:val="28"/>
          <w:lang w:val="en-US"/>
        </w:rPr>
        <w:t>II</w:t>
      </w:r>
      <w:r>
        <w:rPr>
          <w:spacing w:val="60"/>
          <w:sz w:val="28"/>
          <w:szCs w:val="28"/>
        </w:rPr>
        <w:t>.</w:t>
      </w:r>
      <w:r>
        <w:rPr>
          <w:sz w:val="28"/>
          <w:szCs w:val="28"/>
        </w:rPr>
        <w:t xml:space="preserve"> Первого октября 1912 г. родился мой единственный сын Лев.</w:t>
      </w:r>
    </w:p>
    <w:p w14:paraId="4219DC93" w14:textId="77777777" w:rsidR="00FC084C" w:rsidRDefault="00FC084C" w:rsidP="00FC084C">
      <w:pPr>
        <w:ind w:firstLine="720"/>
        <w:jc w:val="both"/>
        <w:rPr>
          <w:spacing w:val="60"/>
          <w:sz w:val="28"/>
          <w:szCs w:val="28"/>
        </w:rPr>
      </w:pPr>
      <w:r>
        <w:rPr>
          <w:spacing w:val="60"/>
          <w:sz w:val="28"/>
          <w:szCs w:val="28"/>
        </w:rPr>
        <w:t>1-й ведущий</w:t>
      </w:r>
      <w:r>
        <w:rPr>
          <w:sz w:val="28"/>
          <w:szCs w:val="28"/>
        </w:rPr>
        <w:t>. Уже простое перечисление событий ее тогдашней жизни показывает, насколько активны и насыщенны были ее дни, какие незаурядные люди ее окружали.</w:t>
      </w:r>
    </w:p>
    <w:p w14:paraId="752FDE52" w14:textId="77777777" w:rsidR="00FC084C" w:rsidRDefault="00FC084C" w:rsidP="00FC084C">
      <w:pPr>
        <w:ind w:firstLine="720"/>
        <w:jc w:val="both"/>
        <w:rPr>
          <w:spacing w:val="60"/>
          <w:sz w:val="28"/>
          <w:szCs w:val="28"/>
        </w:rPr>
      </w:pPr>
      <w:r>
        <w:rPr>
          <w:spacing w:val="60"/>
          <w:sz w:val="28"/>
          <w:szCs w:val="28"/>
        </w:rPr>
        <w:t>2-й ведущий</w:t>
      </w:r>
      <w:r>
        <w:rPr>
          <w:sz w:val="28"/>
          <w:szCs w:val="28"/>
        </w:rPr>
        <w:t>. А Ахматова знакомится в Париже с художником Модильяни, в Петербурге с поэтами В. Ивановым, Ф. Сологубом, Г. Чулковым, О. Мандельштамом, литературоведом и поэтом Н. Недоброво, позже с С.Есениным и Н. Клюевым. Читает свои стихи на «Башне» Вяч. Иванова, в «Бродячей собаке», на Бестужевских курсах, позже в Городской думе Петрограда на литературном вечере «Писатели – воинам», в зале Тенишевского училища.</w:t>
      </w:r>
    </w:p>
    <w:p w14:paraId="4870F7B5" w14:textId="77777777" w:rsidR="00FC084C" w:rsidRDefault="00FC084C" w:rsidP="00FC084C">
      <w:pPr>
        <w:ind w:firstLine="720"/>
        <w:jc w:val="both"/>
        <w:rPr>
          <w:spacing w:val="60"/>
          <w:sz w:val="28"/>
          <w:szCs w:val="28"/>
        </w:rPr>
      </w:pPr>
      <w:r>
        <w:rPr>
          <w:spacing w:val="60"/>
          <w:sz w:val="28"/>
          <w:szCs w:val="28"/>
        </w:rPr>
        <w:t>1-й ведущий</w:t>
      </w:r>
      <w:r>
        <w:rPr>
          <w:sz w:val="28"/>
          <w:szCs w:val="28"/>
        </w:rPr>
        <w:t>. Ее муж, Н. Гумилев, с 14-го года добровольцем вступил в лейб-гвардии Уланский полк. За храбрость дважды награжден Георгиевским крестом.</w:t>
      </w:r>
    </w:p>
    <w:p w14:paraId="30DBC7C7" w14:textId="77777777" w:rsidR="00FC084C" w:rsidRDefault="00FC084C" w:rsidP="00FC084C">
      <w:pPr>
        <w:ind w:firstLine="720"/>
        <w:jc w:val="both"/>
        <w:rPr>
          <w:spacing w:val="60"/>
          <w:sz w:val="28"/>
          <w:szCs w:val="28"/>
        </w:rPr>
      </w:pPr>
      <w:r>
        <w:rPr>
          <w:spacing w:val="60"/>
          <w:sz w:val="28"/>
          <w:szCs w:val="28"/>
        </w:rPr>
        <w:t>2-й ведущий</w:t>
      </w:r>
      <w:r>
        <w:rPr>
          <w:sz w:val="28"/>
          <w:szCs w:val="28"/>
        </w:rPr>
        <w:t>. Сын Лев в это время жил в Бежецке с бабушкой, А. Гумилевой, и теткой, А. Сверчковой.</w:t>
      </w:r>
    </w:p>
    <w:p w14:paraId="7A8BDBC8" w14:textId="77777777" w:rsidR="00FC084C" w:rsidRDefault="00FC084C" w:rsidP="00FC084C">
      <w:pPr>
        <w:ind w:firstLine="720"/>
        <w:jc w:val="both"/>
        <w:rPr>
          <w:spacing w:val="60"/>
          <w:sz w:val="28"/>
          <w:szCs w:val="28"/>
        </w:rPr>
      </w:pPr>
      <w:r>
        <w:rPr>
          <w:spacing w:val="60"/>
          <w:sz w:val="28"/>
          <w:szCs w:val="28"/>
        </w:rPr>
        <w:t>1-й ведущий</w:t>
      </w:r>
      <w:r>
        <w:rPr>
          <w:sz w:val="28"/>
          <w:szCs w:val="28"/>
        </w:rPr>
        <w:t>. В 1918 году А. Ахматова разводится с Н. Гумилевым.</w:t>
      </w:r>
    </w:p>
    <w:p w14:paraId="627B743A" w14:textId="77777777" w:rsidR="00FC084C" w:rsidRDefault="00FC084C" w:rsidP="00FC084C">
      <w:pPr>
        <w:ind w:firstLine="720"/>
        <w:jc w:val="both"/>
        <w:rPr>
          <w:spacing w:val="60"/>
          <w:sz w:val="28"/>
          <w:szCs w:val="28"/>
        </w:rPr>
      </w:pPr>
      <w:r>
        <w:rPr>
          <w:spacing w:val="60"/>
          <w:sz w:val="28"/>
          <w:szCs w:val="28"/>
        </w:rPr>
        <w:t>2-й ведущий</w:t>
      </w:r>
      <w:r>
        <w:rPr>
          <w:sz w:val="28"/>
          <w:szCs w:val="28"/>
        </w:rPr>
        <w:t>. В 1921 году Н. Гумилев был арестован и расстрелян.</w:t>
      </w:r>
    </w:p>
    <w:p w14:paraId="3526B68E" w14:textId="77777777" w:rsidR="00FC084C" w:rsidRDefault="00FC084C" w:rsidP="00FC084C">
      <w:pPr>
        <w:ind w:firstLine="720"/>
        <w:jc w:val="both"/>
        <w:rPr>
          <w:sz w:val="28"/>
          <w:szCs w:val="28"/>
        </w:rPr>
      </w:pPr>
      <w:r>
        <w:rPr>
          <w:spacing w:val="60"/>
          <w:sz w:val="28"/>
          <w:szCs w:val="28"/>
        </w:rPr>
        <w:t>К.И. Чуковский</w:t>
      </w:r>
      <w:r>
        <w:rPr>
          <w:sz w:val="28"/>
          <w:szCs w:val="28"/>
        </w:rPr>
        <w:t xml:space="preserve"> (исследователь). Анну Андреевну Ахматову я знал с 1912 года. Тоненькая, стройная, похожая на робкую 15-летнюю девочку, она ни шаг не отходила от мужа, молодого поэта Н.С. Гумилева, который тогда уже, при первом знакомстве, назвал ее своей ученицей.</w:t>
      </w:r>
    </w:p>
    <w:p w14:paraId="29362520" w14:textId="77777777" w:rsidR="00FC084C" w:rsidRDefault="00FC084C" w:rsidP="00FC084C">
      <w:pPr>
        <w:ind w:firstLine="720"/>
        <w:jc w:val="both"/>
        <w:rPr>
          <w:i/>
          <w:sz w:val="28"/>
          <w:szCs w:val="28"/>
        </w:rPr>
      </w:pPr>
      <w:r>
        <w:rPr>
          <w:sz w:val="28"/>
          <w:szCs w:val="28"/>
        </w:rPr>
        <w:t>То были годы ее первых стихов и необыкновенных, неожиданных шумных триумфов. Прошло 2-3 года, и в ее глазах, и в осанке, и в обращении с людьми наметилась одна главная черта ее личности: величавость. Не спесивость, не надменность, не заносчивость, а именно, величавость: «царственная, монументально важная поступь, нерушимое чувство уважения к себе, к своей высокой писательской миссии».</w:t>
      </w:r>
    </w:p>
    <w:p w14:paraId="1D3B17AA" w14:textId="77777777" w:rsidR="00FC084C" w:rsidRDefault="00FC084C" w:rsidP="00FC084C">
      <w:pPr>
        <w:ind w:firstLine="720"/>
        <w:jc w:val="both"/>
        <w:rPr>
          <w:spacing w:val="60"/>
          <w:sz w:val="28"/>
          <w:szCs w:val="28"/>
        </w:rPr>
      </w:pPr>
      <w:r>
        <w:rPr>
          <w:i/>
          <w:sz w:val="28"/>
          <w:szCs w:val="28"/>
        </w:rPr>
        <w:lastRenderedPageBreak/>
        <w:t>(На фоне музыки демонстрируются фотографии А. Ахматовой: 1912 г., Италия, и 1914 г., Царское Село, фото Е. Кардовской; семьи Гумилевых, 1915 г., фото С. Городецкого; начала 20-х годов Петроград, фото М. Наппельбаума; портрет А. Ахматовой Ю. Анненкова, 1921 г.)</w:t>
      </w:r>
    </w:p>
    <w:p w14:paraId="7F07A2D4" w14:textId="77777777" w:rsidR="00FC084C" w:rsidRDefault="00FC084C" w:rsidP="00FC084C">
      <w:pPr>
        <w:ind w:firstLine="720"/>
        <w:jc w:val="both"/>
        <w:rPr>
          <w:spacing w:val="60"/>
          <w:sz w:val="28"/>
          <w:szCs w:val="28"/>
        </w:rPr>
      </w:pPr>
      <w:r>
        <w:rPr>
          <w:spacing w:val="60"/>
          <w:sz w:val="28"/>
          <w:szCs w:val="28"/>
        </w:rPr>
        <w:t>Кралин</w:t>
      </w:r>
      <w:r>
        <w:rPr>
          <w:sz w:val="28"/>
          <w:szCs w:val="28"/>
        </w:rPr>
        <w:t xml:space="preserve"> (исследователь творчества). К этому моменту Н. Гумилев был уже автором трех книг и считался мэтром в поэтических кругах. Из 200 ахматовских стихотворений он помог ей отобрать 46 для издания. Они и вошли в первый поэтический сборник. А. Ахматова в автобиографии писала: </w:t>
      </w:r>
    </w:p>
    <w:p w14:paraId="62FEA98E" w14:textId="77777777" w:rsidR="00FC084C" w:rsidRDefault="00FC084C" w:rsidP="00FC084C">
      <w:pPr>
        <w:ind w:firstLine="720"/>
        <w:jc w:val="both"/>
        <w:rPr>
          <w:spacing w:val="60"/>
          <w:sz w:val="28"/>
          <w:szCs w:val="28"/>
        </w:rPr>
      </w:pPr>
      <w:r>
        <w:rPr>
          <w:spacing w:val="60"/>
          <w:sz w:val="28"/>
          <w:szCs w:val="28"/>
        </w:rPr>
        <w:t xml:space="preserve">Ахматова </w:t>
      </w:r>
      <w:r>
        <w:rPr>
          <w:spacing w:val="60"/>
          <w:sz w:val="28"/>
          <w:szCs w:val="28"/>
          <w:lang w:val="en-US"/>
        </w:rPr>
        <w:t>I</w:t>
      </w:r>
      <w:r>
        <w:rPr>
          <w:spacing w:val="60"/>
          <w:sz w:val="28"/>
          <w:szCs w:val="28"/>
        </w:rPr>
        <w:t>.</w:t>
      </w:r>
      <w:r>
        <w:rPr>
          <w:sz w:val="28"/>
          <w:szCs w:val="28"/>
        </w:rPr>
        <w:t xml:space="preserve"> «В 1912 вышел мой первый сборник стихов – «Вечер». Напечатано всего было 300 экземпляров. Критика отнеслась к нему благосклонно… В марте 1914 года вышла вторая книга – «Четки». Вторая книга за три года выходила трижды (тиражом по 1000 экземпляров: в 1914, 1915 и 1916 году.)</w:t>
      </w:r>
    </w:p>
    <w:p w14:paraId="5EBBA73E" w14:textId="77777777" w:rsidR="00FC084C" w:rsidRDefault="00FC084C" w:rsidP="00FC084C">
      <w:pPr>
        <w:ind w:firstLine="720"/>
        <w:jc w:val="both"/>
        <w:rPr>
          <w:spacing w:val="60"/>
          <w:sz w:val="28"/>
          <w:szCs w:val="28"/>
        </w:rPr>
      </w:pPr>
      <w:r>
        <w:rPr>
          <w:spacing w:val="60"/>
          <w:sz w:val="28"/>
          <w:szCs w:val="28"/>
        </w:rPr>
        <w:t>Жирмунский</w:t>
      </w:r>
      <w:r>
        <w:rPr>
          <w:sz w:val="28"/>
          <w:szCs w:val="28"/>
        </w:rPr>
        <w:t xml:space="preserve"> (русский филолог, исследователь). Книге было предпослано предисловие поэта старшего поколения. М. Кузмина, написанное в сочувственном, несколько покровительством тоне… Отзывы печати, более десяти за 1912-1913 гг., в том числе В. Брюсова, Г. Чулкова, С. Городецкого, Вас. Гиппиуса, В. Чудковского, имели почти все очень сочувственный характер, хотя были окрашены развернувшимися спорами о новой поэтической школе «акмеистов» и разговорами о «женской» лирике и еще не предвидели того большого места, которое предстояло занять А. Ахматовой в русской поэзии. Сама Ахматова, в особенности в поздние годы, относилась очень критически к свои ранним стихам. В полушутливой форме она писала о книге «Вечер».</w:t>
      </w:r>
    </w:p>
    <w:p w14:paraId="600BDCA0" w14:textId="77777777" w:rsidR="00FC084C" w:rsidRDefault="00FC084C" w:rsidP="00FC084C">
      <w:pPr>
        <w:ind w:firstLine="720"/>
        <w:jc w:val="both"/>
        <w:rPr>
          <w:spacing w:val="60"/>
          <w:sz w:val="28"/>
          <w:szCs w:val="28"/>
        </w:rPr>
      </w:pPr>
      <w:r>
        <w:rPr>
          <w:spacing w:val="60"/>
          <w:sz w:val="28"/>
          <w:szCs w:val="28"/>
        </w:rPr>
        <w:t xml:space="preserve">Ахматова </w:t>
      </w:r>
      <w:r>
        <w:rPr>
          <w:spacing w:val="60"/>
          <w:sz w:val="28"/>
          <w:szCs w:val="28"/>
          <w:lang w:val="en-US"/>
        </w:rPr>
        <w:t>II</w:t>
      </w:r>
      <w:r>
        <w:rPr>
          <w:spacing w:val="60"/>
          <w:sz w:val="28"/>
          <w:szCs w:val="28"/>
        </w:rPr>
        <w:t>.</w:t>
      </w:r>
      <w:r>
        <w:rPr>
          <w:sz w:val="28"/>
          <w:szCs w:val="28"/>
        </w:rPr>
        <w:t xml:space="preserve"> «Эти бедные стихи пустейшей девочки почему-то перепечатываются в тринадцатый раз… Появились они и на некоторых иностранных языках. Сама девочка (насколько я помню) не предрекала им такой судьбы и прятала под диванные подушки номера журналов, где они впервые были напечатаны: «чтобы не расстраиваться».</w:t>
      </w:r>
    </w:p>
    <w:p w14:paraId="421BBD91" w14:textId="77777777" w:rsidR="00FC084C" w:rsidRDefault="00FC084C" w:rsidP="00FC084C">
      <w:pPr>
        <w:ind w:firstLine="720"/>
        <w:jc w:val="both"/>
        <w:rPr>
          <w:spacing w:val="60"/>
          <w:sz w:val="28"/>
          <w:szCs w:val="28"/>
        </w:rPr>
      </w:pPr>
      <w:r>
        <w:rPr>
          <w:spacing w:val="60"/>
          <w:sz w:val="28"/>
          <w:szCs w:val="28"/>
        </w:rPr>
        <w:t>1-й ведущий</w:t>
      </w:r>
      <w:r>
        <w:rPr>
          <w:sz w:val="28"/>
          <w:szCs w:val="28"/>
        </w:rPr>
        <w:t>. Общеизвестно отношение поэтессы к своим стихам из первых сборников. Позднее, в 20-е годы, Ахматова даже отказывалась читать на поэтических вечерах некоторые из них, думается, что в этом ее неприятии виноваты не столько стихи, сколько их почитатели, воспринимающие их поверхностно, сводящие к модным декадентским темам и образам: теме гибельной любви и смерти, образам «мальчика странного», «отрока смуглого», «царевича», «короля».</w:t>
      </w:r>
    </w:p>
    <w:p w14:paraId="3D443C8B" w14:textId="77777777" w:rsidR="00FC084C" w:rsidRDefault="00FC084C" w:rsidP="00FC084C">
      <w:pPr>
        <w:ind w:firstLine="720"/>
        <w:jc w:val="both"/>
        <w:rPr>
          <w:sz w:val="28"/>
          <w:szCs w:val="28"/>
        </w:rPr>
      </w:pPr>
      <w:r>
        <w:rPr>
          <w:spacing w:val="60"/>
          <w:sz w:val="28"/>
          <w:szCs w:val="28"/>
        </w:rPr>
        <w:t>Кралин</w:t>
      </w:r>
      <w:r>
        <w:rPr>
          <w:sz w:val="28"/>
          <w:szCs w:val="28"/>
        </w:rPr>
        <w:t xml:space="preserve"> (исследователь). Необыкновенный успех сборника «Четки» определил место Ахматовой  в первых рядах русской поэзии того времени. В первом  издании основная часть «Четок» содержала 52 стихотворения.</w:t>
      </w:r>
    </w:p>
    <w:p w14:paraId="7DD3644E" w14:textId="77777777" w:rsidR="00FC084C" w:rsidRDefault="00FC084C" w:rsidP="00FC084C">
      <w:pPr>
        <w:ind w:firstLine="720"/>
        <w:jc w:val="both"/>
        <w:rPr>
          <w:spacing w:val="60"/>
          <w:sz w:val="28"/>
          <w:szCs w:val="28"/>
        </w:rPr>
      </w:pPr>
      <w:r>
        <w:rPr>
          <w:sz w:val="28"/>
          <w:szCs w:val="28"/>
        </w:rPr>
        <w:t xml:space="preserve">За эти первые 10 лет ею было выпущено 5 поэтических книг, читательский успех которых позволил даже марксистскому критику Н. Осинскому на страницах «Правды» назвать в 1922 году Анну Ахматову </w:t>
      </w:r>
      <w:r>
        <w:rPr>
          <w:sz w:val="28"/>
          <w:szCs w:val="28"/>
        </w:rPr>
        <w:lastRenderedPageBreak/>
        <w:t>«лучшим русским поэтом после смерти Александра Блока». Почти все это 10-летие Ахматова окружена толпой поклонников, о ней слагают стихи А. Блок и О. Мандельштам, ее портреты пишут Натан Альтман и Петров-Водкин, Анненков и Модильяни, романсы на ее стихи создают Сергей Прокофьев и Артур Лурье.</w:t>
      </w:r>
    </w:p>
    <w:p w14:paraId="31BBECF0" w14:textId="77777777" w:rsidR="00FC084C" w:rsidRDefault="00FC084C" w:rsidP="00FC084C">
      <w:pPr>
        <w:ind w:firstLine="720"/>
        <w:jc w:val="both"/>
        <w:rPr>
          <w:spacing w:val="60"/>
          <w:sz w:val="28"/>
          <w:szCs w:val="28"/>
        </w:rPr>
      </w:pPr>
      <w:r>
        <w:rPr>
          <w:spacing w:val="60"/>
          <w:sz w:val="28"/>
          <w:szCs w:val="28"/>
        </w:rPr>
        <w:t>2-й ведущий</w:t>
      </w:r>
      <w:r>
        <w:rPr>
          <w:sz w:val="28"/>
          <w:szCs w:val="28"/>
        </w:rPr>
        <w:t>. Давайте и мы сегодня, как бы перелистывая страницы альбома, послушаем неповторимый ахматовский голос, который так очаровывал и продолжает очаровывать нас.</w:t>
      </w:r>
    </w:p>
    <w:p w14:paraId="117D7C8C" w14:textId="77777777" w:rsidR="00FC084C" w:rsidRDefault="00FC084C" w:rsidP="00FC084C">
      <w:pPr>
        <w:ind w:firstLine="720"/>
        <w:jc w:val="both"/>
        <w:rPr>
          <w:sz w:val="28"/>
          <w:szCs w:val="28"/>
        </w:rPr>
      </w:pPr>
      <w:r>
        <w:rPr>
          <w:spacing w:val="60"/>
          <w:sz w:val="28"/>
          <w:szCs w:val="28"/>
        </w:rPr>
        <w:t>1-й чтец</w:t>
      </w:r>
      <w:r>
        <w:rPr>
          <w:sz w:val="28"/>
          <w:szCs w:val="28"/>
        </w:rPr>
        <w:t>. Читая «Гамлета».</w:t>
      </w:r>
    </w:p>
    <w:p w14:paraId="161FB3AB" w14:textId="77777777" w:rsidR="00FC084C" w:rsidRDefault="00FC084C" w:rsidP="00FC084C">
      <w:pPr>
        <w:ind w:firstLine="2340"/>
        <w:jc w:val="both"/>
        <w:rPr>
          <w:sz w:val="28"/>
          <w:szCs w:val="28"/>
        </w:rPr>
      </w:pPr>
      <w:r>
        <w:rPr>
          <w:sz w:val="28"/>
          <w:szCs w:val="28"/>
        </w:rPr>
        <w:t>1. У кладбища направо пылил пустырь,</w:t>
      </w:r>
    </w:p>
    <w:p w14:paraId="593C726C" w14:textId="77777777" w:rsidR="00FC084C" w:rsidRDefault="00FC084C" w:rsidP="00FC084C">
      <w:pPr>
        <w:ind w:firstLine="2660"/>
        <w:jc w:val="both"/>
        <w:rPr>
          <w:sz w:val="28"/>
          <w:szCs w:val="28"/>
        </w:rPr>
      </w:pPr>
      <w:r>
        <w:rPr>
          <w:sz w:val="28"/>
          <w:szCs w:val="28"/>
        </w:rPr>
        <w:t>А за ним голубела река.</w:t>
      </w:r>
    </w:p>
    <w:p w14:paraId="7EFE8820" w14:textId="77777777" w:rsidR="00FC084C" w:rsidRDefault="00FC084C" w:rsidP="00FC084C">
      <w:pPr>
        <w:ind w:firstLine="2660"/>
        <w:jc w:val="both"/>
        <w:rPr>
          <w:sz w:val="28"/>
          <w:szCs w:val="28"/>
        </w:rPr>
      </w:pPr>
      <w:r>
        <w:rPr>
          <w:sz w:val="28"/>
          <w:szCs w:val="28"/>
        </w:rPr>
        <w:t>Ты сказал мне: «Ну что ж, иди в монастырь</w:t>
      </w:r>
    </w:p>
    <w:p w14:paraId="05B92D3D" w14:textId="77777777" w:rsidR="00FC084C" w:rsidRDefault="00FC084C" w:rsidP="00FC084C">
      <w:pPr>
        <w:ind w:firstLine="2660"/>
        <w:jc w:val="both"/>
        <w:rPr>
          <w:sz w:val="28"/>
          <w:szCs w:val="28"/>
        </w:rPr>
      </w:pPr>
      <w:r>
        <w:rPr>
          <w:sz w:val="28"/>
          <w:szCs w:val="28"/>
        </w:rPr>
        <w:t>Или замуж за дурака…»</w:t>
      </w:r>
    </w:p>
    <w:p w14:paraId="2C092925" w14:textId="77777777" w:rsidR="00FC084C" w:rsidRDefault="00FC084C" w:rsidP="00FC084C">
      <w:pPr>
        <w:ind w:firstLine="2660"/>
        <w:jc w:val="both"/>
        <w:rPr>
          <w:sz w:val="28"/>
          <w:szCs w:val="28"/>
        </w:rPr>
      </w:pPr>
      <w:r>
        <w:rPr>
          <w:sz w:val="28"/>
          <w:szCs w:val="28"/>
        </w:rPr>
        <w:t>Принцы только такое всегда говорят,</w:t>
      </w:r>
    </w:p>
    <w:p w14:paraId="767C3BD1" w14:textId="77777777" w:rsidR="00FC084C" w:rsidRDefault="00FC084C" w:rsidP="00FC084C">
      <w:pPr>
        <w:ind w:firstLine="2660"/>
        <w:jc w:val="both"/>
        <w:rPr>
          <w:sz w:val="28"/>
          <w:szCs w:val="28"/>
        </w:rPr>
      </w:pPr>
      <w:r>
        <w:rPr>
          <w:sz w:val="28"/>
          <w:szCs w:val="28"/>
        </w:rPr>
        <w:t>Но я эту запомнила речь, -</w:t>
      </w:r>
    </w:p>
    <w:p w14:paraId="170FB6CA" w14:textId="77777777" w:rsidR="00FC084C" w:rsidRDefault="00FC084C" w:rsidP="00FC084C">
      <w:pPr>
        <w:ind w:firstLine="2660"/>
        <w:jc w:val="both"/>
        <w:rPr>
          <w:sz w:val="28"/>
          <w:szCs w:val="28"/>
        </w:rPr>
      </w:pPr>
      <w:r>
        <w:rPr>
          <w:sz w:val="28"/>
          <w:szCs w:val="28"/>
        </w:rPr>
        <w:t>Пусть струится она сто веков подряд</w:t>
      </w:r>
    </w:p>
    <w:p w14:paraId="50E43295" w14:textId="77777777" w:rsidR="00FC084C" w:rsidRDefault="00FC084C" w:rsidP="00FC084C">
      <w:pPr>
        <w:ind w:firstLine="2660"/>
        <w:jc w:val="both"/>
        <w:rPr>
          <w:sz w:val="28"/>
          <w:szCs w:val="28"/>
        </w:rPr>
      </w:pPr>
      <w:r>
        <w:rPr>
          <w:sz w:val="28"/>
          <w:szCs w:val="28"/>
        </w:rPr>
        <w:t>Горностаевой мантией с плеч.</w:t>
      </w:r>
    </w:p>
    <w:p w14:paraId="5D7557BE" w14:textId="77777777" w:rsidR="00FC084C" w:rsidRDefault="00FC084C" w:rsidP="00FC084C">
      <w:pPr>
        <w:ind w:firstLine="2340"/>
        <w:jc w:val="both"/>
        <w:rPr>
          <w:sz w:val="28"/>
          <w:szCs w:val="28"/>
        </w:rPr>
      </w:pPr>
    </w:p>
    <w:p w14:paraId="79B3F726" w14:textId="77777777" w:rsidR="00FC084C" w:rsidRDefault="00FC084C" w:rsidP="00FC084C">
      <w:pPr>
        <w:ind w:firstLine="2340"/>
        <w:jc w:val="both"/>
        <w:rPr>
          <w:sz w:val="28"/>
          <w:szCs w:val="28"/>
        </w:rPr>
      </w:pPr>
      <w:r>
        <w:rPr>
          <w:sz w:val="28"/>
          <w:szCs w:val="28"/>
        </w:rPr>
        <w:t>2. И как будто по ошибке</w:t>
      </w:r>
    </w:p>
    <w:p w14:paraId="081D78ED" w14:textId="77777777" w:rsidR="00FC084C" w:rsidRDefault="00FC084C" w:rsidP="00FC084C">
      <w:pPr>
        <w:ind w:firstLine="2660"/>
        <w:jc w:val="both"/>
        <w:rPr>
          <w:sz w:val="28"/>
          <w:szCs w:val="28"/>
        </w:rPr>
      </w:pPr>
      <w:r>
        <w:rPr>
          <w:sz w:val="28"/>
          <w:szCs w:val="28"/>
        </w:rPr>
        <w:t>Я сказала: «Ты…»</w:t>
      </w:r>
    </w:p>
    <w:p w14:paraId="6DB4C2FC" w14:textId="77777777" w:rsidR="00FC084C" w:rsidRDefault="00FC084C" w:rsidP="00FC084C">
      <w:pPr>
        <w:ind w:firstLine="2660"/>
        <w:jc w:val="both"/>
        <w:rPr>
          <w:sz w:val="28"/>
          <w:szCs w:val="28"/>
        </w:rPr>
      </w:pPr>
      <w:r>
        <w:rPr>
          <w:sz w:val="28"/>
          <w:szCs w:val="28"/>
        </w:rPr>
        <w:t>Озарила тень улыбки</w:t>
      </w:r>
    </w:p>
    <w:p w14:paraId="4AA921CD" w14:textId="77777777" w:rsidR="00FC084C" w:rsidRDefault="00FC084C" w:rsidP="00FC084C">
      <w:pPr>
        <w:ind w:firstLine="2660"/>
        <w:jc w:val="both"/>
        <w:rPr>
          <w:sz w:val="28"/>
          <w:szCs w:val="28"/>
        </w:rPr>
      </w:pPr>
      <w:r>
        <w:rPr>
          <w:sz w:val="28"/>
          <w:szCs w:val="28"/>
        </w:rPr>
        <w:t>Милые черты.</w:t>
      </w:r>
    </w:p>
    <w:p w14:paraId="558290CF" w14:textId="77777777" w:rsidR="00FC084C" w:rsidRDefault="00FC084C" w:rsidP="00FC084C">
      <w:pPr>
        <w:ind w:firstLine="2660"/>
        <w:jc w:val="both"/>
        <w:rPr>
          <w:sz w:val="28"/>
          <w:szCs w:val="28"/>
        </w:rPr>
      </w:pPr>
      <w:r>
        <w:rPr>
          <w:sz w:val="28"/>
          <w:szCs w:val="28"/>
        </w:rPr>
        <w:t>От подобных оговорок</w:t>
      </w:r>
    </w:p>
    <w:p w14:paraId="0CFA3F27" w14:textId="77777777" w:rsidR="00FC084C" w:rsidRDefault="00FC084C" w:rsidP="00FC084C">
      <w:pPr>
        <w:ind w:firstLine="2660"/>
        <w:jc w:val="both"/>
        <w:rPr>
          <w:sz w:val="28"/>
          <w:szCs w:val="28"/>
        </w:rPr>
      </w:pPr>
      <w:r>
        <w:rPr>
          <w:sz w:val="28"/>
          <w:szCs w:val="28"/>
        </w:rPr>
        <w:t>Всякий вспыхнет взор…</w:t>
      </w:r>
    </w:p>
    <w:p w14:paraId="7755687F" w14:textId="77777777" w:rsidR="00FC084C" w:rsidRDefault="00FC084C" w:rsidP="00FC084C">
      <w:pPr>
        <w:ind w:firstLine="2660"/>
        <w:jc w:val="both"/>
        <w:rPr>
          <w:sz w:val="28"/>
          <w:szCs w:val="28"/>
        </w:rPr>
      </w:pPr>
      <w:r>
        <w:rPr>
          <w:sz w:val="28"/>
          <w:szCs w:val="28"/>
        </w:rPr>
        <w:t>Я люблю тебя, как сорок</w:t>
      </w:r>
    </w:p>
    <w:p w14:paraId="2296CC38" w14:textId="77777777" w:rsidR="00FC084C" w:rsidRDefault="00FC084C" w:rsidP="00FC084C">
      <w:pPr>
        <w:ind w:firstLine="2660"/>
        <w:jc w:val="both"/>
        <w:rPr>
          <w:sz w:val="28"/>
          <w:szCs w:val="28"/>
        </w:rPr>
      </w:pPr>
      <w:r>
        <w:rPr>
          <w:sz w:val="28"/>
          <w:szCs w:val="28"/>
        </w:rPr>
        <w:t>Ласковых сестер.</w:t>
      </w:r>
    </w:p>
    <w:p w14:paraId="0E255265" w14:textId="77777777" w:rsidR="00FC084C" w:rsidRDefault="00FC084C" w:rsidP="00FC084C">
      <w:pPr>
        <w:ind w:firstLine="234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1909</w:t>
      </w:r>
    </w:p>
    <w:p w14:paraId="48D69C32" w14:textId="77777777" w:rsidR="00FC084C" w:rsidRDefault="00FC084C" w:rsidP="00FC084C">
      <w:pPr>
        <w:ind w:firstLine="720"/>
        <w:jc w:val="both"/>
        <w:rPr>
          <w:sz w:val="28"/>
          <w:szCs w:val="28"/>
        </w:rPr>
      </w:pPr>
    </w:p>
    <w:p w14:paraId="6C330A25" w14:textId="77777777" w:rsidR="00FC084C" w:rsidRDefault="00FC084C" w:rsidP="00FC084C">
      <w:pPr>
        <w:ind w:firstLine="720"/>
        <w:jc w:val="both"/>
        <w:rPr>
          <w:spacing w:val="60"/>
          <w:sz w:val="28"/>
          <w:szCs w:val="28"/>
        </w:rPr>
      </w:pPr>
      <w:r>
        <w:rPr>
          <w:spacing w:val="60"/>
          <w:sz w:val="28"/>
          <w:szCs w:val="28"/>
        </w:rPr>
        <w:t>1-й ведущий</w:t>
      </w:r>
      <w:r>
        <w:rPr>
          <w:sz w:val="28"/>
          <w:szCs w:val="28"/>
        </w:rPr>
        <w:t>. В некоторых публикациях связь с шекспировским текстом более сильна: «Ты сказал мне: «Офелия, иди в монастырь…»</w:t>
      </w:r>
    </w:p>
    <w:p w14:paraId="7D19216D" w14:textId="77777777" w:rsidR="00FC084C" w:rsidRDefault="00FC084C" w:rsidP="00FC084C">
      <w:pPr>
        <w:ind w:firstLine="720"/>
        <w:jc w:val="both"/>
        <w:rPr>
          <w:spacing w:val="60"/>
          <w:sz w:val="28"/>
          <w:szCs w:val="28"/>
        </w:rPr>
      </w:pPr>
      <w:r>
        <w:rPr>
          <w:spacing w:val="60"/>
          <w:sz w:val="28"/>
          <w:szCs w:val="28"/>
        </w:rPr>
        <w:t>2-й ведущий</w:t>
      </w:r>
      <w:r>
        <w:rPr>
          <w:sz w:val="28"/>
          <w:szCs w:val="28"/>
        </w:rPr>
        <w:t xml:space="preserve">. Цикл адресован по-видимому, Гумилеву. «Опознавательные знаки» этой адресации – определение героя как «принца», брата, а также содержание прямой речи героя. </w:t>
      </w:r>
      <w:r>
        <w:rPr>
          <w:i/>
          <w:sz w:val="28"/>
          <w:szCs w:val="28"/>
        </w:rPr>
        <w:t>(Выходит группа ребят, подготовившая сценарий в виде фрагментов из немого кино.)</w:t>
      </w:r>
    </w:p>
    <w:p w14:paraId="482459B1" w14:textId="77777777" w:rsidR="00FC084C" w:rsidRDefault="00FC084C" w:rsidP="00FC084C">
      <w:pPr>
        <w:ind w:firstLine="720"/>
        <w:jc w:val="both"/>
        <w:rPr>
          <w:spacing w:val="60"/>
          <w:sz w:val="28"/>
          <w:szCs w:val="28"/>
        </w:rPr>
      </w:pPr>
      <w:r>
        <w:rPr>
          <w:spacing w:val="60"/>
          <w:sz w:val="28"/>
          <w:szCs w:val="28"/>
        </w:rPr>
        <w:t>1-й ученик</w:t>
      </w:r>
      <w:r>
        <w:rPr>
          <w:sz w:val="28"/>
          <w:szCs w:val="28"/>
        </w:rPr>
        <w:t>. Эти стихи несут на себе кинематографический отпечаток. Тема Гамлета и Офелии (включая парафраз шекспировского «сорок тысяч братьев // Всем множеством любви со мною // Не уровнялись бы») заранее характеризуют героев и предполагают трагическое несовпадение чувств, трагический исход. Как и шекспировские герои, ахматовские Он и Она в преддверии разлуки. Вечная коллизия, вечная любовь, вечная трагедия. Включение реплик в стихотворный текст делает его более зримым, более реальным.</w:t>
      </w:r>
    </w:p>
    <w:p w14:paraId="3591C853" w14:textId="77777777" w:rsidR="00FC084C" w:rsidRDefault="00FC084C" w:rsidP="00FC084C">
      <w:pPr>
        <w:ind w:firstLine="720"/>
        <w:jc w:val="both"/>
        <w:rPr>
          <w:sz w:val="28"/>
          <w:szCs w:val="28"/>
        </w:rPr>
      </w:pPr>
      <w:r>
        <w:rPr>
          <w:spacing w:val="60"/>
          <w:sz w:val="28"/>
          <w:szCs w:val="28"/>
        </w:rPr>
        <w:lastRenderedPageBreak/>
        <w:t>2-й ученик</w:t>
      </w:r>
      <w:r>
        <w:rPr>
          <w:sz w:val="28"/>
          <w:szCs w:val="28"/>
        </w:rPr>
        <w:t xml:space="preserve">. Все это можно представить себе в виде фрагментов из немого кино. Сценарий выглядел бы так. </w:t>
      </w:r>
      <w:r>
        <w:rPr>
          <w:i/>
          <w:sz w:val="28"/>
          <w:szCs w:val="28"/>
        </w:rPr>
        <w:t>(Демонстрируют свои фрагменты.)</w:t>
      </w:r>
    </w:p>
    <w:p w14:paraId="34BED6A5" w14:textId="77777777" w:rsidR="00FC084C" w:rsidRDefault="00FC084C" w:rsidP="00FC084C">
      <w:pPr>
        <w:ind w:firstLine="720"/>
        <w:jc w:val="both"/>
        <w:rPr>
          <w:spacing w:val="60"/>
          <w:sz w:val="28"/>
          <w:szCs w:val="28"/>
        </w:rPr>
      </w:pPr>
      <w:r>
        <w:rPr>
          <w:sz w:val="28"/>
          <w:szCs w:val="28"/>
        </w:rPr>
        <w:t>Место – кладбище, пустырь, река, монастырь. Вне времени. Цветовая гамма – светло-голубая. В воздухе предгрозовое ощущение: любовь, ссора, примирение. Звучит («струится») «горностаевой мантией» тихая речь, незаметно «струятся» века. Он и Она: горечь, обида, тень улыбки. Можно предположить: на них простые одежды, струящиеся подобно мантиям. Притяжение и отталкивание.</w:t>
      </w:r>
    </w:p>
    <w:p w14:paraId="183D3E27" w14:textId="77777777" w:rsidR="00FC084C" w:rsidRDefault="00FC084C" w:rsidP="00FC084C">
      <w:pPr>
        <w:ind w:firstLine="720"/>
        <w:jc w:val="both"/>
        <w:rPr>
          <w:i/>
          <w:sz w:val="28"/>
          <w:szCs w:val="28"/>
        </w:rPr>
      </w:pPr>
      <w:r>
        <w:rPr>
          <w:spacing w:val="60"/>
          <w:sz w:val="28"/>
          <w:szCs w:val="28"/>
        </w:rPr>
        <w:t>1-й ученик</w:t>
      </w:r>
      <w:r>
        <w:rPr>
          <w:sz w:val="28"/>
          <w:szCs w:val="28"/>
        </w:rPr>
        <w:t>. Изменение ритма, переход от длинных (повествовательных) строк в первой части к кротким, легким во второй создают иллюзию счастья и согласия, но недоговоренность, обозначенная многоточиями, свидетельствует о другом. Этот же мотив разлуки подчеркивает несоответствие конкретного предметного мира («кладбище», «река», «пустырь») отвлеченным, обобщенным, зыбким деталям («принцы», «сто веков подряд», «тень улыбки», «сорок ласковых сестер»). В конечном итоге впечатление от прочитанного можно выразить по-пушкински: светлая печаль.</w:t>
      </w:r>
    </w:p>
    <w:p w14:paraId="00861937" w14:textId="77777777" w:rsidR="00FC084C" w:rsidRDefault="00FC084C" w:rsidP="00FC084C">
      <w:pPr>
        <w:ind w:firstLine="720"/>
        <w:jc w:val="both"/>
        <w:rPr>
          <w:spacing w:val="60"/>
          <w:sz w:val="28"/>
          <w:szCs w:val="28"/>
        </w:rPr>
      </w:pPr>
      <w:r>
        <w:rPr>
          <w:i/>
          <w:sz w:val="28"/>
          <w:szCs w:val="28"/>
        </w:rPr>
        <w:t>(Выходит вторая подготовленная группа с мольбертом. Стихотворение, названное в одном из изданий «Может быть», сопоставимо с живописью. Наиболее подходящий жанр – пейзаж. Техника – акварель.)</w:t>
      </w:r>
    </w:p>
    <w:p w14:paraId="33820B8D" w14:textId="77777777" w:rsidR="00FC084C" w:rsidRDefault="00FC084C" w:rsidP="00FC084C">
      <w:pPr>
        <w:ind w:firstLine="720"/>
        <w:jc w:val="both"/>
        <w:rPr>
          <w:sz w:val="28"/>
          <w:szCs w:val="28"/>
        </w:rPr>
      </w:pPr>
      <w:r>
        <w:rPr>
          <w:spacing w:val="60"/>
          <w:sz w:val="28"/>
          <w:szCs w:val="28"/>
        </w:rPr>
        <w:t>1-й чтец</w:t>
      </w:r>
      <w:r>
        <w:rPr>
          <w:sz w:val="28"/>
          <w:szCs w:val="28"/>
        </w:rPr>
        <w:t xml:space="preserve"> второй группы.</w:t>
      </w:r>
    </w:p>
    <w:p w14:paraId="1F01FF63" w14:textId="77777777" w:rsidR="00FC084C" w:rsidRDefault="00FC084C" w:rsidP="00FC084C">
      <w:pPr>
        <w:ind w:firstLine="2296"/>
        <w:jc w:val="both"/>
        <w:rPr>
          <w:sz w:val="28"/>
          <w:szCs w:val="28"/>
        </w:rPr>
      </w:pPr>
      <w:r>
        <w:rPr>
          <w:sz w:val="28"/>
          <w:szCs w:val="28"/>
        </w:rPr>
        <w:t>Память о солнце в сердце слабеет.</w:t>
      </w:r>
    </w:p>
    <w:p w14:paraId="2AAF2BCE" w14:textId="77777777" w:rsidR="00FC084C" w:rsidRDefault="00FC084C" w:rsidP="00FC084C">
      <w:pPr>
        <w:ind w:firstLine="2296"/>
        <w:jc w:val="both"/>
        <w:rPr>
          <w:sz w:val="28"/>
          <w:szCs w:val="28"/>
        </w:rPr>
      </w:pPr>
      <w:r>
        <w:rPr>
          <w:sz w:val="28"/>
          <w:szCs w:val="28"/>
        </w:rPr>
        <w:t>Желтей трава.</w:t>
      </w:r>
    </w:p>
    <w:p w14:paraId="1D304DD3" w14:textId="77777777" w:rsidR="00FC084C" w:rsidRDefault="00FC084C" w:rsidP="00FC084C">
      <w:pPr>
        <w:ind w:firstLine="2296"/>
        <w:jc w:val="both"/>
        <w:rPr>
          <w:sz w:val="28"/>
          <w:szCs w:val="28"/>
        </w:rPr>
      </w:pPr>
      <w:r>
        <w:rPr>
          <w:sz w:val="28"/>
          <w:szCs w:val="28"/>
        </w:rPr>
        <w:t>Ветер снежинками ранними веет</w:t>
      </w:r>
    </w:p>
    <w:p w14:paraId="61265A86" w14:textId="77777777" w:rsidR="00FC084C" w:rsidRDefault="00FC084C" w:rsidP="00FC084C">
      <w:pPr>
        <w:ind w:firstLine="2296"/>
        <w:jc w:val="both"/>
        <w:rPr>
          <w:sz w:val="28"/>
          <w:szCs w:val="28"/>
        </w:rPr>
      </w:pPr>
      <w:r>
        <w:rPr>
          <w:sz w:val="28"/>
          <w:szCs w:val="28"/>
        </w:rPr>
        <w:t>Едва-едва.</w:t>
      </w:r>
    </w:p>
    <w:p w14:paraId="176BB816" w14:textId="77777777" w:rsidR="00FC084C" w:rsidRDefault="00FC084C" w:rsidP="00FC084C">
      <w:pPr>
        <w:ind w:firstLine="2296"/>
        <w:jc w:val="both"/>
        <w:rPr>
          <w:sz w:val="28"/>
          <w:szCs w:val="28"/>
        </w:rPr>
      </w:pPr>
      <w:r>
        <w:rPr>
          <w:sz w:val="28"/>
          <w:szCs w:val="28"/>
        </w:rPr>
        <w:t>В узких каналах уже не струится –</w:t>
      </w:r>
    </w:p>
    <w:p w14:paraId="1A81E748" w14:textId="77777777" w:rsidR="00FC084C" w:rsidRDefault="00FC084C" w:rsidP="00FC084C">
      <w:pPr>
        <w:ind w:firstLine="2296"/>
        <w:jc w:val="both"/>
        <w:rPr>
          <w:sz w:val="28"/>
          <w:szCs w:val="28"/>
        </w:rPr>
      </w:pPr>
      <w:r>
        <w:rPr>
          <w:sz w:val="28"/>
          <w:szCs w:val="28"/>
        </w:rPr>
        <w:t>Стынет вода.</w:t>
      </w:r>
    </w:p>
    <w:p w14:paraId="04926CFB" w14:textId="77777777" w:rsidR="00FC084C" w:rsidRDefault="00FC084C" w:rsidP="00FC084C">
      <w:pPr>
        <w:ind w:firstLine="2296"/>
        <w:jc w:val="both"/>
        <w:rPr>
          <w:sz w:val="28"/>
          <w:szCs w:val="28"/>
        </w:rPr>
      </w:pPr>
      <w:r>
        <w:rPr>
          <w:sz w:val="28"/>
          <w:szCs w:val="28"/>
        </w:rPr>
        <w:t>Здесь никогда ничего не случится, -</w:t>
      </w:r>
    </w:p>
    <w:p w14:paraId="006B9907" w14:textId="77777777" w:rsidR="00FC084C" w:rsidRDefault="00FC084C" w:rsidP="00FC084C">
      <w:pPr>
        <w:ind w:firstLine="2296"/>
        <w:jc w:val="both"/>
        <w:rPr>
          <w:sz w:val="28"/>
          <w:szCs w:val="28"/>
        </w:rPr>
      </w:pPr>
      <w:r>
        <w:rPr>
          <w:sz w:val="28"/>
          <w:szCs w:val="28"/>
        </w:rPr>
        <w:t>О, никогда!</w:t>
      </w:r>
    </w:p>
    <w:p w14:paraId="3ADA4BBA" w14:textId="77777777" w:rsidR="00FC084C" w:rsidRDefault="00FC084C" w:rsidP="00FC084C">
      <w:pPr>
        <w:ind w:firstLine="2296"/>
        <w:jc w:val="both"/>
        <w:rPr>
          <w:sz w:val="28"/>
          <w:szCs w:val="28"/>
        </w:rPr>
      </w:pPr>
      <w:r>
        <w:rPr>
          <w:sz w:val="28"/>
          <w:szCs w:val="28"/>
        </w:rPr>
        <w:t>Ива на небе пустом распластала</w:t>
      </w:r>
    </w:p>
    <w:p w14:paraId="63980286" w14:textId="77777777" w:rsidR="00FC084C" w:rsidRDefault="00FC084C" w:rsidP="00FC084C">
      <w:pPr>
        <w:ind w:firstLine="2296"/>
        <w:jc w:val="both"/>
        <w:rPr>
          <w:sz w:val="28"/>
          <w:szCs w:val="28"/>
        </w:rPr>
      </w:pPr>
      <w:r>
        <w:rPr>
          <w:sz w:val="28"/>
          <w:szCs w:val="28"/>
        </w:rPr>
        <w:t>Веер сквозной.</w:t>
      </w:r>
    </w:p>
    <w:p w14:paraId="59A5BFD2" w14:textId="77777777" w:rsidR="00FC084C" w:rsidRDefault="00FC084C" w:rsidP="00FC084C">
      <w:pPr>
        <w:ind w:firstLine="2296"/>
        <w:jc w:val="both"/>
        <w:rPr>
          <w:sz w:val="28"/>
          <w:szCs w:val="28"/>
        </w:rPr>
      </w:pPr>
      <w:r>
        <w:rPr>
          <w:sz w:val="28"/>
          <w:szCs w:val="28"/>
        </w:rPr>
        <w:t>Может быть, лучше, что я не стала</w:t>
      </w:r>
    </w:p>
    <w:p w14:paraId="46BCBFC5" w14:textId="77777777" w:rsidR="00FC084C" w:rsidRDefault="00FC084C" w:rsidP="00FC084C">
      <w:pPr>
        <w:ind w:firstLine="2296"/>
        <w:jc w:val="both"/>
        <w:rPr>
          <w:sz w:val="28"/>
          <w:szCs w:val="28"/>
        </w:rPr>
      </w:pPr>
      <w:r>
        <w:rPr>
          <w:sz w:val="28"/>
          <w:szCs w:val="28"/>
        </w:rPr>
        <w:t>Вашей женой.</w:t>
      </w:r>
    </w:p>
    <w:p w14:paraId="5215B24C" w14:textId="77777777" w:rsidR="00FC084C" w:rsidRDefault="00FC084C" w:rsidP="00FC084C">
      <w:pPr>
        <w:ind w:firstLine="2296"/>
        <w:jc w:val="both"/>
        <w:rPr>
          <w:sz w:val="28"/>
          <w:szCs w:val="28"/>
        </w:rPr>
      </w:pPr>
      <w:r>
        <w:rPr>
          <w:sz w:val="28"/>
          <w:szCs w:val="28"/>
        </w:rPr>
        <w:t>Память о солнце в сердце слабеет.</w:t>
      </w:r>
    </w:p>
    <w:p w14:paraId="2565DD43" w14:textId="77777777" w:rsidR="00FC084C" w:rsidRDefault="00FC084C" w:rsidP="00FC084C">
      <w:pPr>
        <w:ind w:firstLine="2296"/>
        <w:jc w:val="both"/>
        <w:rPr>
          <w:sz w:val="28"/>
          <w:szCs w:val="28"/>
        </w:rPr>
      </w:pPr>
      <w:r>
        <w:rPr>
          <w:sz w:val="28"/>
          <w:szCs w:val="28"/>
        </w:rPr>
        <w:t>Что это? Тьма?</w:t>
      </w:r>
    </w:p>
    <w:p w14:paraId="4FE60A09" w14:textId="77777777" w:rsidR="00FC084C" w:rsidRDefault="00FC084C" w:rsidP="00FC084C">
      <w:pPr>
        <w:ind w:firstLine="2296"/>
        <w:jc w:val="both"/>
        <w:rPr>
          <w:sz w:val="28"/>
          <w:szCs w:val="28"/>
        </w:rPr>
      </w:pPr>
      <w:r>
        <w:rPr>
          <w:sz w:val="28"/>
          <w:szCs w:val="28"/>
        </w:rPr>
        <w:t>Может быть!.. За ночь прийти успеет</w:t>
      </w:r>
    </w:p>
    <w:p w14:paraId="471BEC09" w14:textId="77777777" w:rsidR="00FC084C" w:rsidRDefault="00FC084C" w:rsidP="00FC084C">
      <w:pPr>
        <w:ind w:firstLine="2296"/>
        <w:jc w:val="both"/>
        <w:rPr>
          <w:sz w:val="28"/>
          <w:szCs w:val="28"/>
        </w:rPr>
      </w:pPr>
      <w:r>
        <w:rPr>
          <w:sz w:val="28"/>
          <w:szCs w:val="28"/>
        </w:rPr>
        <w:t>Зима.</w:t>
      </w:r>
    </w:p>
    <w:p w14:paraId="153AFD46" w14:textId="77777777" w:rsidR="00FC084C" w:rsidRDefault="00FC084C" w:rsidP="00FC084C">
      <w:pPr>
        <w:ind w:firstLine="2296"/>
        <w:jc w:val="both"/>
        <w:rPr>
          <w:spacing w:val="60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30 января 1911. Киев. </w:t>
      </w:r>
    </w:p>
    <w:p w14:paraId="13131E67" w14:textId="77777777" w:rsidR="00FC084C" w:rsidRDefault="00FC084C" w:rsidP="00FC084C">
      <w:pPr>
        <w:ind w:firstLine="720"/>
        <w:jc w:val="both"/>
        <w:rPr>
          <w:spacing w:val="60"/>
          <w:sz w:val="28"/>
          <w:szCs w:val="28"/>
        </w:rPr>
      </w:pPr>
      <w:r>
        <w:rPr>
          <w:spacing w:val="60"/>
          <w:sz w:val="28"/>
          <w:szCs w:val="28"/>
        </w:rPr>
        <w:t>2-й ученик</w:t>
      </w:r>
      <w:r>
        <w:rPr>
          <w:sz w:val="28"/>
          <w:szCs w:val="28"/>
        </w:rPr>
        <w:t xml:space="preserve"> этой группы (демонстрируя свою картину). Легко вообразить себе полотно в темно-желтых тонах с привычным названием «Осенняя грусть». Унылый пейзаж: пожелтевшая трава, первый – еще редкий – снег, тусклый свет, застывшая вода в канаве, голые ветви </w:t>
      </w:r>
      <w:r>
        <w:rPr>
          <w:sz w:val="28"/>
          <w:szCs w:val="28"/>
        </w:rPr>
        <w:lastRenderedPageBreak/>
        <w:t>деревьев. Осень здесь предстает вестником конца любви, приход зимы – осознанием конца жизни. Все в прошлом. И речь идет не о жизни природы, а о жизни человека.</w:t>
      </w:r>
    </w:p>
    <w:p w14:paraId="5F822331" w14:textId="77777777" w:rsidR="00FC084C" w:rsidRDefault="00FC084C" w:rsidP="00FC084C">
      <w:pPr>
        <w:ind w:firstLine="720"/>
        <w:jc w:val="both"/>
        <w:rPr>
          <w:spacing w:val="60"/>
          <w:sz w:val="28"/>
          <w:szCs w:val="28"/>
        </w:rPr>
      </w:pPr>
      <w:r>
        <w:rPr>
          <w:spacing w:val="60"/>
          <w:sz w:val="28"/>
          <w:szCs w:val="28"/>
        </w:rPr>
        <w:t>3-й ученик</w:t>
      </w:r>
      <w:r>
        <w:rPr>
          <w:sz w:val="28"/>
          <w:szCs w:val="28"/>
        </w:rPr>
        <w:t>. И хотя человеческие голоса звучат в стихотворении – герои те же: Она и Он, - на нашей картине их нет. Они и не нужны. Природа вполне передает состояние их душ. Об этом свидетельствуют многие образы: отсутствие (память!) солнца, ранняя зима, стылая вода – отсутствие жизни. Отсутствие звуков – только «Ветер снежинками ранними веет // Едва-едва» - усиливает осознание одиночества, разъединенности. Выстраивается символический ряд: солнце – любовь – жизнь; зима – одиночество – смерть. И это навсегда, навечно. Распластанная ива в пустом небе – символ обреченности. Итог – тьма. Но ведь в природе вслед за зимой приходит весна. Но в стихах нагнетается ощущение, что весна никогда не придет.</w:t>
      </w:r>
    </w:p>
    <w:p w14:paraId="1E8CFD79" w14:textId="77777777" w:rsidR="00FC084C" w:rsidRDefault="00FC084C" w:rsidP="00FC084C">
      <w:pPr>
        <w:ind w:firstLine="720"/>
        <w:jc w:val="both"/>
        <w:rPr>
          <w:spacing w:val="60"/>
          <w:sz w:val="28"/>
          <w:szCs w:val="28"/>
        </w:rPr>
      </w:pPr>
      <w:r>
        <w:rPr>
          <w:spacing w:val="60"/>
          <w:sz w:val="28"/>
          <w:szCs w:val="28"/>
        </w:rPr>
        <w:t>1-й ученик</w:t>
      </w:r>
      <w:r>
        <w:rPr>
          <w:sz w:val="28"/>
          <w:szCs w:val="28"/>
        </w:rPr>
        <w:t>. В каждой из четырех строф длинные строки чередуются с короткими, что лишь подчеркивает безысходность. Как будто не хватает воздуха. Из восьми таких чередующихся пар (кроме начала первой и последней строф) в шести предложение заканчивается на короткой строфе. Создается настойчивое впечатление даже не плача, а рыдания.</w:t>
      </w:r>
    </w:p>
    <w:p w14:paraId="21E4C94D" w14:textId="77777777" w:rsidR="00FC084C" w:rsidRDefault="00FC084C" w:rsidP="00FC084C">
      <w:pPr>
        <w:ind w:firstLine="720"/>
        <w:jc w:val="both"/>
        <w:rPr>
          <w:i/>
          <w:sz w:val="28"/>
          <w:szCs w:val="28"/>
        </w:rPr>
      </w:pPr>
      <w:r>
        <w:rPr>
          <w:spacing w:val="60"/>
          <w:sz w:val="28"/>
          <w:szCs w:val="28"/>
        </w:rPr>
        <w:t>2-й ученик</w:t>
      </w:r>
      <w:r>
        <w:rPr>
          <w:sz w:val="28"/>
          <w:szCs w:val="28"/>
        </w:rPr>
        <w:t>. Вечная трагедия разлуки. Вечная трагедия одиночества. Все действие происходит вне времени и конкретного пространства. Конкретные детали (солнце, трава, первые снежинки, узкие каналы, вода, ива, зима) сами по себе имеют характер вневременный, отвлеченный.</w:t>
      </w:r>
    </w:p>
    <w:p w14:paraId="610B473E" w14:textId="77777777" w:rsidR="00FC084C" w:rsidRDefault="00FC084C" w:rsidP="00FC084C">
      <w:pPr>
        <w:ind w:firstLine="720"/>
        <w:jc w:val="both"/>
        <w:rPr>
          <w:spacing w:val="60"/>
          <w:sz w:val="28"/>
          <w:szCs w:val="28"/>
        </w:rPr>
      </w:pPr>
      <w:r>
        <w:rPr>
          <w:i/>
          <w:sz w:val="28"/>
          <w:szCs w:val="28"/>
        </w:rPr>
        <w:t>(Звучит «Аве, Мария».)</w:t>
      </w:r>
    </w:p>
    <w:p w14:paraId="08B8FF2D" w14:textId="77777777" w:rsidR="00FC084C" w:rsidRDefault="00FC084C" w:rsidP="00FC084C">
      <w:pPr>
        <w:ind w:firstLine="720"/>
        <w:jc w:val="both"/>
        <w:rPr>
          <w:spacing w:val="60"/>
          <w:sz w:val="28"/>
          <w:szCs w:val="28"/>
        </w:rPr>
      </w:pPr>
      <w:r>
        <w:rPr>
          <w:spacing w:val="60"/>
          <w:sz w:val="28"/>
          <w:szCs w:val="28"/>
        </w:rPr>
        <w:t>Ведущая</w:t>
      </w:r>
      <w:r>
        <w:rPr>
          <w:sz w:val="28"/>
          <w:szCs w:val="28"/>
        </w:rPr>
        <w:t>. А это стихотворение очень похоже на исповедь  в ее прямом значении: обряд покаяния и отпущения грехов. «Написано оно во Флоренции, где Ахматова и Гумилев были в апреле-мае 1912 года. По-видимому, обращено к Гумилеву».</w:t>
      </w:r>
    </w:p>
    <w:p w14:paraId="3C22192B" w14:textId="77777777" w:rsidR="00FC084C" w:rsidRDefault="00FC084C" w:rsidP="00FC084C">
      <w:pPr>
        <w:ind w:firstLine="720"/>
        <w:jc w:val="both"/>
        <w:rPr>
          <w:sz w:val="28"/>
          <w:szCs w:val="28"/>
        </w:rPr>
      </w:pPr>
      <w:r>
        <w:rPr>
          <w:spacing w:val="60"/>
          <w:sz w:val="28"/>
          <w:szCs w:val="28"/>
        </w:rPr>
        <w:t>Девушка-чтец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>(на фоне музыки).</w:t>
      </w:r>
    </w:p>
    <w:p w14:paraId="032C6CD4" w14:textId="77777777" w:rsidR="00FC084C" w:rsidRDefault="00FC084C" w:rsidP="00FC084C">
      <w:pPr>
        <w:ind w:firstLine="2324"/>
        <w:jc w:val="both"/>
        <w:rPr>
          <w:sz w:val="28"/>
          <w:szCs w:val="28"/>
        </w:rPr>
      </w:pPr>
      <w:r>
        <w:rPr>
          <w:sz w:val="28"/>
          <w:szCs w:val="28"/>
        </w:rPr>
        <w:t>Помолись о нищей, о потерянной,</w:t>
      </w:r>
    </w:p>
    <w:p w14:paraId="5A57AB33" w14:textId="77777777" w:rsidR="00FC084C" w:rsidRDefault="00FC084C" w:rsidP="00FC084C">
      <w:pPr>
        <w:ind w:firstLine="2324"/>
        <w:jc w:val="both"/>
        <w:rPr>
          <w:sz w:val="28"/>
          <w:szCs w:val="28"/>
        </w:rPr>
      </w:pPr>
      <w:r>
        <w:rPr>
          <w:sz w:val="28"/>
          <w:szCs w:val="28"/>
        </w:rPr>
        <w:t>О моей живой душе,</w:t>
      </w:r>
    </w:p>
    <w:p w14:paraId="704FA77B" w14:textId="77777777" w:rsidR="00FC084C" w:rsidRDefault="00FC084C" w:rsidP="00FC084C">
      <w:pPr>
        <w:ind w:firstLine="2324"/>
        <w:jc w:val="both"/>
        <w:rPr>
          <w:sz w:val="28"/>
          <w:szCs w:val="28"/>
        </w:rPr>
      </w:pPr>
      <w:r>
        <w:rPr>
          <w:sz w:val="28"/>
          <w:szCs w:val="28"/>
        </w:rPr>
        <w:t>Ты в своих путях всегда уверенный,</w:t>
      </w:r>
    </w:p>
    <w:p w14:paraId="3AD9165D" w14:textId="77777777" w:rsidR="00FC084C" w:rsidRDefault="00FC084C" w:rsidP="00FC084C">
      <w:pPr>
        <w:ind w:firstLine="2324"/>
        <w:jc w:val="both"/>
        <w:rPr>
          <w:sz w:val="28"/>
          <w:szCs w:val="28"/>
        </w:rPr>
      </w:pPr>
      <w:r>
        <w:rPr>
          <w:sz w:val="28"/>
          <w:szCs w:val="28"/>
        </w:rPr>
        <w:t>Свет узревший в шалаше.</w:t>
      </w:r>
    </w:p>
    <w:p w14:paraId="353BD137" w14:textId="77777777" w:rsidR="00FC084C" w:rsidRDefault="00FC084C" w:rsidP="00FC084C">
      <w:pPr>
        <w:ind w:firstLine="2324"/>
        <w:jc w:val="both"/>
        <w:rPr>
          <w:sz w:val="28"/>
          <w:szCs w:val="28"/>
        </w:rPr>
      </w:pPr>
    </w:p>
    <w:p w14:paraId="52D6063E" w14:textId="77777777" w:rsidR="00FC084C" w:rsidRDefault="00FC084C" w:rsidP="00FC084C">
      <w:pPr>
        <w:ind w:firstLine="2324"/>
        <w:jc w:val="both"/>
        <w:rPr>
          <w:sz w:val="28"/>
          <w:szCs w:val="28"/>
        </w:rPr>
      </w:pPr>
      <w:r>
        <w:rPr>
          <w:sz w:val="28"/>
          <w:szCs w:val="28"/>
        </w:rPr>
        <w:t>И тебе, печально-благодарная,</w:t>
      </w:r>
    </w:p>
    <w:p w14:paraId="77BA5B80" w14:textId="77777777" w:rsidR="00FC084C" w:rsidRDefault="00FC084C" w:rsidP="00FC084C">
      <w:pPr>
        <w:ind w:firstLine="2324"/>
        <w:jc w:val="both"/>
        <w:rPr>
          <w:sz w:val="28"/>
          <w:szCs w:val="28"/>
        </w:rPr>
      </w:pPr>
      <w:r>
        <w:rPr>
          <w:sz w:val="28"/>
          <w:szCs w:val="28"/>
        </w:rPr>
        <w:t>Я за это расскажу потом,</w:t>
      </w:r>
    </w:p>
    <w:p w14:paraId="43553BAE" w14:textId="77777777" w:rsidR="00FC084C" w:rsidRDefault="00FC084C" w:rsidP="00FC084C">
      <w:pPr>
        <w:ind w:firstLine="2324"/>
        <w:jc w:val="both"/>
        <w:rPr>
          <w:sz w:val="28"/>
          <w:szCs w:val="28"/>
        </w:rPr>
      </w:pPr>
      <w:r>
        <w:rPr>
          <w:sz w:val="28"/>
          <w:szCs w:val="28"/>
        </w:rPr>
        <w:t>Как меня томила ночь угарная,</w:t>
      </w:r>
    </w:p>
    <w:p w14:paraId="37DF578E" w14:textId="77777777" w:rsidR="00FC084C" w:rsidRDefault="00FC084C" w:rsidP="00FC084C">
      <w:pPr>
        <w:ind w:firstLine="2324"/>
        <w:jc w:val="both"/>
        <w:rPr>
          <w:sz w:val="28"/>
          <w:szCs w:val="28"/>
        </w:rPr>
      </w:pPr>
      <w:r>
        <w:rPr>
          <w:sz w:val="28"/>
          <w:szCs w:val="28"/>
        </w:rPr>
        <w:t>Как дышало утро льдом.</w:t>
      </w:r>
    </w:p>
    <w:p w14:paraId="0E2EB828" w14:textId="77777777" w:rsidR="00FC084C" w:rsidRDefault="00FC084C" w:rsidP="00FC084C">
      <w:pPr>
        <w:ind w:firstLine="2324"/>
        <w:jc w:val="both"/>
        <w:rPr>
          <w:sz w:val="28"/>
          <w:szCs w:val="28"/>
        </w:rPr>
      </w:pPr>
    </w:p>
    <w:p w14:paraId="315B9AA4" w14:textId="77777777" w:rsidR="00FC084C" w:rsidRDefault="00FC084C" w:rsidP="00FC084C">
      <w:pPr>
        <w:ind w:firstLine="2324"/>
        <w:jc w:val="both"/>
        <w:rPr>
          <w:sz w:val="28"/>
          <w:szCs w:val="28"/>
        </w:rPr>
      </w:pPr>
      <w:r>
        <w:rPr>
          <w:sz w:val="28"/>
          <w:szCs w:val="28"/>
        </w:rPr>
        <w:t>В этой жизни я немного видела,</w:t>
      </w:r>
    </w:p>
    <w:p w14:paraId="224863B1" w14:textId="77777777" w:rsidR="00FC084C" w:rsidRDefault="00FC084C" w:rsidP="00FC084C">
      <w:pPr>
        <w:ind w:firstLine="2324"/>
        <w:jc w:val="both"/>
        <w:rPr>
          <w:sz w:val="28"/>
          <w:szCs w:val="28"/>
        </w:rPr>
      </w:pPr>
      <w:r>
        <w:rPr>
          <w:sz w:val="28"/>
          <w:szCs w:val="28"/>
        </w:rPr>
        <w:t>Только пела и ждала.</w:t>
      </w:r>
    </w:p>
    <w:p w14:paraId="4E25362C" w14:textId="77777777" w:rsidR="00FC084C" w:rsidRDefault="00FC084C" w:rsidP="00FC084C">
      <w:pPr>
        <w:ind w:firstLine="2324"/>
        <w:jc w:val="both"/>
        <w:rPr>
          <w:sz w:val="28"/>
          <w:szCs w:val="28"/>
        </w:rPr>
      </w:pPr>
      <w:r>
        <w:rPr>
          <w:sz w:val="28"/>
          <w:szCs w:val="28"/>
        </w:rPr>
        <w:t>Знаю: брата я не ненавидела</w:t>
      </w:r>
    </w:p>
    <w:p w14:paraId="049C0AA8" w14:textId="77777777" w:rsidR="00FC084C" w:rsidRDefault="00FC084C" w:rsidP="00FC084C">
      <w:pPr>
        <w:ind w:firstLine="232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И сестры не предала.</w:t>
      </w:r>
    </w:p>
    <w:p w14:paraId="71518C3F" w14:textId="77777777" w:rsidR="00FC084C" w:rsidRDefault="00FC084C" w:rsidP="00FC084C">
      <w:pPr>
        <w:ind w:firstLine="2324"/>
        <w:jc w:val="both"/>
        <w:rPr>
          <w:sz w:val="28"/>
          <w:szCs w:val="28"/>
        </w:rPr>
      </w:pPr>
    </w:p>
    <w:p w14:paraId="607E3616" w14:textId="77777777" w:rsidR="00FC084C" w:rsidRDefault="00FC084C" w:rsidP="00FC084C">
      <w:pPr>
        <w:ind w:firstLine="2324"/>
        <w:jc w:val="both"/>
        <w:rPr>
          <w:sz w:val="28"/>
          <w:szCs w:val="28"/>
        </w:rPr>
      </w:pPr>
      <w:r>
        <w:rPr>
          <w:sz w:val="28"/>
          <w:szCs w:val="28"/>
        </w:rPr>
        <w:t>Отчего же Бог меня наказывал</w:t>
      </w:r>
    </w:p>
    <w:p w14:paraId="64EDC4BA" w14:textId="77777777" w:rsidR="00FC084C" w:rsidRDefault="00FC084C" w:rsidP="00FC084C">
      <w:pPr>
        <w:ind w:firstLine="2324"/>
        <w:jc w:val="both"/>
        <w:rPr>
          <w:sz w:val="28"/>
          <w:szCs w:val="28"/>
        </w:rPr>
      </w:pPr>
      <w:r>
        <w:rPr>
          <w:sz w:val="28"/>
          <w:szCs w:val="28"/>
        </w:rPr>
        <w:t>Каждый день и каждый час?</w:t>
      </w:r>
    </w:p>
    <w:p w14:paraId="10A11281" w14:textId="77777777" w:rsidR="00FC084C" w:rsidRDefault="00FC084C" w:rsidP="00FC084C">
      <w:pPr>
        <w:ind w:firstLine="2324"/>
        <w:jc w:val="both"/>
        <w:rPr>
          <w:sz w:val="28"/>
          <w:szCs w:val="28"/>
        </w:rPr>
      </w:pPr>
      <w:r>
        <w:rPr>
          <w:sz w:val="28"/>
          <w:szCs w:val="28"/>
        </w:rPr>
        <w:t>Или это ангел мне указывал</w:t>
      </w:r>
    </w:p>
    <w:p w14:paraId="0E4F86CE" w14:textId="77777777" w:rsidR="00FC084C" w:rsidRDefault="00FC084C" w:rsidP="00FC084C">
      <w:pPr>
        <w:ind w:firstLine="2324"/>
        <w:jc w:val="both"/>
        <w:rPr>
          <w:sz w:val="28"/>
          <w:szCs w:val="28"/>
        </w:rPr>
      </w:pPr>
      <w:r>
        <w:rPr>
          <w:sz w:val="28"/>
          <w:szCs w:val="28"/>
        </w:rPr>
        <w:t>Свет, невидимый для нас?</w:t>
      </w:r>
    </w:p>
    <w:p w14:paraId="1BF33932" w14:textId="77777777" w:rsidR="00FC084C" w:rsidRDefault="00FC084C" w:rsidP="00FC084C">
      <w:pPr>
        <w:ind w:firstLine="720"/>
        <w:jc w:val="both"/>
        <w:rPr>
          <w:sz w:val="28"/>
          <w:szCs w:val="28"/>
        </w:rPr>
      </w:pPr>
    </w:p>
    <w:p w14:paraId="5CE5FB05" w14:textId="77777777" w:rsidR="00FC084C" w:rsidRDefault="00FC084C" w:rsidP="00FC084C">
      <w:pPr>
        <w:ind w:firstLine="720"/>
        <w:jc w:val="both"/>
        <w:rPr>
          <w:spacing w:val="60"/>
          <w:sz w:val="28"/>
          <w:szCs w:val="28"/>
        </w:rPr>
      </w:pPr>
      <w:r>
        <w:rPr>
          <w:spacing w:val="60"/>
          <w:sz w:val="28"/>
          <w:szCs w:val="28"/>
        </w:rPr>
        <w:t>2-й ученик</w:t>
      </w:r>
      <w:r>
        <w:rPr>
          <w:sz w:val="28"/>
          <w:szCs w:val="28"/>
        </w:rPr>
        <w:t xml:space="preserve"> третьей группы. Герои – «потерянная» женщина и исповедник – Он, «в своих путях всегда уверенный». Вероятно, это бывший возлюбленный, покинувший, обрекший на страдания, «свет узревший в шалаше» - в путешествиях ли, в приключениях? Сильный, свободный, дерзкий, самостоятельный. Достойный, вызывающий восхищение, несмотря ни на что. И – несмотря ни на что – так же далекий от совершенства и святости («свет, невидимый для нас»).</w:t>
      </w:r>
    </w:p>
    <w:p w14:paraId="7DDBD012" w14:textId="77777777" w:rsidR="00FC084C" w:rsidRDefault="00FC084C" w:rsidP="00FC084C">
      <w:pPr>
        <w:ind w:firstLine="720"/>
        <w:jc w:val="both"/>
        <w:rPr>
          <w:spacing w:val="60"/>
          <w:sz w:val="28"/>
          <w:szCs w:val="28"/>
        </w:rPr>
      </w:pPr>
      <w:r>
        <w:rPr>
          <w:spacing w:val="60"/>
          <w:sz w:val="28"/>
          <w:szCs w:val="28"/>
        </w:rPr>
        <w:t>3-й ученик</w:t>
      </w:r>
      <w:r>
        <w:rPr>
          <w:sz w:val="28"/>
          <w:szCs w:val="28"/>
        </w:rPr>
        <w:t xml:space="preserve"> этой группы. Их пути разошлись, и это было предрешено: их души слишком непохожи – потерянная и уверенная. Ее рассказ о себе – одновременно и рассказ о нем, только он ушел, покинул, отстранился.</w:t>
      </w:r>
    </w:p>
    <w:p w14:paraId="74CA39E6" w14:textId="77777777" w:rsidR="00FC084C" w:rsidRDefault="00FC084C" w:rsidP="00FC084C">
      <w:pPr>
        <w:ind w:firstLine="720"/>
        <w:jc w:val="both"/>
        <w:rPr>
          <w:i/>
          <w:sz w:val="28"/>
          <w:szCs w:val="28"/>
        </w:rPr>
      </w:pPr>
      <w:r>
        <w:rPr>
          <w:spacing w:val="60"/>
          <w:sz w:val="28"/>
          <w:szCs w:val="28"/>
        </w:rPr>
        <w:t>1-я ученица</w:t>
      </w:r>
      <w:r>
        <w:rPr>
          <w:sz w:val="28"/>
          <w:szCs w:val="28"/>
        </w:rPr>
        <w:t xml:space="preserve"> третьей группы. Исповедальные строки одинокой, страдающей – «нищей», но «живой» - души как будто рождены в часы молитвы, в тишине ночи. </w:t>
      </w:r>
    </w:p>
    <w:p w14:paraId="0D1C1409" w14:textId="77777777" w:rsidR="00FC084C" w:rsidRDefault="00FC084C" w:rsidP="00FC084C">
      <w:pPr>
        <w:ind w:firstLine="720"/>
        <w:jc w:val="both"/>
        <w:rPr>
          <w:sz w:val="28"/>
          <w:szCs w:val="28"/>
        </w:rPr>
      </w:pPr>
      <w:r>
        <w:rPr>
          <w:i/>
          <w:sz w:val="28"/>
          <w:szCs w:val="28"/>
        </w:rPr>
        <w:t>(Вновь звучит музыка.)</w:t>
      </w:r>
    </w:p>
    <w:p w14:paraId="09394AE8" w14:textId="77777777" w:rsidR="00FC084C" w:rsidRDefault="00FC084C" w:rsidP="00FC084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Четыре строфы как бы подводят итог, завершают отрезок жизни. Возникает осознание взросления героини. Это происходит через боль, утраты, одиночество. Еще живая душа нуждается в поддержке. Мучат тягостные воспоминания:</w:t>
      </w:r>
    </w:p>
    <w:p w14:paraId="75FB4B25" w14:textId="77777777" w:rsidR="00FC084C" w:rsidRDefault="00FC084C" w:rsidP="00FC084C">
      <w:pPr>
        <w:ind w:firstLine="1260"/>
        <w:jc w:val="both"/>
        <w:rPr>
          <w:sz w:val="28"/>
          <w:szCs w:val="28"/>
        </w:rPr>
      </w:pPr>
      <w:r>
        <w:rPr>
          <w:sz w:val="28"/>
          <w:szCs w:val="28"/>
        </w:rPr>
        <w:t>Как меня томила ночь угарная,</w:t>
      </w:r>
    </w:p>
    <w:p w14:paraId="447EB25E" w14:textId="77777777" w:rsidR="00FC084C" w:rsidRDefault="00FC084C" w:rsidP="00FC084C">
      <w:pPr>
        <w:ind w:firstLine="1260"/>
        <w:jc w:val="both"/>
        <w:rPr>
          <w:spacing w:val="60"/>
          <w:sz w:val="28"/>
          <w:szCs w:val="28"/>
        </w:rPr>
      </w:pPr>
      <w:r>
        <w:rPr>
          <w:sz w:val="28"/>
          <w:szCs w:val="28"/>
        </w:rPr>
        <w:t>Как дышало утро льдом.</w:t>
      </w:r>
    </w:p>
    <w:p w14:paraId="4B8D9797" w14:textId="77777777" w:rsidR="00FC084C" w:rsidRDefault="00FC084C" w:rsidP="00FC084C">
      <w:pPr>
        <w:ind w:firstLine="720"/>
        <w:jc w:val="both"/>
        <w:rPr>
          <w:spacing w:val="60"/>
          <w:sz w:val="28"/>
          <w:szCs w:val="28"/>
        </w:rPr>
      </w:pPr>
      <w:r>
        <w:rPr>
          <w:spacing w:val="60"/>
          <w:sz w:val="28"/>
          <w:szCs w:val="28"/>
        </w:rPr>
        <w:t>2-й ученик</w:t>
      </w:r>
      <w:r>
        <w:rPr>
          <w:sz w:val="28"/>
          <w:szCs w:val="28"/>
        </w:rPr>
        <w:t>. В стихотворении заявлены своеобразные моральные заповеди: налагается табу на ненависть и предательство. Горечь потерь не может, не должна ожесточить человека, жизнь каждого – это постоянное испытание, но не каждый способен его выдержать.</w:t>
      </w:r>
    </w:p>
    <w:p w14:paraId="11FD54B9" w14:textId="77777777" w:rsidR="00FC084C" w:rsidRDefault="00FC084C" w:rsidP="00FC084C">
      <w:pPr>
        <w:ind w:firstLine="720"/>
        <w:jc w:val="both"/>
        <w:rPr>
          <w:sz w:val="28"/>
          <w:szCs w:val="28"/>
        </w:rPr>
      </w:pPr>
      <w:r>
        <w:rPr>
          <w:spacing w:val="60"/>
          <w:sz w:val="28"/>
          <w:szCs w:val="28"/>
        </w:rPr>
        <w:t>3-й ученик</w:t>
      </w:r>
      <w:r>
        <w:rPr>
          <w:sz w:val="28"/>
          <w:szCs w:val="28"/>
        </w:rPr>
        <w:t>. Несмотря на трагизм ситуации, повествование освещено теплым светом веры, и именно вера дает силу и мужество жить дальше.</w:t>
      </w:r>
    </w:p>
    <w:p w14:paraId="3EA80104" w14:textId="77777777" w:rsidR="00FC084C" w:rsidRDefault="00FC084C" w:rsidP="00FC084C">
      <w:pPr>
        <w:ind w:firstLine="720"/>
        <w:jc w:val="both"/>
        <w:rPr>
          <w:spacing w:val="60"/>
          <w:sz w:val="28"/>
          <w:szCs w:val="28"/>
        </w:rPr>
      </w:pPr>
      <w:r>
        <w:rPr>
          <w:sz w:val="28"/>
          <w:szCs w:val="28"/>
        </w:rPr>
        <w:t>Время делится на прошедшие «каждый день и каждый час», полные мук и Богом ниспосланного наказания, и будущее «потом». Все уже произошло, впереди – еще более трагическое одиночество, потому что ждать больше некого. Спасение – в вере и творчестве.</w:t>
      </w:r>
    </w:p>
    <w:p w14:paraId="4E3BDF0D" w14:textId="77777777" w:rsidR="00FC084C" w:rsidRDefault="00FC084C" w:rsidP="00FC084C">
      <w:pPr>
        <w:ind w:firstLine="720"/>
        <w:jc w:val="both"/>
        <w:rPr>
          <w:i/>
          <w:sz w:val="28"/>
          <w:szCs w:val="28"/>
        </w:rPr>
      </w:pPr>
      <w:r>
        <w:rPr>
          <w:spacing w:val="60"/>
          <w:sz w:val="28"/>
          <w:szCs w:val="28"/>
        </w:rPr>
        <w:t>1-я ученица</w:t>
      </w:r>
      <w:r>
        <w:rPr>
          <w:sz w:val="28"/>
          <w:szCs w:val="28"/>
        </w:rPr>
        <w:t>. Стихотворение пророческое, полное предощущения будущих страданий как Богом назначенного избранничества на муки. «Свет, невидимый для нас» - будущий путь жертвенной жизни.</w:t>
      </w:r>
    </w:p>
    <w:p w14:paraId="69E8E570" w14:textId="77777777" w:rsidR="00FC084C" w:rsidRDefault="00FC084C" w:rsidP="00FC084C">
      <w:pPr>
        <w:ind w:firstLine="720"/>
        <w:jc w:val="both"/>
        <w:rPr>
          <w:spacing w:val="60"/>
          <w:sz w:val="28"/>
          <w:szCs w:val="28"/>
        </w:rPr>
      </w:pPr>
      <w:r>
        <w:rPr>
          <w:i/>
          <w:sz w:val="28"/>
          <w:szCs w:val="28"/>
        </w:rPr>
        <w:lastRenderedPageBreak/>
        <w:t>(Следующее стихотворение исполняется девушкой, сидящей за столом, будто читающей письмо.)</w:t>
      </w:r>
    </w:p>
    <w:p w14:paraId="26B6F339" w14:textId="77777777" w:rsidR="00FC084C" w:rsidRDefault="00FC084C" w:rsidP="00FC084C">
      <w:pPr>
        <w:ind w:firstLine="720"/>
        <w:jc w:val="both"/>
        <w:rPr>
          <w:sz w:val="28"/>
          <w:szCs w:val="28"/>
        </w:rPr>
      </w:pPr>
      <w:r>
        <w:rPr>
          <w:spacing w:val="60"/>
          <w:sz w:val="28"/>
          <w:szCs w:val="28"/>
        </w:rPr>
        <w:t>1-я ученица</w:t>
      </w:r>
      <w:r>
        <w:rPr>
          <w:sz w:val="28"/>
          <w:szCs w:val="28"/>
        </w:rPr>
        <w:t xml:space="preserve"> четвертой группы.</w:t>
      </w:r>
    </w:p>
    <w:p w14:paraId="539D9D02" w14:textId="77777777" w:rsidR="00FC084C" w:rsidRDefault="00FC084C" w:rsidP="00FC084C">
      <w:pPr>
        <w:ind w:firstLine="1260"/>
        <w:jc w:val="both"/>
        <w:rPr>
          <w:sz w:val="28"/>
          <w:szCs w:val="28"/>
        </w:rPr>
      </w:pPr>
      <w:r>
        <w:rPr>
          <w:sz w:val="28"/>
          <w:szCs w:val="28"/>
        </w:rPr>
        <w:t>Я научилась просто, мудро жить,</w:t>
      </w:r>
    </w:p>
    <w:p w14:paraId="609D449E" w14:textId="77777777" w:rsidR="00FC084C" w:rsidRDefault="00FC084C" w:rsidP="00FC084C">
      <w:pPr>
        <w:ind w:firstLine="1260"/>
        <w:jc w:val="both"/>
        <w:rPr>
          <w:sz w:val="28"/>
          <w:szCs w:val="28"/>
        </w:rPr>
      </w:pPr>
      <w:r>
        <w:rPr>
          <w:sz w:val="28"/>
          <w:szCs w:val="28"/>
        </w:rPr>
        <w:t>Смотреть на небо и молиться Богу,</w:t>
      </w:r>
    </w:p>
    <w:p w14:paraId="0C5E5B03" w14:textId="77777777" w:rsidR="00FC084C" w:rsidRDefault="00FC084C" w:rsidP="00FC084C">
      <w:pPr>
        <w:ind w:firstLine="1260"/>
        <w:jc w:val="both"/>
        <w:rPr>
          <w:sz w:val="28"/>
          <w:szCs w:val="28"/>
        </w:rPr>
      </w:pPr>
      <w:r>
        <w:rPr>
          <w:sz w:val="28"/>
          <w:szCs w:val="28"/>
        </w:rPr>
        <w:t>И долго перед вечером бродить,</w:t>
      </w:r>
    </w:p>
    <w:p w14:paraId="1AD62E00" w14:textId="77777777" w:rsidR="00FC084C" w:rsidRDefault="00FC084C" w:rsidP="00FC084C">
      <w:pPr>
        <w:ind w:firstLine="1260"/>
        <w:jc w:val="both"/>
        <w:rPr>
          <w:sz w:val="28"/>
          <w:szCs w:val="28"/>
        </w:rPr>
      </w:pPr>
      <w:r>
        <w:rPr>
          <w:sz w:val="28"/>
          <w:szCs w:val="28"/>
        </w:rPr>
        <w:t>Чтоб утомить ненужную тревогу.</w:t>
      </w:r>
    </w:p>
    <w:p w14:paraId="25AF7A69" w14:textId="77777777" w:rsidR="00FC084C" w:rsidRDefault="00FC084C" w:rsidP="00FC084C">
      <w:pPr>
        <w:ind w:firstLine="1260"/>
        <w:jc w:val="both"/>
        <w:rPr>
          <w:sz w:val="28"/>
          <w:szCs w:val="28"/>
        </w:rPr>
      </w:pPr>
    </w:p>
    <w:p w14:paraId="57F7E1C3" w14:textId="77777777" w:rsidR="00FC084C" w:rsidRDefault="00FC084C" w:rsidP="00FC084C">
      <w:pPr>
        <w:ind w:firstLine="1260"/>
        <w:jc w:val="both"/>
        <w:rPr>
          <w:sz w:val="28"/>
          <w:szCs w:val="28"/>
        </w:rPr>
      </w:pPr>
      <w:r>
        <w:rPr>
          <w:sz w:val="28"/>
          <w:szCs w:val="28"/>
        </w:rPr>
        <w:t>Когда шуршат в овраге лопухи</w:t>
      </w:r>
    </w:p>
    <w:p w14:paraId="5B9CEAF4" w14:textId="77777777" w:rsidR="00FC084C" w:rsidRDefault="00FC084C" w:rsidP="00FC084C">
      <w:pPr>
        <w:ind w:firstLine="1260"/>
        <w:jc w:val="both"/>
        <w:rPr>
          <w:sz w:val="28"/>
          <w:szCs w:val="28"/>
        </w:rPr>
      </w:pPr>
      <w:r>
        <w:rPr>
          <w:sz w:val="28"/>
          <w:szCs w:val="28"/>
        </w:rPr>
        <w:t>И никнет гроздь рябины желто-красной,</w:t>
      </w:r>
    </w:p>
    <w:p w14:paraId="2DEE68CF" w14:textId="77777777" w:rsidR="00FC084C" w:rsidRDefault="00FC084C" w:rsidP="00FC084C">
      <w:pPr>
        <w:ind w:firstLine="1260"/>
        <w:jc w:val="both"/>
        <w:rPr>
          <w:sz w:val="28"/>
          <w:szCs w:val="28"/>
        </w:rPr>
      </w:pPr>
      <w:r>
        <w:rPr>
          <w:sz w:val="28"/>
          <w:szCs w:val="28"/>
        </w:rPr>
        <w:t>Слагаю я веселые стихи</w:t>
      </w:r>
    </w:p>
    <w:p w14:paraId="2E37A2B2" w14:textId="77777777" w:rsidR="00FC084C" w:rsidRDefault="00FC084C" w:rsidP="00FC084C">
      <w:pPr>
        <w:ind w:firstLine="1260"/>
        <w:jc w:val="both"/>
        <w:rPr>
          <w:sz w:val="28"/>
          <w:szCs w:val="28"/>
        </w:rPr>
      </w:pPr>
      <w:r>
        <w:rPr>
          <w:sz w:val="28"/>
          <w:szCs w:val="28"/>
        </w:rPr>
        <w:t>О жизни тленной, тленной и прекрасной.</w:t>
      </w:r>
    </w:p>
    <w:p w14:paraId="276943CF" w14:textId="77777777" w:rsidR="00FC084C" w:rsidRDefault="00FC084C" w:rsidP="00FC084C">
      <w:pPr>
        <w:ind w:firstLine="1260"/>
        <w:jc w:val="both"/>
        <w:rPr>
          <w:sz w:val="28"/>
          <w:szCs w:val="28"/>
        </w:rPr>
      </w:pPr>
    </w:p>
    <w:p w14:paraId="0C5B1812" w14:textId="77777777" w:rsidR="00FC084C" w:rsidRDefault="00FC084C" w:rsidP="00FC084C">
      <w:pPr>
        <w:ind w:firstLine="1260"/>
        <w:jc w:val="both"/>
        <w:rPr>
          <w:sz w:val="28"/>
          <w:szCs w:val="28"/>
        </w:rPr>
      </w:pPr>
      <w:r>
        <w:rPr>
          <w:sz w:val="28"/>
          <w:szCs w:val="28"/>
        </w:rPr>
        <w:t>Я возвращаюсь. Лижет мне ладонь</w:t>
      </w:r>
    </w:p>
    <w:p w14:paraId="1DB7230A" w14:textId="77777777" w:rsidR="00FC084C" w:rsidRDefault="00FC084C" w:rsidP="00FC084C">
      <w:pPr>
        <w:ind w:firstLine="1260"/>
        <w:jc w:val="both"/>
        <w:rPr>
          <w:sz w:val="28"/>
          <w:szCs w:val="28"/>
        </w:rPr>
      </w:pPr>
      <w:r>
        <w:rPr>
          <w:sz w:val="28"/>
          <w:szCs w:val="28"/>
        </w:rPr>
        <w:t>Пушистый кот, мурлыкает умильней,</w:t>
      </w:r>
    </w:p>
    <w:p w14:paraId="15C7E877" w14:textId="77777777" w:rsidR="00FC084C" w:rsidRDefault="00FC084C" w:rsidP="00FC084C">
      <w:pPr>
        <w:ind w:firstLine="1260"/>
        <w:jc w:val="both"/>
        <w:rPr>
          <w:sz w:val="28"/>
          <w:szCs w:val="28"/>
        </w:rPr>
      </w:pPr>
      <w:r>
        <w:rPr>
          <w:sz w:val="28"/>
          <w:szCs w:val="28"/>
        </w:rPr>
        <w:t>И яркий загорается огонь</w:t>
      </w:r>
    </w:p>
    <w:p w14:paraId="312DC8B1" w14:textId="77777777" w:rsidR="00FC084C" w:rsidRDefault="00FC084C" w:rsidP="00FC084C">
      <w:pPr>
        <w:ind w:firstLine="1260"/>
        <w:jc w:val="both"/>
        <w:rPr>
          <w:sz w:val="28"/>
          <w:szCs w:val="28"/>
        </w:rPr>
      </w:pPr>
      <w:r>
        <w:rPr>
          <w:sz w:val="28"/>
          <w:szCs w:val="28"/>
        </w:rPr>
        <w:t>На башенке озерной лесопильни.</w:t>
      </w:r>
    </w:p>
    <w:p w14:paraId="4478EF43" w14:textId="77777777" w:rsidR="00FC084C" w:rsidRDefault="00FC084C" w:rsidP="00FC084C">
      <w:pPr>
        <w:ind w:firstLine="1260"/>
        <w:jc w:val="both"/>
        <w:rPr>
          <w:sz w:val="28"/>
          <w:szCs w:val="28"/>
        </w:rPr>
      </w:pPr>
    </w:p>
    <w:p w14:paraId="6E7FC9AF" w14:textId="77777777" w:rsidR="00FC084C" w:rsidRDefault="00FC084C" w:rsidP="00FC084C">
      <w:pPr>
        <w:ind w:firstLine="1260"/>
        <w:jc w:val="both"/>
        <w:rPr>
          <w:sz w:val="28"/>
          <w:szCs w:val="28"/>
        </w:rPr>
      </w:pPr>
      <w:r>
        <w:rPr>
          <w:sz w:val="28"/>
          <w:szCs w:val="28"/>
        </w:rPr>
        <w:t>Лишь изредка прорезывает тишь</w:t>
      </w:r>
    </w:p>
    <w:p w14:paraId="37693171" w14:textId="77777777" w:rsidR="00FC084C" w:rsidRDefault="00FC084C" w:rsidP="00FC084C">
      <w:pPr>
        <w:ind w:firstLine="1260"/>
        <w:jc w:val="both"/>
        <w:rPr>
          <w:sz w:val="28"/>
          <w:szCs w:val="28"/>
        </w:rPr>
      </w:pPr>
      <w:r>
        <w:rPr>
          <w:sz w:val="28"/>
          <w:szCs w:val="28"/>
        </w:rPr>
        <w:t>Крик аиста, слетевшего на крышу.</w:t>
      </w:r>
    </w:p>
    <w:p w14:paraId="599A810F" w14:textId="77777777" w:rsidR="00FC084C" w:rsidRDefault="00FC084C" w:rsidP="00FC084C">
      <w:pPr>
        <w:ind w:firstLine="1260"/>
        <w:jc w:val="both"/>
        <w:rPr>
          <w:sz w:val="28"/>
          <w:szCs w:val="28"/>
        </w:rPr>
      </w:pPr>
      <w:r>
        <w:rPr>
          <w:sz w:val="28"/>
          <w:szCs w:val="28"/>
        </w:rPr>
        <w:t>И если в дверь мою ты постучишь,</w:t>
      </w:r>
    </w:p>
    <w:p w14:paraId="17560175" w14:textId="77777777" w:rsidR="00FC084C" w:rsidRDefault="00FC084C" w:rsidP="00FC084C">
      <w:pPr>
        <w:ind w:firstLine="1260"/>
        <w:jc w:val="both"/>
        <w:rPr>
          <w:i/>
          <w:sz w:val="28"/>
          <w:szCs w:val="28"/>
        </w:rPr>
      </w:pPr>
      <w:r>
        <w:rPr>
          <w:sz w:val="28"/>
          <w:szCs w:val="28"/>
        </w:rPr>
        <w:t>Мне кажется, я даже не услышу.</w:t>
      </w:r>
    </w:p>
    <w:p w14:paraId="59829349" w14:textId="77777777" w:rsidR="00FC084C" w:rsidRDefault="00FC084C" w:rsidP="00FC084C">
      <w:pPr>
        <w:ind w:firstLine="720"/>
        <w:jc w:val="both"/>
        <w:rPr>
          <w:sz w:val="28"/>
          <w:szCs w:val="28"/>
        </w:rPr>
      </w:pPr>
      <w:r>
        <w:rPr>
          <w:i/>
          <w:sz w:val="28"/>
          <w:szCs w:val="28"/>
        </w:rPr>
        <w:t>(«Письмо» отложено  в сторону, девушка встает и продолжает.)</w:t>
      </w:r>
    </w:p>
    <w:p w14:paraId="015930B0" w14:textId="77777777" w:rsidR="00FC084C" w:rsidRDefault="00FC084C" w:rsidP="00FC084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Это стихотворение похоже на письмо. Женщина одинока, покинута. Но она сильна, мужественна. Она ищет помощи, поддержки и находит их в очень простых, обыкновенных, будничных вещах.</w:t>
      </w:r>
    </w:p>
    <w:p w14:paraId="55AD8942" w14:textId="77777777" w:rsidR="00FC084C" w:rsidRDefault="00FC084C" w:rsidP="00FC084C">
      <w:pPr>
        <w:ind w:firstLine="720"/>
        <w:jc w:val="both"/>
        <w:rPr>
          <w:spacing w:val="60"/>
          <w:sz w:val="28"/>
          <w:szCs w:val="28"/>
        </w:rPr>
      </w:pPr>
      <w:r>
        <w:rPr>
          <w:sz w:val="28"/>
          <w:szCs w:val="28"/>
        </w:rPr>
        <w:t>Обрести мир в душе помогают небо, гроздь рябины, пушистый кот, озерная лесопильня, крик аиста. Если не счастье, то покой, оказывается, можно найти в природе, в вере, в осознании смысла жизни и своего предназначения, в мудрости – во взрослении.</w:t>
      </w:r>
    </w:p>
    <w:p w14:paraId="7D778117" w14:textId="77777777" w:rsidR="00FC084C" w:rsidRDefault="00FC084C" w:rsidP="00FC084C">
      <w:pPr>
        <w:ind w:firstLine="720"/>
        <w:jc w:val="both"/>
        <w:rPr>
          <w:spacing w:val="60"/>
          <w:sz w:val="28"/>
          <w:szCs w:val="28"/>
        </w:rPr>
      </w:pPr>
      <w:r>
        <w:rPr>
          <w:spacing w:val="60"/>
          <w:sz w:val="28"/>
          <w:szCs w:val="28"/>
        </w:rPr>
        <w:t>2-й ученик.</w:t>
      </w:r>
      <w:r>
        <w:rPr>
          <w:sz w:val="28"/>
          <w:szCs w:val="28"/>
        </w:rPr>
        <w:t xml:space="preserve"> Мудрость в том, чтобы почувствовать себя гостем на земле, осознать тленность бытия, ибо в этом высший смысл жизни. Понять счастье быстротечности, сиюминутности, бренности всего живого – и вечности природы и самой жизни.</w:t>
      </w:r>
    </w:p>
    <w:p w14:paraId="6CA04C09" w14:textId="77777777" w:rsidR="00FC084C" w:rsidRDefault="00FC084C" w:rsidP="00FC084C">
      <w:pPr>
        <w:ind w:firstLine="720"/>
        <w:jc w:val="both"/>
        <w:rPr>
          <w:sz w:val="28"/>
          <w:szCs w:val="28"/>
        </w:rPr>
      </w:pPr>
      <w:r>
        <w:rPr>
          <w:spacing w:val="60"/>
          <w:sz w:val="28"/>
          <w:szCs w:val="28"/>
        </w:rPr>
        <w:t>3-й ученик</w:t>
      </w:r>
      <w:r>
        <w:rPr>
          <w:sz w:val="28"/>
          <w:szCs w:val="28"/>
        </w:rPr>
        <w:t>. Высокий философский смысл стихотворения выражается с помощью простых, очень зримых и понятных всем реалий. С первой строки заявлено кредо: мудрость в простоте.</w:t>
      </w:r>
    </w:p>
    <w:p w14:paraId="5C91D8B3" w14:textId="77777777" w:rsidR="00FC084C" w:rsidRDefault="00FC084C" w:rsidP="00FC084C">
      <w:pPr>
        <w:ind w:firstLine="720"/>
        <w:jc w:val="both"/>
        <w:rPr>
          <w:spacing w:val="60"/>
          <w:sz w:val="28"/>
          <w:szCs w:val="28"/>
        </w:rPr>
      </w:pPr>
      <w:r>
        <w:rPr>
          <w:sz w:val="28"/>
          <w:szCs w:val="28"/>
        </w:rPr>
        <w:t>Строки наполнены мирными, усмиряющими тревогу звуками: шуршаньем лопухов, мурлыканьем кота, криком аиста.</w:t>
      </w:r>
    </w:p>
    <w:p w14:paraId="6233265D" w14:textId="77777777" w:rsidR="00FC084C" w:rsidRDefault="00FC084C" w:rsidP="00FC084C">
      <w:pPr>
        <w:ind w:firstLine="720"/>
        <w:jc w:val="both"/>
        <w:rPr>
          <w:i/>
          <w:sz w:val="28"/>
          <w:szCs w:val="28"/>
        </w:rPr>
      </w:pPr>
      <w:r>
        <w:rPr>
          <w:spacing w:val="60"/>
          <w:sz w:val="28"/>
          <w:szCs w:val="28"/>
        </w:rPr>
        <w:t>1-й ученик</w:t>
      </w:r>
      <w:r>
        <w:rPr>
          <w:sz w:val="28"/>
          <w:szCs w:val="28"/>
        </w:rPr>
        <w:t xml:space="preserve">. До последней строки стихи практически лишены конфликта. И только в последней строке, когда появляется слушатель или читателя, герой, Он, становится понятным, что все открытия, все уроки мудрости направлены на жизнь без него, ибо жизнь с ним порождает </w:t>
      </w:r>
      <w:r>
        <w:rPr>
          <w:sz w:val="28"/>
          <w:szCs w:val="28"/>
        </w:rPr>
        <w:lastRenderedPageBreak/>
        <w:t>ненужную тревогу, грусть, суету, неприемлемую для обновленной души героини.</w:t>
      </w:r>
    </w:p>
    <w:p w14:paraId="5F53A7BB" w14:textId="77777777" w:rsidR="00FC084C" w:rsidRDefault="00FC084C" w:rsidP="00FC084C">
      <w:pPr>
        <w:ind w:firstLine="720"/>
        <w:jc w:val="both"/>
        <w:rPr>
          <w:spacing w:val="60"/>
          <w:sz w:val="28"/>
          <w:szCs w:val="28"/>
        </w:rPr>
      </w:pPr>
      <w:r>
        <w:rPr>
          <w:i/>
          <w:sz w:val="28"/>
          <w:szCs w:val="28"/>
        </w:rPr>
        <w:t>(Звучат гитарные переборы в исполнении одного из учеников следующей группы.)</w:t>
      </w:r>
    </w:p>
    <w:p w14:paraId="2756AAFE" w14:textId="77777777" w:rsidR="00FC084C" w:rsidRDefault="00FC084C" w:rsidP="00FC084C">
      <w:pPr>
        <w:ind w:firstLine="720"/>
        <w:jc w:val="both"/>
        <w:rPr>
          <w:spacing w:val="60"/>
          <w:sz w:val="28"/>
          <w:szCs w:val="28"/>
        </w:rPr>
      </w:pPr>
      <w:r>
        <w:rPr>
          <w:spacing w:val="60"/>
          <w:sz w:val="28"/>
          <w:szCs w:val="28"/>
        </w:rPr>
        <w:t>Ведущая</w:t>
      </w:r>
      <w:r>
        <w:rPr>
          <w:sz w:val="28"/>
          <w:szCs w:val="28"/>
        </w:rPr>
        <w:t>. По свидетельству Л. Чуковской, Ахматова сначала хотела назвать сборник «Вечер» - «Лебеди», и тогда первым произведением было бы «Я на солнечном восходе // Про любовь пою…». Но ее отговорили.</w:t>
      </w:r>
    </w:p>
    <w:p w14:paraId="42EAA7FE" w14:textId="77777777" w:rsidR="00FC084C" w:rsidRDefault="00FC084C" w:rsidP="00FC084C">
      <w:pPr>
        <w:ind w:firstLine="720"/>
        <w:jc w:val="both"/>
        <w:rPr>
          <w:sz w:val="28"/>
          <w:szCs w:val="28"/>
        </w:rPr>
      </w:pPr>
      <w:r>
        <w:rPr>
          <w:spacing w:val="60"/>
          <w:sz w:val="28"/>
          <w:szCs w:val="28"/>
        </w:rPr>
        <w:t>1 чтец</w:t>
      </w:r>
      <w:r>
        <w:rPr>
          <w:sz w:val="28"/>
          <w:szCs w:val="28"/>
        </w:rPr>
        <w:t xml:space="preserve"> пятой группы.</w:t>
      </w:r>
    </w:p>
    <w:p w14:paraId="3F3B8D52" w14:textId="77777777" w:rsidR="00FC084C" w:rsidRDefault="00FC084C" w:rsidP="00FC084C">
      <w:pPr>
        <w:ind w:left="1904"/>
        <w:jc w:val="both"/>
        <w:rPr>
          <w:sz w:val="28"/>
          <w:szCs w:val="28"/>
        </w:rPr>
      </w:pPr>
      <w:r>
        <w:rPr>
          <w:sz w:val="28"/>
          <w:szCs w:val="28"/>
        </w:rPr>
        <w:t>Я на солнечном восходе</w:t>
      </w:r>
    </w:p>
    <w:p w14:paraId="6AA958A8" w14:textId="77777777" w:rsidR="00FC084C" w:rsidRDefault="00FC084C" w:rsidP="00FC084C">
      <w:pPr>
        <w:ind w:left="1904"/>
        <w:jc w:val="both"/>
        <w:rPr>
          <w:sz w:val="28"/>
          <w:szCs w:val="28"/>
        </w:rPr>
      </w:pPr>
      <w:r>
        <w:rPr>
          <w:sz w:val="28"/>
          <w:szCs w:val="28"/>
        </w:rPr>
        <w:t>Про любовь пою,</w:t>
      </w:r>
    </w:p>
    <w:p w14:paraId="7DBB0503" w14:textId="77777777" w:rsidR="00FC084C" w:rsidRDefault="00FC084C" w:rsidP="00FC084C">
      <w:pPr>
        <w:ind w:left="1904"/>
        <w:jc w:val="both"/>
        <w:rPr>
          <w:sz w:val="28"/>
          <w:szCs w:val="28"/>
        </w:rPr>
      </w:pPr>
      <w:r>
        <w:rPr>
          <w:sz w:val="28"/>
          <w:szCs w:val="28"/>
        </w:rPr>
        <w:t>На коленях в огороде</w:t>
      </w:r>
    </w:p>
    <w:p w14:paraId="0ABC3815" w14:textId="77777777" w:rsidR="00FC084C" w:rsidRDefault="00FC084C" w:rsidP="00FC084C">
      <w:pPr>
        <w:ind w:left="1904"/>
        <w:jc w:val="both"/>
        <w:rPr>
          <w:sz w:val="28"/>
          <w:szCs w:val="28"/>
        </w:rPr>
      </w:pPr>
      <w:r>
        <w:rPr>
          <w:sz w:val="28"/>
          <w:szCs w:val="28"/>
        </w:rPr>
        <w:t>Лебеду полю.</w:t>
      </w:r>
    </w:p>
    <w:p w14:paraId="71C037FF" w14:textId="77777777" w:rsidR="00FC084C" w:rsidRDefault="00FC084C" w:rsidP="00FC084C">
      <w:pPr>
        <w:ind w:left="1904"/>
        <w:jc w:val="both"/>
        <w:rPr>
          <w:sz w:val="28"/>
          <w:szCs w:val="28"/>
        </w:rPr>
      </w:pPr>
    </w:p>
    <w:p w14:paraId="76311E94" w14:textId="77777777" w:rsidR="00FC084C" w:rsidRDefault="00FC084C" w:rsidP="00FC084C">
      <w:pPr>
        <w:ind w:left="1904"/>
        <w:jc w:val="both"/>
        <w:rPr>
          <w:sz w:val="28"/>
          <w:szCs w:val="28"/>
        </w:rPr>
      </w:pPr>
      <w:r>
        <w:rPr>
          <w:sz w:val="28"/>
          <w:szCs w:val="28"/>
        </w:rPr>
        <w:t>Вырываю и бросаю –</w:t>
      </w:r>
    </w:p>
    <w:p w14:paraId="556F182A" w14:textId="77777777" w:rsidR="00FC084C" w:rsidRDefault="00FC084C" w:rsidP="00FC084C">
      <w:pPr>
        <w:ind w:left="1904"/>
        <w:jc w:val="both"/>
        <w:rPr>
          <w:sz w:val="28"/>
          <w:szCs w:val="28"/>
        </w:rPr>
      </w:pPr>
      <w:r>
        <w:rPr>
          <w:sz w:val="28"/>
          <w:szCs w:val="28"/>
        </w:rPr>
        <w:t>Пусть простит меня.</w:t>
      </w:r>
    </w:p>
    <w:p w14:paraId="21FEDB9A" w14:textId="77777777" w:rsidR="00FC084C" w:rsidRDefault="00FC084C" w:rsidP="00FC084C">
      <w:pPr>
        <w:ind w:left="1904"/>
        <w:jc w:val="both"/>
        <w:rPr>
          <w:sz w:val="28"/>
          <w:szCs w:val="28"/>
        </w:rPr>
      </w:pPr>
      <w:r>
        <w:rPr>
          <w:sz w:val="28"/>
          <w:szCs w:val="28"/>
        </w:rPr>
        <w:t>Вижу, девочка босая</w:t>
      </w:r>
    </w:p>
    <w:p w14:paraId="493B5C57" w14:textId="77777777" w:rsidR="00FC084C" w:rsidRDefault="00FC084C" w:rsidP="00FC084C">
      <w:pPr>
        <w:ind w:left="1904"/>
        <w:jc w:val="both"/>
        <w:rPr>
          <w:sz w:val="28"/>
          <w:szCs w:val="28"/>
        </w:rPr>
      </w:pPr>
      <w:r>
        <w:rPr>
          <w:sz w:val="28"/>
          <w:szCs w:val="28"/>
        </w:rPr>
        <w:t>Плачет у плетня.</w:t>
      </w:r>
    </w:p>
    <w:p w14:paraId="055254B2" w14:textId="77777777" w:rsidR="00FC084C" w:rsidRDefault="00FC084C" w:rsidP="00FC084C">
      <w:pPr>
        <w:ind w:left="1904"/>
        <w:jc w:val="both"/>
        <w:rPr>
          <w:sz w:val="28"/>
          <w:szCs w:val="28"/>
        </w:rPr>
      </w:pPr>
    </w:p>
    <w:p w14:paraId="4287D109" w14:textId="77777777" w:rsidR="00FC084C" w:rsidRDefault="00FC084C" w:rsidP="00FC084C">
      <w:pPr>
        <w:ind w:left="1904"/>
        <w:jc w:val="both"/>
        <w:rPr>
          <w:sz w:val="28"/>
          <w:szCs w:val="28"/>
        </w:rPr>
      </w:pPr>
    </w:p>
    <w:p w14:paraId="6F6B0BBA" w14:textId="77777777" w:rsidR="00FC084C" w:rsidRDefault="00FC084C" w:rsidP="00FC084C">
      <w:pPr>
        <w:ind w:left="1904"/>
        <w:jc w:val="both"/>
        <w:rPr>
          <w:sz w:val="28"/>
          <w:szCs w:val="28"/>
        </w:rPr>
      </w:pPr>
      <w:r>
        <w:rPr>
          <w:sz w:val="28"/>
          <w:szCs w:val="28"/>
        </w:rPr>
        <w:t>Страшно мне от звонких воплей</w:t>
      </w:r>
    </w:p>
    <w:p w14:paraId="78ADC704" w14:textId="77777777" w:rsidR="00FC084C" w:rsidRDefault="00FC084C" w:rsidP="00FC084C">
      <w:pPr>
        <w:ind w:left="1904"/>
        <w:jc w:val="both"/>
        <w:rPr>
          <w:sz w:val="28"/>
          <w:szCs w:val="28"/>
        </w:rPr>
      </w:pPr>
      <w:r>
        <w:rPr>
          <w:sz w:val="28"/>
          <w:szCs w:val="28"/>
        </w:rPr>
        <w:t>Голоса беды.</w:t>
      </w:r>
    </w:p>
    <w:p w14:paraId="3DB8ECC0" w14:textId="77777777" w:rsidR="00FC084C" w:rsidRDefault="00FC084C" w:rsidP="00FC084C">
      <w:pPr>
        <w:ind w:left="1904"/>
        <w:jc w:val="both"/>
        <w:rPr>
          <w:sz w:val="28"/>
          <w:szCs w:val="28"/>
        </w:rPr>
      </w:pPr>
      <w:r>
        <w:rPr>
          <w:sz w:val="28"/>
          <w:szCs w:val="28"/>
        </w:rPr>
        <w:t>Все сильнее запах теплый</w:t>
      </w:r>
    </w:p>
    <w:p w14:paraId="7A5F44CF" w14:textId="77777777" w:rsidR="00FC084C" w:rsidRDefault="00FC084C" w:rsidP="00FC084C">
      <w:pPr>
        <w:ind w:left="1904"/>
        <w:jc w:val="both"/>
        <w:rPr>
          <w:sz w:val="28"/>
          <w:szCs w:val="28"/>
        </w:rPr>
      </w:pPr>
      <w:r>
        <w:rPr>
          <w:sz w:val="28"/>
          <w:szCs w:val="28"/>
        </w:rPr>
        <w:t>Мертвой лебеды.</w:t>
      </w:r>
    </w:p>
    <w:p w14:paraId="33DFA8D8" w14:textId="77777777" w:rsidR="00FC084C" w:rsidRDefault="00FC084C" w:rsidP="00FC084C">
      <w:pPr>
        <w:ind w:left="1904"/>
        <w:jc w:val="both"/>
        <w:rPr>
          <w:sz w:val="28"/>
          <w:szCs w:val="28"/>
        </w:rPr>
      </w:pPr>
    </w:p>
    <w:p w14:paraId="265D32D3" w14:textId="77777777" w:rsidR="00FC084C" w:rsidRDefault="00FC084C" w:rsidP="00FC084C">
      <w:pPr>
        <w:ind w:left="1904"/>
        <w:jc w:val="both"/>
        <w:rPr>
          <w:sz w:val="28"/>
          <w:szCs w:val="28"/>
        </w:rPr>
      </w:pPr>
      <w:r>
        <w:rPr>
          <w:sz w:val="28"/>
          <w:szCs w:val="28"/>
        </w:rPr>
        <w:t>Будет камень вместо хлеба</w:t>
      </w:r>
    </w:p>
    <w:p w14:paraId="60737FA6" w14:textId="77777777" w:rsidR="00FC084C" w:rsidRDefault="00FC084C" w:rsidP="00FC084C">
      <w:pPr>
        <w:ind w:left="1904"/>
        <w:jc w:val="both"/>
        <w:rPr>
          <w:sz w:val="28"/>
          <w:szCs w:val="28"/>
        </w:rPr>
      </w:pPr>
      <w:r>
        <w:rPr>
          <w:sz w:val="28"/>
          <w:szCs w:val="28"/>
        </w:rPr>
        <w:t>Мне наградой злой.</w:t>
      </w:r>
    </w:p>
    <w:p w14:paraId="49F4E995" w14:textId="77777777" w:rsidR="00FC084C" w:rsidRDefault="00FC084C" w:rsidP="00FC084C">
      <w:pPr>
        <w:ind w:left="1904"/>
        <w:jc w:val="both"/>
        <w:rPr>
          <w:sz w:val="28"/>
          <w:szCs w:val="28"/>
        </w:rPr>
      </w:pPr>
      <w:r>
        <w:rPr>
          <w:sz w:val="28"/>
          <w:szCs w:val="28"/>
        </w:rPr>
        <w:t>Надо мною только небо,</w:t>
      </w:r>
    </w:p>
    <w:p w14:paraId="53B1D0A5" w14:textId="77777777" w:rsidR="00FC084C" w:rsidRDefault="00FC084C" w:rsidP="00FC084C">
      <w:pPr>
        <w:ind w:left="1904"/>
        <w:jc w:val="both"/>
        <w:rPr>
          <w:sz w:val="28"/>
          <w:szCs w:val="28"/>
        </w:rPr>
      </w:pPr>
      <w:r>
        <w:rPr>
          <w:sz w:val="28"/>
          <w:szCs w:val="28"/>
        </w:rPr>
        <w:t>А со мною голос твой.</w:t>
      </w:r>
    </w:p>
    <w:p w14:paraId="679E29C6" w14:textId="77777777" w:rsidR="00FC084C" w:rsidRDefault="00FC084C" w:rsidP="00FC084C">
      <w:pPr>
        <w:ind w:firstLine="720"/>
        <w:jc w:val="both"/>
        <w:rPr>
          <w:sz w:val="28"/>
          <w:szCs w:val="28"/>
        </w:rPr>
      </w:pPr>
    </w:p>
    <w:p w14:paraId="39B576FC" w14:textId="77777777" w:rsidR="00FC084C" w:rsidRDefault="00FC084C" w:rsidP="00FC084C">
      <w:pPr>
        <w:ind w:firstLine="720"/>
        <w:jc w:val="both"/>
        <w:rPr>
          <w:i/>
          <w:sz w:val="28"/>
          <w:szCs w:val="28"/>
        </w:rPr>
      </w:pPr>
      <w:r>
        <w:rPr>
          <w:spacing w:val="60"/>
          <w:sz w:val="28"/>
          <w:szCs w:val="28"/>
        </w:rPr>
        <w:t>2-й ученик</w:t>
      </w:r>
      <w:r>
        <w:rPr>
          <w:sz w:val="28"/>
          <w:szCs w:val="28"/>
        </w:rPr>
        <w:t>. Сама Ахматова назвала это стихотворение песенкой. Очевиден его фольклорный источник. Заявленное место и занятие героини (явно стилизованное) вряд ли введут кого-нибудь в заблуждение: несмотря на сельские простонародные реалии («в огороде», «лебеду полю», «у плетня»), перед нами не крестьянка «на коленях в огороде»,  а поэтесса, слышащая «голос беды», от которого не спасет «голос твой» - голос возлюбленного. О страшном и неведомом, надвигающемся неотвратимо, свидетельствуют видения «награды злой», «мертвой лебеды» и предчувствия – «страшно мне». Ритм «Песенки», монотонный, шарманочный, успокаивает и примиряет с будущим, делает трагедию будничной, рядовой.</w:t>
      </w:r>
    </w:p>
    <w:p w14:paraId="01A2642A" w14:textId="77777777" w:rsidR="00FC084C" w:rsidRDefault="00FC084C" w:rsidP="00FC084C">
      <w:pPr>
        <w:ind w:firstLine="720"/>
        <w:jc w:val="both"/>
        <w:rPr>
          <w:sz w:val="28"/>
          <w:szCs w:val="28"/>
        </w:rPr>
      </w:pPr>
      <w:r>
        <w:rPr>
          <w:i/>
          <w:sz w:val="28"/>
          <w:szCs w:val="28"/>
        </w:rPr>
        <w:t>(Звучит романс С. Прокофьева на стихи А. Ахматовой.)</w:t>
      </w:r>
    </w:p>
    <w:p w14:paraId="4DE93EBA" w14:textId="77777777" w:rsidR="00FC084C" w:rsidRDefault="00FC084C" w:rsidP="00FC084C">
      <w:pPr>
        <w:ind w:firstLine="720"/>
        <w:jc w:val="both"/>
        <w:rPr>
          <w:sz w:val="28"/>
          <w:szCs w:val="28"/>
        </w:rPr>
      </w:pPr>
    </w:p>
    <w:p w14:paraId="08184A81" w14:textId="77777777" w:rsidR="00FC084C" w:rsidRDefault="00FC084C" w:rsidP="00FC084C">
      <w:pPr>
        <w:ind w:firstLine="720"/>
        <w:jc w:val="both"/>
        <w:rPr>
          <w:sz w:val="28"/>
          <w:szCs w:val="28"/>
        </w:rPr>
      </w:pPr>
      <w:r>
        <w:rPr>
          <w:spacing w:val="60"/>
          <w:sz w:val="28"/>
          <w:szCs w:val="28"/>
        </w:rPr>
        <w:t>1-я ученица</w:t>
      </w:r>
      <w:r>
        <w:rPr>
          <w:sz w:val="28"/>
          <w:szCs w:val="28"/>
        </w:rPr>
        <w:t xml:space="preserve"> шестой группы.</w:t>
      </w:r>
    </w:p>
    <w:p w14:paraId="26EEE924" w14:textId="77777777" w:rsidR="00FC084C" w:rsidRDefault="00FC084C" w:rsidP="00FC084C">
      <w:pPr>
        <w:ind w:firstLine="295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Три раза пытать приходила,</w:t>
      </w:r>
    </w:p>
    <w:p w14:paraId="3672DF59" w14:textId="77777777" w:rsidR="00FC084C" w:rsidRDefault="00FC084C" w:rsidP="00FC084C">
      <w:pPr>
        <w:ind w:firstLine="2954"/>
        <w:jc w:val="both"/>
        <w:rPr>
          <w:sz w:val="28"/>
          <w:szCs w:val="28"/>
        </w:rPr>
      </w:pPr>
      <w:r>
        <w:rPr>
          <w:sz w:val="28"/>
          <w:szCs w:val="28"/>
        </w:rPr>
        <w:t>Я с криком тоски просыпалась</w:t>
      </w:r>
    </w:p>
    <w:p w14:paraId="6FEF27EE" w14:textId="77777777" w:rsidR="00FC084C" w:rsidRDefault="00FC084C" w:rsidP="00FC084C">
      <w:pPr>
        <w:ind w:firstLine="2954"/>
        <w:jc w:val="both"/>
        <w:rPr>
          <w:sz w:val="28"/>
          <w:szCs w:val="28"/>
        </w:rPr>
      </w:pPr>
      <w:r>
        <w:rPr>
          <w:sz w:val="28"/>
          <w:szCs w:val="28"/>
        </w:rPr>
        <w:t>И видела тонкие руки</w:t>
      </w:r>
    </w:p>
    <w:p w14:paraId="44DBC40E" w14:textId="77777777" w:rsidR="00FC084C" w:rsidRDefault="00FC084C" w:rsidP="00FC084C">
      <w:pPr>
        <w:ind w:firstLine="2954"/>
        <w:jc w:val="both"/>
        <w:rPr>
          <w:sz w:val="28"/>
          <w:szCs w:val="28"/>
        </w:rPr>
      </w:pPr>
      <w:r>
        <w:rPr>
          <w:sz w:val="28"/>
          <w:szCs w:val="28"/>
        </w:rPr>
        <w:t>И темный насмешливый рот.</w:t>
      </w:r>
    </w:p>
    <w:p w14:paraId="3DFD2AD2" w14:textId="77777777" w:rsidR="00FC084C" w:rsidRDefault="00FC084C" w:rsidP="00FC084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2-я ученица.          «Ты с кем на заре целовалась,</w:t>
      </w:r>
    </w:p>
    <w:p w14:paraId="34609D0C" w14:textId="77777777" w:rsidR="00FC084C" w:rsidRDefault="00FC084C" w:rsidP="00FC084C">
      <w:pPr>
        <w:ind w:firstLine="2954"/>
        <w:jc w:val="both"/>
        <w:rPr>
          <w:sz w:val="28"/>
          <w:szCs w:val="28"/>
        </w:rPr>
      </w:pPr>
      <w:r>
        <w:rPr>
          <w:sz w:val="28"/>
          <w:szCs w:val="28"/>
        </w:rPr>
        <w:t>Клялась, что погибнешь в разлуке,</w:t>
      </w:r>
    </w:p>
    <w:p w14:paraId="79759844" w14:textId="77777777" w:rsidR="00FC084C" w:rsidRDefault="00FC084C" w:rsidP="00FC084C">
      <w:pPr>
        <w:ind w:firstLine="2954"/>
        <w:jc w:val="both"/>
        <w:rPr>
          <w:sz w:val="28"/>
          <w:szCs w:val="28"/>
        </w:rPr>
      </w:pPr>
      <w:r>
        <w:rPr>
          <w:sz w:val="28"/>
          <w:szCs w:val="28"/>
        </w:rPr>
        <w:t>И жгучую радость таила,</w:t>
      </w:r>
    </w:p>
    <w:p w14:paraId="2F5F70C6" w14:textId="77777777" w:rsidR="00FC084C" w:rsidRDefault="00FC084C" w:rsidP="00FC084C">
      <w:pPr>
        <w:ind w:firstLine="2954"/>
        <w:jc w:val="both"/>
        <w:rPr>
          <w:sz w:val="28"/>
          <w:szCs w:val="28"/>
        </w:rPr>
      </w:pPr>
      <w:r>
        <w:rPr>
          <w:sz w:val="28"/>
          <w:szCs w:val="28"/>
        </w:rPr>
        <w:t>Рыдая у черных ворот?</w:t>
      </w:r>
    </w:p>
    <w:p w14:paraId="7B76305F" w14:textId="77777777" w:rsidR="00FC084C" w:rsidRDefault="00FC084C" w:rsidP="00FC084C">
      <w:pPr>
        <w:ind w:firstLine="2954"/>
        <w:jc w:val="both"/>
        <w:rPr>
          <w:sz w:val="28"/>
          <w:szCs w:val="28"/>
        </w:rPr>
      </w:pPr>
      <w:r>
        <w:rPr>
          <w:sz w:val="28"/>
          <w:szCs w:val="28"/>
        </w:rPr>
        <w:t>Кого ты на смерть проводила,</w:t>
      </w:r>
    </w:p>
    <w:p w14:paraId="002AA18E" w14:textId="77777777" w:rsidR="00FC084C" w:rsidRDefault="00FC084C" w:rsidP="00FC084C">
      <w:pPr>
        <w:ind w:firstLine="2954"/>
        <w:jc w:val="both"/>
        <w:rPr>
          <w:spacing w:val="60"/>
          <w:sz w:val="28"/>
          <w:szCs w:val="28"/>
        </w:rPr>
      </w:pPr>
      <w:r>
        <w:rPr>
          <w:sz w:val="28"/>
          <w:szCs w:val="28"/>
        </w:rPr>
        <w:t>Тот скоро, о, скоро умрет».</w:t>
      </w:r>
    </w:p>
    <w:p w14:paraId="7E846D91" w14:textId="77777777" w:rsidR="00FC084C" w:rsidRDefault="00FC084C" w:rsidP="00FC084C">
      <w:pPr>
        <w:ind w:firstLine="720"/>
        <w:jc w:val="both"/>
        <w:rPr>
          <w:sz w:val="28"/>
          <w:szCs w:val="28"/>
        </w:rPr>
      </w:pPr>
      <w:r>
        <w:rPr>
          <w:spacing w:val="60"/>
          <w:sz w:val="28"/>
          <w:szCs w:val="28"/>
        </w:rPr>
        <w:t>1-я ученица</w:t>
      </w:r>
      <w:r>
        <w:rPr>
          <w:sz w:val="28"/>
          <w:szCs w:val="28"/>
        </w:rPr>
        <w:t>. Был голос как крик ястребиный,</w:t>
      </w:r>
    </w:p>
    <w:p w14:paraId="396C6198" w14:textId="77777777" w:rsidR="00FC084C" w:rsidRDefault="00FC084C" w:rsidP="00FC084C">
      <w:pPr>
        <w:ind w:firstLine="2954"/>
        <w:jc w:val="both"/>
        <w:rPr>
          <w:sz w:val="28"/>
          <w:szCs w:val="28"/>
        </w:rPr>
      </w:pPr>
      <w:r>
        <w:rPr>
          <w:sz w:val="28"/>
          <w:szCs w:val="28"/>
        </w:rPr>
        <w:t>Но странно на чей-то похожий.</w:t>
      </w:r>
    </w:p>
    <w:p w14:paraId="0DE8C722" w14:textId="77777777" w:rsidR="00FC084C" w:rsidRDefault="00FC084C" w:rsidP="00FC084C">
      <w:pPr>
        <w:ind w:firstLine="2954"/>
        <w:jc w:val="both"/>
        <w:rPr>
          <w:sz w:val="28"/>
          <w:szCs w:val="28"/>
        </w:rPr>
      </w:pPr>
      <w:r>
        <w:rPr>
          <w:sz w:val="28"/>
          <w:szCs w:val="28"/>
        </w:rPr>
        <w:t>Все тело мое изгибалось,</w:t>
      </w:r>
    </w:p>
    <w:p w14:paraId="362C1EB2" w14:textId="77777777" w:rsidR="00FC084C" w:rsidRDefault="00FC084C" w:rsidP="00FC084C">
      <w:pPr>
        <w:ind w:firstLine="2954"/>
        <w:jc w:val="both"/>
        <w:rPr>
          <w:sz w:val="28"/>
          <w:szCs w:val="28"/>
        </w:rPr>
      </w:pPr>
      <w:r>
        <w:rPr>
          <w:sz w:val="28"/>
          <w:szCs w:val="28"/>
        </w:rPr>
        <w:t>Почувствовав смертную дрожь.</w:t>
      </w:r>
    </w:p>
    <w:p w14:paraId="55A2671B" w14:textId="77777777" w:rsidR="00FC084C" w:rsidRDefault="00FC084C" w:rsidP="00FC084C">
      <w:pPr>
        <w:ind w:firstLine="2954"/>
        <w:jc w:val="both"/>
        <w:rPr>
          <w:sz w:val="28"/>
          <w:szCs w:val="28"/>
        </w:rPr>
      </w:pPr>
      <w:r>
        <w:rPr>
          <w:sz w:val="28"/>
          <w:szCs w:val="28"/>
        </w:rPr>
        <w:t>И плотная сеть паутины</w:t>
      </w:r>
    </w:p>
    <w:p w14:paraId="525A6BD9" w14:textId="77777777" w:rsidR="00FC084C" w:rsidRDefault="00FC084C" w:rsidP="00FC084C">
      <w:pPr>
        <w:ind w:firstLine="2954"/>
        <w:jc w:val="both"/>
        <w:rPr>
          <w:sz w:val="28"/>
          <w:szCs w:val="28"/>
        </w:rPr>
      </w:pPr>
      <w:r>
        <w:rPr>
          <w:sz w:val="28"/>
          <w:szCs w:val="28"/>
        </w:rPr>
        <w:t>Упала, окутала ложе…</w:t>
      </w:r>
    </w:p>
    <w:p w14:paraId="71E83307" w14:textId="77777777" w:rsidR="00FC084C" w:rsidRDefault="00FC084C" w:rsidP="00FC084C">
      <w:pPr>
        <w:ind w:firstLine="2954"/>
        <w:jc w:val="both"/>
        <w:rPr>
          <w:sz w:val="28"/>
          <w:szCs w:val="28"/>
        </w:rPr>
      </w:pPr>
      <w:r>
        <w:rPr>
          <w:sz w:val="28"/>
          <w:szCs w:val="28"/>
        </w:rPr>
        <w:t>О, ты не напрасно смеялась,</w:t>
      </w:r>
    </w:p>
    <w:p w14:paraId="73FA9385" w14:textId="77777777" w:rsidR="00FC084C" w:rsidRDefault="00FC084C" w:rsidP="00FC084C">
      <w:pPr>
        <w:ind w:firstLine="2954"/>
        <w:jc w:val="both"/>
        <w:rPr>
          <w:sz w:val="28"/>
          <w:szCs w:val="28"/>
        </w:rPr>
      </w:pPr>
      <w:r>
        <w:rPr>
          <w:sz w:val="28"/>
          <w:szCs w:val="28"/>
        </w:rPr>
        <w:t>Моя непрощенная ложь!</w:t>
      </w:r>
    </w:p>
    <w:p w14:paraId="6EFA3872" w14:textId="77777777" w:rsidR="00FC084C" w:rsidRDefault="00FC084C" w:rsidP="00FC084C">
      <w:pPr>
        <w:ind w:firstLine="720"/>
        <w:jc w:val="both"/>
        <w:rPr>
          <w:sz w:val="28"/>
          <w:szCs w:val="28"/>
        </w:rPr>
      </w:pPr>
    </w:p>
    <w:p w14:paraId="1054533F" w14:textId="77777777" w:rsidR="00FC084C" w:rsidRDefault="00FC084C" w:rsidP="00FC084C">
      <w:pPr>
        <w:ind w:firstLine="720"/>
        <w:jc w:val="both"/>
        <w:rPr>
          <w:spacing w:val="60"/>
          <w:sz w:val="28"/>
          <w:szCs w:val="28"/>
        </w:rPr>
      </w:pPr>
      <w:r>
        <w:rPr>
          <w:spacing w:val="60"/>
          <w:sz w:val="28"/>
          <w:szCs w:val="28"/>
        </w:rPr>
        <w:t>3-я ученица</w:t>
      </w:r>
      <w:r>
        <w:rPr>
          <w:sz w:val="28"/>
          <w:szCs w:val="28"/>
        </w:rPr>
        <w:t>. Это стихотворение по жанру очень близко к романтическим балладам Жуковского. Сновидение, в котором есть все: и губительное, гибельное предчувствие, и пророчество, и голос совести, и ощущение несвободы. Как в балладе, в стихотворении намечен сюжет. Его развитие показано с помощью диалога. В конце, как и следует, неожиданное пробуждение: оказывается, голос, пророчащий беду самой героине и ее возлюбленному, - голос ее совести, ее двойник.</w:t>
      </w:r>
    </w:p>
    <w:p w14:paraId="0E0A45AC" w14:textId="77777777" w:rsidR="00FC084C" w:rsidRDefault="00FC084C" w:rsidP="00FC084C">
      <w:pPr>
        <w:ind w:firstLine="720"/>
        <w:jc w:val="both"/>
        <w:rPr>
          <w:spacing w:val="60"/>
          <w:sz w:val="28"/>
          <w:szCs w:val="28"/>
        </w:rPr>
      </w:pPr>
      <w:r>
        <w:rPr>
          <w:spacing w:val="60"/>
          <w:sz w:val="28"/>
          <w:szCs w:val="28"/>
        </w:rPr>
        <w:t>1-я ученица</w:t>
      </w:r>
      <w:r>
        <w:rPr>
          <w:sz w:val="28"/>
          <w:szCs w:val="28"/>
        </w:rPr>
        <w:t>. Здесь не два героя, как обычно у Ахматовой, а три: героиня, ее двойник – совесть и тот, кого она проводила.</w:t>
      </w:r>
    </w:p>
    <w:p w14:paraId="3B1F8A49" w14:textId="77777777" w:rsidR="00FC084C" w:rsidRDefault="00FC084C" w:rsidP="00FC084C">
      <w:pPr>
        <w:ind w:firstLine="720"/>
        <w:jc w:val="both"/>
        <w:rPr>
          <w:spacing w:val="60"/>
          <w:sz w:val="28"/>
          <w:szCs w:val="28"/>
        </w:rPr>
      </w:pPr>
      <w:r>
        <w:rPr>
          <w:spacing w:val="60"/>
          <w:sz w:val="28"/>
          <w:szCs w:val="28"/>
        </w:rPr>
        <w:t>3-я ученица</w:t>
      </w:r>
      <w:r>
        <w:rPr>
          <w:sz w:val="28"/>
          <w:szCs w:val="28"/>
        </w:rPr>
        <w:t>. Интересно, что в связи с этим конфликт не внешний (между женщиной и мужчиной), а внутренний – между героиней и ее душой. Нелестна самохарактеристика: «тонкие руки», «темный насмешливый рот», голос «как крик ястребиный». Нелестна и оценка поведения: «пытать приходила», «смеялась». Оттого-то и находятся рядом несовместимые, антонимичные слова: «жгучая радость», «рыдая», «смерть», «смеялась» - «смертная дрожь».</w:t>
      </w:r>
    </w:p>
    <w:p w14:paraId="4408F234" w14:textId="77777777" w:rsidR="00FC084C" w:rsidRDefault="00FC084C" w:rsidP="00FC084C">
      <w:pPr>
        <w:ind w:firstLine="720"/>
        <w:jc w:val="both"/>
        <w:rPr>
          <w:spacing w:val="60"/>
          <w:sz w:val="28"/>
          <w:szCs w:val="28"/>
        </w:rPr>
      </w:pPr>
      <w:r>
        <w:rPr>
          <w:spacing w:val="60"/>
          <w:sz w:val="28"/>
          <w:szCs w:val="28"/>
        </w:rPr>
        <w:t>3-я ученица</w:t>
      </w:r>
      <w:r>
        <w:rPr>
          <w:sz w:val="28"/>
          <w:szCs w:val="28"/>
        </w:rPr>
        <w:t>. Время, место  и детали двойственны: вроде и реальны («целовалась», «клялась», «рыдая у черных ворот»), их легко почувствовать, ощутить, но, как во сне, фантастичны, нереальны («смертная дрожь», «плотная сеть паутины») и из всех ощущений реальным остается только пытка и чувство вины, стыда, смешанное с ужасом.</w:t>
      </w:r>
    </w:p>
    <w:p w14:paraId="26408D02" w14:textId="77777777" w:rsidR="00FC084C" w:rsidRDefault="00FC084C" w:rsidP="00FC084C">
      <w:pPr>
        <w:ind w:firstLine="720"/>
        <w:jc w:val="both"/>
        <w:rPr>
          <w:spacing w:val="60"/>
          <w:sz w:val="28"/>
          <w:szCs w:val="28"/>
        </w:rPr>
      </w:pPr>
      <w:r>
        <w:rPr>
          <w:spacing w:val="60"/>
          <w:sz w:val="28"/>
          <w:szCs w:val="28"/>
        </w:rPr>
        <w:t>1-я ученица</w:t>
      </w:r>
      <w:r>
        <w:rPr>
          <w:sz w:val="28"/>
          <w:szCs w:val="28"/>
        </w:rPr>
        <w:t>. Повествование озвучено, что дополняет романтический фон, «криком тоски», рыданием, ястребиным криком, смехом.</w:t>
      </w:r>
    </w:p>
    <w:p w14:paraId="156E5095" w14:textId="77777777" w:rsidR="00FC084C" w:rsidRDefault="00FC084C" w:rsidP="00FC084C">
      <w:pPr>
        <w:ind w:firstLine="720"/>
        <w:jc w:val="both"/>
        <w:rPr>
          <w:spacing w:val="60"/>
          <w:sz w:val="28"/>
          <w:szCs w:val="28"/>
        </w:rPr>
      </w:pPr>
      <w:r>
        <w:rPr>
          <w:spacing w:val="60"/>
          <w:sz w:val="28"/>
          <w:szCs w:val="28"/>
        </w:rPr>
        <w:lastRenderedPageBreak/>
        <w:t>Ведущая</w:t>
      </w:r>
      <w:r>
        <w:rPr>
          <w:sz w:val="28"/>
          <w:szCs w:val="28"/>
        </w:rPr>
        <w:t>. По мнению некоторых мемуаристов, именно то стихотворение, которое прозвучит в заключение нашей встречи, сделало Ахматову известной. Она читала его на «Башне» Вячеслава Иванова                        7 ноября 1911 года… По заведенному обычаю этих собраний присутствующие по окончании чтения высказали свои мнения. Когда прекратилась критика, В. Иванов подошел и сказал: «Я вас поздравляю. Это событие в русской поэзии».</w:t>
      </w:r>
    </w:p>
    <w:p w14:paraId="44162936" w14:textId="77777777" w:rsidR="00FC084C" w:rsidRDefault="00FC084C" w:rsidP="00FC084C">
      <w:pPr>
        <w:ind w:firstLine="720"/>
        <w:jc w:val="both"/>
        <w:rPr>
          <w:sz w:val="28"/>
          <w:szCs w:val="28"/>
        </w:rPr>
      </w:pPr>
      <w:r>
        <w:rPr>
          <w:spacing w:val="60"/>
          <w:sz w:val="28"/>
          <w:szCs w:val="28"/>
        </w:rPr>
        <w:t>1-я ученица</w:t>
      </w:r>
      <w:r>
        <w:rPr>
          <w:sz w:val="28"/>
          <w:szCs w:val="28"/>
        </w:rPr>
        <w:t>-чтец. Песня последней встречи.</w:t>
      </w:r>
    </w:p>
    <w:p w14:paraId="2137E897" w14:textId="77777777" w:rsidR="00FC084C" w:rsidRDefault="00FC084C" w:rsidP="00FC084C">
      <w:pPr>
        <w:ind w:firstLine="2340"/>
        <w:jc w:val="both"/>
        <w:rPr>
          <w:sz w:val="28"/>
          <w:szCs w:val="28"/>
        </w:rPr>
      </w:pPr>
      <w:r>
        <w:rPr>
          <w:sz w:val="28"/>
          <w:szCs w:val="28"/>
        </w:rPr>
        <w:t>Так беспомощно грудь холодела,</w:t>
      </w:r>
    </w:p>
    <w:p w14:paraId="78E2B8E0" w14:textId="77777777" w:rsidR="00FC084C" w:rsidRDefault="00FC084C" w:rsidP="00FC084C">
      <w:pPr>
        <w:ind w:firstLine="2340"/>
        <w:jc w:val="both"/>
        <w:rPr>
          <w:sz w:val="28"/>
          <w:szCs w:val="28"/>
        </w:rPr>
      </w:pPr>
      <w:r>
        <w:rPr>
          <w:sz w:val="28"/>
          <w:szCs w:val="28"/>
        </w:rPr>
        <w:t>Но шаги мои были легки,</w:t>
      </w:r>
    </w:p>
    <w:p w14:paraId="2CDB6947" w14:textId="77777777" w:rsidR="00FC084C" w:rsidRDefault="00FC084C" w:rsidP="00FC084C">
      <w:pPr>
        <w:ind w:firstLine="2340"/>
        <w:jc w:val="both"/>
        <w:rPr>
          <w:sz w:val="28"/>
          <w:szCs w:val="28"/>
        </w:rPr>
      </w:pPr>
      <w:r>
        <w:rPr>
          <w:sz w:val="28"/>
          <w:szCs w:val="28"/>
        </w:rPr>
        <w:t>Я на правую руку надела</w:t>
      </w:r>
    </w:p>
    <w:p w14:paraId="7862A507" w14:textId="77777777" w:rsidR="00FC084C" w:rsidRDefault="00FC084C" w:rsidP="00FC084C">
      <w:pPr>
        <w:ind w:firstLine="2340"/>
        <w:jc w:val="both"/>
        <w:rPr>
          <w:sz w:val="28"/>
          <w:szCs w:val="28"/>
        </w:rPr>
      </w:pPr>
      <w:r>
        <w:rPr>
          <w:sz w:val="28"/>
          <w:szCs w:val="28"/>
        </w:rPr>
        <w:t>Перчатку с левой руки.</w:t>
      </w:r>
    </w:p>
    <w:p w14:paraId="7B61EE62" w14:textId="77777777" w:rsidR="00FC084C" w:rsidRDefault="00FC084C" w:rsidP="00FC084C">
      <w:pPr>
        <w:ind w:firstLine="2340"/>
        <w:jc w:val="both"/>
        <w:rPr>
          <w:sz w:val="28"/>
          <w:szCs w:val="28"/>
        </w:rPr>
      </w:pPr>
    </w:p>
    <w:p w14:paraId="770314B8" w14:textId="77777777" w:rsidR="00FC084C" w:rsidRDefault="00FC084C" w:rsidP="00FC084C">
      <w:pPr>
        <w:ind w:firstLine="2340"/>
        <w:jc w:val="both"/>
        <w:rPr>
          <w:sz w:val="28"/>
          <w:szCs w:val="28"/>
        </w:rPr>
      </w:pPr>
      <w:r>
        <w:rPr>
          <w:sz w:val="28"/>
          <w:szCs w:val="28"/>
        </w:rPr>
        <w:t>Показалось, что много ступеней,</w:t>
      </w:r>
    </w:p>
    <w:p w14:paraId="4C3EBF12" w14:textId="77777777" w:rsidR="00FC084C" w:rsidRDefault="00FC084C" w:rsidP="00FC084C">
      <w:pPr>
        <w:ind w:firstLine="2340"/>
        <w:jc w:val="both"/>
        <w:rPr>
          <w:sz w:val="28"/>
          <w:szCs w:val="28"/>
        </w:rPr>
      </w:pPr>
      <w:r>
        <w:rPr>
          <w:sz w:val="28"/>
          <w:szCs w:val="28"/>
        </w:rPr>
        <w:t>А я знала – их только три!</w:t>
      </w:r>
    </w:p>
    <w:p w14:paraId="1E34E27E" w14:textId="77777777" w:rsidR="00FC084C" w:rsidRDefault="00FC084C" w:rsidP="00FC084C">
      <w:pPr>
        <w:ind w:firstLine="2340"/>
        <w:jc w:val="both"/>
        <w:rPr>
          <w:sz w:val="28"/>
          <w:szCs w:val="28"/>
        </w:rPr>
      </w:pPr>
      <w:r>
        <w:rPr>
          <w:sz w:val="28"/>
          <w:szCs w:val="28"/>
        </w:rPr>
        <w:t>Между кленов шепот осенний</w:t>
      </w:r>
    </w:p>
    <w:p w14:paraId="6DE1C427" w14:textId="77777777" w:rsidR="00FC084C" w:rsidRDefault="00FC084C" w:rsidP="00FC084C">
      <w:pPr>
        <w:ind w:firstLine="2340"/>
        <w:jc w:val="both"/>
        <w:rPr>
          <w:sz w:val="28"/>
          <w:szCs w:val="28"/>
        </w:rPr>
      </w:pPr>
      <w:r>
        <w:rPr>
          <w:sz w:val="28"/>
          <w:szCs w:val="28"/>
        </w:rPr>
        <w:t>Попросил: «Со мною умри!</w:t>
      </w:r>
    </w:p>
    <w:p w14:paraId="092EF7D8" w14:textId="77777777" w:rsidR="00FC084C" w:rsidRDefault="00FC084C" w:rsidP="00FC084C">
      <w:pPr>
        <w:ind w:firstLine="2340"/>
        <w:jc w:val="both"/>
        <w:rPr>
          <w:sz w:val="28"/>
          <w:szCs w:val="28"/>
        </w:rPr>
      </w:pPr>
    </w:p>
    <w:p w14:paraId="69E6CDB1" w14:textId="77777777" w:rsidR="00FC084C" w:rsidRDefault="00FC084C" w:rsidP="00FC084C">
      <w:pPr>
        <w:ind w:firstLine="2340"/>
        <w:jc w:val="both"/>
        <w:rPr>
          <w:sz w:val="28"/>
          <w:szCs w:val="28"/>
        </w:rPr>
      </w:pPr>
      <w:r>
        <w:rPr>
          <w:sz w:val="28"/>
          <w:szCs w:val="28"/>
        </w:rPr>
        <w:t>Я обманут моей унылой,</w:t>
      </w:r>
    </w:p>
    <w:p w14:paraId="566DF04B" w14:textId="77777777" w:rsidR="00FC084C" w:rsidRDefault="00FC084C" w:rsidP="00FC084C">
      <w:pPr>
        <w:ind w:firstLine="2340"/>
        <w:jc w:val="both"/>
        <w:rPr>
          <w:sz w:val="28"/>
          <w:szCs w:val="28"/>
        </w:rPr>
      </w:pPr>
      <w:r>
        <w:rPr>
          <w:sz w:val="28"/>
          <w:szCs w:val="28"/>
        </w:rPr>
        <w:t>Переменчивой, злой судьбой».</w:t>
      </w:r>
    </w:p>
    <w:p w14:paraId="52A843CA" w14:textId="77777777" w:rsidR="00FC084C" w:rsidRDefault="00FC084C" w:rsidP="00FC084C">
      <w:pPr>
        <w:ind w:firstLine="2340"/>
        <w:jc w:val="both"/>
        <w:rPr>
          <w:sz w:val="28"/>
          <w:szCs w:val="28"/>
        </w:rPr>
      </w:pPr>
      <w:r>
        <w:rPr>
          <w:sz w:val="28"/>
          <w:szCs w:val="28"/>
        </w:rPr>
        <w:t>Я ответила: «Милый, милый!</w:t>
      </w:r>
    </w:p>
    <w:p w14:paraId="1C3D6E5B" w14:textId="77777777" w:rsidR="00FC084C" w:rsidRDefault="00FC084C" w:rsidP="00FC084C">
      <w:pPr>
        <w:ind w:firstLine="2340"/>
        <w:jc w:val="both"/>
        <w:rPr>
          <w:sz w:val="28"/>
          <w:szCs w:val="28"/>
        </w:rPr>
      </w:pPr>
      <w:r>
        <w:rPr>
          <w:sz w:val="28"/>
          <w:szCs w:val="28"/>
        </w:rPr>
        <w:t>И я тоже. Умру  с тобой…»</w:t>
      </w:r>
    </w:p>
    <w:p w14:paraId="7BBF67F4" w14:textId="77777777" w:rsidR="00FC084C" w:rsidRDefault="00FC084C" w:rsidP="00FC084C">
      <w:pPr>
        <w:ind w:firstLine="2340"/>
        <w:jc w:val="both"/>
        <w:rPr>
          <w:sz w:val="28"/>
          <w:szCs w:val="28"/>
        </w:rPr>
      </w:pPr>
    </w:p>
    <w:p w14:paraId="7904061B" w14:textId="77777777" w:rsidR="00FC084C" w:rsidRDefault="00FC084C" w:rsidP="00FC084C">
      <w:pPr>
        <w:ind w:firstLine="2340"/>
        <w:jc w:val="both"/>
        <w:rPr>
          <w:sz w:val="28"/>
          <w:szCs w:val="28"/>
        </w:rPr>
      </w:pPr>
    </w:p>
    <w:p w14:paraId="2A6B2D6D" w14:textId="77777777" w:rsidR="00FC084C" w:rsidRDefault="00FC084C" w:rsidP="00FC084C">
      <w:pPr>
        <w:ind w:firstLine="2340"/>
        <w:jc w:val="both"/>
        <w:rPr>
          <w:sz w:val="28"/>
          <w:szCs w:val="28"/>
        </w:rPr>
      </w:pPr>
      <w:r>
        <w:rPr>
          <w:sz w:val="28"/>
          <w:szCs w:val="28"/>
        </w:rPr>
        <w:t>Это песня последней встречи,</w:t>
      </w:r>
    </w:p>
    <w:p w14:paraId="6CBA6C90" w14:textId="77777777" w:rsidR="00FC084C" w:rsidRDefault="00FC084C" w:rsidP="00FC084C">
      <w:pPr>
        <w:ind w:firstLine="2340"/>
        <w:jc w:val="both"/>
        <w:rPr>
          <w:sz w:val="28"/>
          <w:szCs w:val="28"/>
        </w:rPr>
      </w:pPr>
      <w:r>
        <w:rPr>
          <w:sz w:val="28"/>
          <w:szCs w:val="28"/>
        </w:rPr>
        <w:t>Я взглянула на темный дом.</w:t>
      </w:r>
    </w:p>
    <w:p w14:paraId="46E3B278" w14:textId="77777777" w:rsidR="00FC084C" w:rsidRDefault="00FC084C" w:rsidP="00FC084C">
      <w:pPr>
        <w:ind w:firstLine="2340"/>
        <w:jc w:val="both"/>
        <w:rPr>
          <w:sz w:val="28"/>
          <w:szCs w:val="28"/>
        </w:rPr>
      </w:pPr>
      <w:r>
        <w:rPr>
          <w:sz w:val="28"/>
          <w:szCs w:val="28"/>
        </w:rPr>
        <w:t>Только в спальне горели свечи</w:t>
      </w:r>
    </w:p>
    <w:p w14:paraId="28427DA3" w14:textId="77777777" w:rsidR="00FC084C" w:rsidRDefault="00FC084C" w:rsidP="00FC084C">
      <w:pPr>
        <w:ind w:firstLine="2340"/>
        <w:jc w:val="both"/>
        <w:rPr>
          <w:sz w:val="28"/>
          <w:szCs w:val="28"/>
        </w:rPr>
      </w:pPr>
      <w:r>
        <w:rPr>
          <w:sz w:val="28"/>
          <w:szCs w:val="28"/>
        </w:rPr>
        <w:t>Равнодушно-желтым огнем.</w:t>
      </w:r>
    </w:p>
    <w:p w14:paraId="19DA9A1A" w14:textId="77777777" w:rsidR="00FC084C" w:rsidRDefault="00FC084C" w:rsidP="00FC084C">
      <w:pPr>
        <w:ind w:firstLine="720"/>
        <w:jc w:val="both"/>
        <w:rPr>
          <w:sz w:val="28"/>
          <w:szCs w:val="28"/>
        </w:rPr>
      </w:pPr>
    </w:p>
    <w:p w14:paraId="7256A0A6" w14:textId="77777777" w:rsidR="00FC084C" w:rsidRDefault="00FC084C" w:rsidP="00FC084C">
      <w:pPr>
        <w:ind w:firstLine="720"/>
        <w:jc w:val="both"/>
        <w:rPr>
          <w:i/>
          <w:sz w:val="28"/>
          <w:szCs w:val="28"/>
        </w:rPr>
      </w:pPr>
      <w:r>
        <w:rPr>
          <w:spacing w:val="60"/>
          <w:sz w:val="28"/>
          <w:szCs w:val="28"/>
        </w:rPr>
        <w:t>2-й ученик</w:t>
      </w:r>
      <w:r>
        <w:rPr>
          <w:sz w:val="28"/>
          <w:szCs w:val="28"/>
        </w:rPr>
        <w:t>. Стихотворение названо песней, но в нем гораздо больше от новеллы. По уровню драматизма а нем есть что-то неуловимо бунинское. Правда, это женский вариант драмы. Естественно, не хватает реалий жизни, подробностей. Есть только сюжет и ощущение трагедии. Если попытаться «реконструировать «историю любви», получится еще одна новелла для сборника «Темные аллеи», герои которой – Он, Она. Выражаясь по-ахматовски, нелюбовь, «невстреча», разрыв.</w:t>
      </w:r>
    </w:p>
    <w:p w14:paraId="005DEBE8" w14:textId="77777777" w:rsidR="00FC084C" w:rsidRDefault="00FC084C" w:rsidP="00FC084C">
      <w:pPr>
        <w:ind w:firstLine="720"/>
        <w:jc w:val="both"/>
        <w:rPr>
          <w:spacing w:val="60"/>
          <w:sz w:val="28"/>
          <w:szCs w:val="28"/>
        </w:rPr>
      </w:pPr>
      <w:r>
        <w:rPr>
          <w:i/>
          <w:sz w:val="28"/>
          <w:szCs w:val="28"/>
        </w:rPr>
        <w:t>(Звучит «Мелодия любви».)</w:t>
      </w:r>
    </w:p>
    <w:p w14:paraId="2E2FD077" w14:textId="77777777" w:rsidR="00FC084C" w:rsidRDefault="00FC084C" w:rsidP="00FC084C">
      <w:pPr>
        <w:ind w:firstLine="720"/>
        <w:jc w:val="both"/>
        <w:rPr>
          <w:sz w:val="28"/>
          <w:szCs w:val="28"/>
        </w:rPr>
      </w:pPr>
      <w:r>
        <w:rPr>
          <w:spacing w:val="60"/>
          <w:sz w:val="28"/>
          <w:szCs w:val="28"/>
        </w:rPr>
        <w:t>3-й ученик</w:t>
      </w:r>
      <w:r>
        <w:rPr>
          <w:sz w:val="28"/>
          <w:szCs w:val="28"/>
        </w:rPr>
        <w:t xml:space="preserve">. Место действия – город. Фигурируют в основном конкретные детали: легкие шаги, ступени, клены, знаменитая ахматовская «перчатка с левой руки», спальня, свечи. Попытка подробного изображения окружающего мира передает стремление отстраниться от случившегося, отодвинуть его, заменить горькие, только что пережитые мгновения простыми, привычными, земными, знакомыми вещами. Но это невозможно, и один-единственный отвлеченный образ – «шепот осенний», </w:t>
      </w:r>
      <w:r>
        <w:rPr>
          <w:sz w:val="28"/>
          <w:szCs w:val="28"/>
        </w:rPr>
        <w:lastRenderedPageBreak/>
        <w:t>обманутый злой судьбой, - захватывает и властно увлекает за собой. Куда? Опять в небытие. Там забытье, там спасение. Там уход. Уход от живого, чувствующего, близкого, любимого существа к бестелесному, бесплотному, абстрактному. Настроение меняется, нарастая от осознания беспомощности, безнадежности, отстраненности, равнодушия, состояния душевного бесчувствия – до порыва к бесчувствию физическому. Равнодушное молчание мира живых людей и диалог с миром природы.</w:t>
      </w:r>
    </w:p>
    <w:p w14:paraId="7B5D2D03" w14:textId="77777777" w:rsidR="00FC084C" w:rsidRDefault="00FC084C" w:rsidP="00FC084C">
      <w:pPr>
        <w:ind w:firstLine="720"/>
        <w:jc w:val="both"/>
        <w:rPr>
          <w:i/>
          <w:sz w:val="28"/>
          <w:szCs w:val="28"/>
        </w:rPr>
      </w:pPr>
      <w:r>
        <w:rPr>
          <w:sz w:val="28"/>
          <w:szCs w:val="28"/>
        </w:rPr>
        <w:t>Время действия вполне конкретно – мгновение назад и сейчас. Впереди – бесконечность. Бесконечность небытия, одиночества бесчувствия.</w:t>
      </w:r>
    </w:p>
    <w:p w14:paraId="4094B4C4" w14:textId="77777777" w:rsidR="00FC084C" w:rsidRDefault="00FC084C" w:rsidP="00FC084C">
      <w:pPr>
        <w:ind w:firstLine="720"/>
        <w:jc w:val="both"/>
        <w:rPr>
          <w:spacing w:val="60"/>
          <w:sz w:val="28"/>
          <w:szCs w:val="28"/>
        </w:rPr>
      </w:pPr>
      <w:r>
        <w:rPr>
          <w:i/>
          <w:sz w:val="28"/>
          <w:szCs w:val="28"/>
        </w:rPr>
        <w:t>(И вновь звучит «Мелодия любви».)</w:t>
      </w:r>
    </w:p>
    <w:p w14:paraId="23E7939A" w14:textId="77777777" w:rsidR="00FC084C" w:rsidRDefault="00FC084C" w:rsidP="00FC084C">
      <w:pPr>
        <w:ind w:firstLine="720"/>
        <w:jc w:val="both"/>
        <w:rPr>
          <w:sz w:val="28"/>
          <w:szCs w:val="28"/>
        </w:rPr>
      </w:pPr>
      <w:r>
        <w:rPr>
          <w:spacing w:val="60"/>
          <w:sz w:val="28"/>
          <w:szCs w:val="28"/>
        </w:rPr>
        <w:t>1-й ведущий</w:t>
      </w:r>
      <w:r>
        <w:rPr>
          <w:sz w:val="28"/>
          <w:szCs w:val="28"/>
        </w:rPr>
        <w:t>. Эпиграф из Е. Баратынского к «Четкам» определяет героев ранних стихов Ахматовой:</w:t>
      </w:r>
    </w:p>
    <w:p w14:paraId="061650F8" w14:textId="77777777" w:rsidR="00FC084C" w:rsidRDefault="00FC084C" w:rsidP="00FC084C">
      <w:pPr>
        <w:ind w:firstLine="1440"/>
        <w:jc w:val="both"/>
        <w:rPr>
          <w:sz w:val="28"/>
          <w:szCs w:val="28"/>
        </w:rPr>
      </w:pPr>
      <w:r>
        <w:rPr>
          <w:sz w:val="28"/>
          <w:szCs w:val="28"/>
        </w:rPr>
        <w:t>Прости ж навек! Но знай, что двух виновных,</w:t>
      </w:r>
    </w:p>
    <w:p w14:paraId="212CDB4A" w14:textId="77777777" w:rsidR="00FC084C" w:rsidRDefault="00FC084C" w:rsidP="00FC084C">
      <w:pPr>
        <w:ind w:firstLine="1440"/>
        <w:jc w:val="both"/>
        <w:rPr>
          <w:sz w:val="28"/>
          <w:szCs w:val="28"/>
        </w:rPr>
      </w:pPr>
      <w:r>
        <w:rPr>
          <w:sz w:val="28"/>
          <w:szCs w:val="28"/>
        </w:rPr>
        <w:t>Не одного, найдутся имена</w:t>
      </w:r>
    </w:p>
    <w:p w14:paraId="50E56B44" w14:textId="77777777" w:rsidR="00FC084C" w:rsidRDefault="00FC084C" w:rsidP="00FC084C">
      <w:pPr>
        <w:ind w:firstLine="1440"/>
        <w:jc w:val="both"/>
        <w:rPr>
          <w:spacing w:val="60"/>
          <w:sz w:val="28"/>
          <w:szCs w:val="28"/>
        </w:rPr>
      </w:pPr>
      <w:r>
        <w:rPr>
          <w:sz w:val="28"/>
          <w:szCs w:val="28"/>
        </w:rPr>
        <w:t>В стихах моих, в преданиях любовных.</w:t>
      </w:r>
    </w:p>
    <w:p w14:paraId="0C50F130" w14:textId="77777777" w:rsidR="00FC084C" w:rsidRDefault="00FC084C" w:rsidP="00FC084C">
      <w:pPr>
        <w:ind w:firstLine="720"/>
        <w:jc w:val="both"/>
        <w:rPr>
          <w:spacing w:val="60"/>
          <w:sz w:val="28"/>
          <w:szCs w:val="28"/>
        </w:rPr>
      </w:pPr>
      <w:r>
        <w:rPr>
          <w:spacing w:val="60"/>
          <w:sz w:val="28"/>
          <w:szCs w:val="28"/>
        </w:rPr>
        <w:t>2-й ведущий</w:t>
      </w:r>
      <w:r>
        <w:rPr>
          <w:sz w:val="28"/>
          <w:szCs w:val="28"/>
        </w:rPr>
        <w:t>. Таким образом, тема стихов заявлена открыто: трагедия любви. Многие исследователи отмечали эту особенность ранней поэзии, говоря об «унылой монотонности повторения по существу только одной темы». Многие упрекали автора в «погруженности в мир интимных переживаний», в оторванности от «потока времени, которому она была современницей».</w:t>
      </w:r>
    </w:p>
    <w:p w14:paraId="18417DFB" w14:textId="77777777" w:rsidR="00FC084C" w:rsidRDefault="00FC084C" w:rsidP="00FC084C">
      <w:pPr>
        <w:ind w:firstLine="720"/>
        <w:jc w:val="both"/>
        <w:rPr>
          <w:spacing w:val="60"/>
          <w:sz w:val="28"/>
          <w:szCs w:val="28"/>
        </w:rPr>
      </w:pPr>
      <w:r>
        <w:rPr>
          <w:spacing w:val="60"/>
          <w:sz w:val="28"/>
          <w:szCs w:val="28"/>
        </w:rPr>
        <w:t>1-й ведущий</w:t>
      </w:r>
      <w:r>
        <w:rPr>
          <w:sz w:val="28"/>
          <w:szCs w:val="28"/>
        </w:rPr>
        <w:t>. При этом многим критикам-современникам, анализирующим раннее творчество, удалось услышать в голосе молодой поэтессы яркую индивидуальность, свою собственную манеру. Некоторые из них (Кузмин) слышали в стихах Ахматовой «женский голос, отличный от других и слышимый, несмотря на очевидную, как бы желаемую обладателем его, слабость тона». Другие (Недоброво) подчеркивали «присутствие в ее творчестве властной над душой силы», видели в ней душу «скорее жесткую, чем слишком мягкую, скорее жестокую, чем слезливую, и уж явно господствующую, а не угнетенную».</w:t>
      </w:r>
    </w:p>
    <w:p w14:paraId="238ABADC" w14:textId="77777777" w:rsidR="00FC084C" w:rsidRDefault="00FC084C" w:rsidP="00FC084C">
      <w:pPr>
        <w:ind w:firstLine="720"/>
        <w:jc w:val="both"/>
        <w:rPr>
          <w:spacing w:val="60"/>
          <w:sz w:val="28"/>
          <w:szCs w:val="28"/>
        </w:rPr>
      </w:pPr>
      <w:r>
        <w:rPr>
          <w:spacing w:val="60"/>
          <w:sz w:val="28"/>
          <w:szCs w:val="28"/>
        </w:rPr>
        <w:t>2-й ведущий</w:t>
      </w:r>
      <w:r>
        <w:rPr>
          <w:sz w:val="28"/>
          <w:szCs w:val="28"/>
        </w:rPr>
        <w:t>. И все в один голос твердят об особой разговорной манере, внутренней музыкальности, новеллистичности, сюжетности, исповедальности, глубине переживаний, многие видят в стихах  Ахматовой «лирический дневник» и подчеркивают его символический смысл, когда «героиня предстает перед нами как символ своей – прекрасной и вместе с тем трагической – эпохи», о насыщенности «ее интимно-психологической лирики широким, эпохальным содержанием».</w:t>
      </w:r>
    </w:p>
    <w:p w14:paraId="1C2F5800" w14:textId="77777777" w:rsidR="00FC084C" w:rsidRDefault="00FC084C" w:rsidP="00FC084C">
      <w:pPr>
        <w:ind w:firstLine="720"/>
        <w:jc w:val="both"/>
        <w:rPr>
          <w:i/>
          <w:sz w:val="28"/>
          <w:szCs w:val="28"/>
        </w:rPr>
      </w:pPr>
      <w:r>
        <w:rPr>
          <w:spacing w:val="60"/>
          <w:sz w:val="28"/>
          <w:szCs w:val="28"/>
        </w:rPr>
        <w:t>1-й ведущий</w:t>
      </w:r>
      <w:r>
        <w:rPr>
          <w:sz w:val="28"/>
          <w:szCs w:val="28"/>
        </w:rPr>
        <w:t xml:space="preserve">. Видимо, так рано осознанная поэтессой трагическая истина: мудрость в том, чтобы почувствовать себя гостем на земле («в то время я гостила на земле»), осознать тленность бытия, ибо в этом высший смысл жизни, - предопределила трагический пафос ее ранней поэзии. И это «не прекрасный юношеский пессимизм», а пророческий дар, </w:t>
      </w:r>
      <w:r>
        <w:rPr>
          <w:sz w:val="28"/>
          <w:szCs w:val="28"/>
        </w:rPr>
        <w:lastRenderedPageBreak/>
        <w:t>осознание тяжкого бремени, взятого добровольно, бременем быть «трагическим голосом эпохи»</w:t>
      </w:r>
    </w:p>
    <w:p w14:paraId="5F4FB5D0" w14:textId="77777777" w:rsidR="00FC084C" w:rsidRDefault="00FC084C" w:rsidP="00FC084C">
      <w:pPr>
        <w:ind w:firstLine="720"/>
        <w:jc w:val="both"/>
        <w:rPr>
          <w:sz w:val="28"/>
          <w:szCs w:val="28"/>
        </w:rPr>
      </w:pPr>
      <w:r>
        <w:rPr>
          <w:i/>
          <w:sz w:val="28"/>
          <w:szCs w:val="28"/>
        </w:rPr>
        <w:t>(Звучит один из романсов С. Прокофьева или Артура Лурье на стихи А. Ахматовой.)</w:t>
      </w:r>
    </w:p>
    <w:p w14:paraId="0FFEE726" w14:textId="77777777" w:rsidR="00FC084C" w:rsidRDefault="00FC084C" w:rsidP="00FC084C">
      <w:pPr>
        <w:ind w:firstLine="720"/>
        <w:jc w:val="both"/>
        <w:rPr>
          <w:sz w:val="28"/>
          <w:szCs w:val="28"/>
        </w:rPr>
      </w:pPr>
    </w:p>
    <w:p w14:paraId="40F65693" w14:textId="77777777" w:rsidR="00FC084C" w:rsidRDefault="00FC084C" w:rsidP="00FC084C">
      <w:pPr>
        <w:ind w:firstLine="72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Литература</w:t>
      </w:r>
    </w:p>
    <w:p w14:paraId="456420F7" w14:textId="77777777" w:rsidR="00FC084C" w:rsidRDefault="00FC084C" w:rsidP="00FC084C">
      <w:pPr>
        <w:ind w:firstLine="720"/>
        <w:jc w:val="both"/>
        <w:rPr>
          <w:sz w:val="28"/>
          <w:szCs w:val="28"/>
        </w:rPr>
      </w:pPr>
    </w:p>
    <w:p w14:paraId="2D517C39" w14:textId="77777777" w:rsidR="00FC084C" w:rsidRDefault="00FC084C" w:rsidP="00FC084C">
      <w:pPr>
        <w:numPr>
          <w:ilvl w:val="0"/>
          <w:numId w:val="1"/>
        </w:numPr>
        <w:tabs>
          <w:tab w:val="left" w:pos="1260"/>
        </w:tabs>
        <w:ind w:left="1260" w:hanging="540"/>
        <w:jc w:val="both"/>
        <w:rPr>
          <w:sz w:val="28"/>
          <w:szCs w:val="28"/>
        </w:rPr>
      </w:pPr>
      <w:r>
        <w:rPr>
          <w:sz w:val="28"/>
          <w:szCs w:val="28"/>
        </w:rPr>
        <w:t>Ахматова А. Стихотворения и поэмы. Библиотека поэта. Большая серия / сост., подготовка текста и примечания В. Жирмунского. – Советский писатель, ЛО, 1977.</w:t>
      </w:r>
    </w:p>
    <w:p w14:paraId="2A175E0A" w14:textId="77777777" w:rsidR="00FC084C" w:rsidRDefault="00FC084C" w:rsidP="00FC084C">
      <w:pPr>
        <w:numPr>
          <w:ilvl w:val="0"/>
          <w:numId w:val="1"/>
        </w:numPr>
        <w:tabs>
          <w:tab w:val="left" w:pos="1260"/>
        </w:tabs>
        <w:ind w:left="1260" w:hanging="540"/>
        <w:jc w:val="both"/>
        <w:rPr>
          <w:sz w:val="28"/>
          <w:szCs w:val="28"/>
        </w:rPr>
      </w:pPr>
      <w:r>
        <w:rPr>
          <w:sz w:val="28"/>
          <w:szCs w:val="28"/>
        </w:rPr>
        <w:t>Ахматова, А. Узнают голос мой… Стихотворения. Поэмы. Проза. Образ поэта / сост. Н. Глен, Л. Озеров. – М.: Педагогика, 1989.</w:t>
      </w:r>
    </w:p>
    <w:p w14:paraId="5D7F7C79" w14:textId="77777777" w:rsidR="00FC084C" w:rsidRDefault="00FC084C" w:rsidP="00FC084C">
      <w:pPr>
        <w:numPr>
          <w:ilvl w:val="0"/>
          <w:numId w:val="1"/>
        </w:numPr>
        <w:tabs>
          <w:tab w:val="left" w:pos="1260"/>
        </w:tabs>
        <w:ind w:left="1260" w:hanging="540"/>
        <w:jc w:val="both"/>
        <w:rPr>
          <w:sz w:val="28"/>
          <w:szCs w:val="28"/>
        </w:rPr>
      </w:pPr>
      <w:r>
        <w:rPr>
          <w:sz w:val="28"/>
          <w:szCs w:val="28"/>
        </w:rPr>
        <w:t>Кралин, М, Времена Ахматовой. Ахматова. Собрание соч. в 2 т. Т.1. – М.: Цитадель, 1997.</w:t>
      </w:r>
    </w:p>
    <w:p w14:paraId="7ED71BCC" w14:textId="77777777" w:rsidR="00FC084C" w:rsidRDefault="00FC084C" w:rsidP="00FC084C">
      <w:pPr>
        <w:numPr>
          <w:ilvl w:val="0"/>
          <w:numId w:val="1"/>
        </w:numPr>
        <w:tabs>
          <w:tab w:val="left" w:pos="1260"/>
        </w:tabs>
        <w:ind w:left="1260" w:hanging="540"/>
        <w:jc w:val="both"/>
        <w:rPr>
          <w:sz w:val="28"/>
          <w:szCs w:val="28"/>
        </w:rPr>
      </w:pPr>
      <w:r>
        <w:rPr>
          <w:sz w:val="28"/>
          <w:szCs w:val="28"/>
        </w:rPr>
        <w:t>Фридлендер, Г. Заметки об А. Ахматовой. – Спб.: Наука, 1995.</w:t>
      </w:r>
    </w:p>
    <w:p w14:paraId="1D526C41" w14:textId="77777777" w:rsidR="00FC084C" w:rsidRDefault="00FC084C" w:rsidP="00FC084C">
      <w:pPr>
        <w:numPr>
          <w:ilvl w:val="0"/>
          <w:numId w:val="1"/>
        </w:numPr>
        <w:tabs>
          <w:tab w:val="left" w:pos="1260"/>
        </w:tabs>
        <w:ind w:left="1260" w:hanging="540"/>
        <w:jc w:val="both"/>
        <w:rPr>
          <w:sz w:val="28"/>
          <w:szCs w:val="28"/>
        </w:rPr>
      </w:pPr>
      <w:r>
        <w:rPr>
          <w:sz w:val="28"/>
          <w:szCs w:val="28"/>
        </w:rPr>
        <w:t>Чуковский К. Анна Ахматова // К. Чуковский. Современники: Портреты и этюды. – Минск: Народна Асвета, 1985.</w:t>
      </w:r>
    </w:p>
    <w:p w14:paraId="7E0FB8ED" w14:textId="77777777" w:rsidR="00FC084C" w:rsidRDefault="00FC084C" w:rsidP="00FC084C">
      <w:pPr>
        <w:numPr>
          <w:ilvl w:val="0"/>
          <w:numId w:val="1"/>
        </w:numPr>
        <w:tabs>
          <w:tab w:val="left" w:pos="1260"/>
        </w:tabs>
        <w:ind w:left="1260" w:hanging="540"/>
        <w:jc w:val="both"/>
        <w:rPr>
          <w:sz w:val="72"/>
          <w:szCs w:val="72"/>
          <w:lang w:val="ru-RU"/>
        </w:rPr>
      </w:pPr>
      <w:r>
        <w:rPr>
          <w:sz w:val="28"/>
          <w:szCs w:val="28"/>
        </w:rPr>
        <w:t>Чуковская, Л. Записки об Анне Ахматовой: в 3 т.- М.: Согласие, 1997.</w:t>
      </w:r>
    </w:p>
    <w:p w14:paraId="3C364898" w14:textId="77777777" w:rsidR="00FC084C" w:rsidRDefault="00FC084C" w:rsidP="00FC084C">
      <w:pPr>
        <w:autoSpaceDE w:val="0"/>
        <w:spacing w:after="200" w:line="276" w:lineRule="auto"/>
        <w:rPr>
          <w:sz w:val="72"/>
          <w:szCs w:val="72"/>
          <w:lang w:val="ru-RU"/>
        </w:rPr>
      </w:pPr>
    </w:p>
    <w:p w14:paraId="098BC9A9" w14:textId="77777777" w:rsidR="00FC084C" w:rsidRDefault="00FC084C" w:rsidP="00FC084C">
      <w:pPr>
        <w:autoSpaceDE w:val="0"/>
        <w:spacing w:after="200" w:line="276" w:lineRule="auto"/>
        <w:rPr>
          <w:sz w:val="72"/>
          <w:szCs w:val="72"/>
          <w:lang w:val="ru-RU"/>
        </w:rPr>
      </w:pPr>
    </w:p>
    <w:p w14:paraId="52C41516" w14:textId="77777777" w:rsidR="00FC084C" w:rsidRDefault="00FC084C" w:rsidP="00FC084C">
      <w:pPr>
        <w:autoSpaceDE w:val="0"/>
        <w:spacing w:after="200" w:line="276" w:lineRule="auto"/>
        <w:rPr>
          <w:sz w:val="72"/>
          <w:szCs w:val="72"/>
          <w:lang w:val="ru-RU"/>
        </w:rPr>
      </w:pPr>
    </w:p>
    <w:p w14:paraId="4769CBC7" w14:textId="77777777" w:rsidR="00FC084C" w:rsidRDefault="00FC084C" w:rsidP="00FC084C">
      <w:pPr>
        <w:autoSpaceDE w:val="0"/>
        <w:spacing w:after="200" w:line="276" w:lineRule="auto"/>
        <w:rPr>
          <w:sz w:val="72"/>
          <w:szCs w:val="72"/>
          <w:lang w:val="ru-RU"/>
        </w:rPr>
      </w:pPr>
    </w:p>
    <w:p w14:paraId="25203E61" w14:textId="77777777" w:rsidR="008E33C3" w:rsidRPr="00FC084C" w:rsidRDefault="008E33C3">
      <w:pPr>
        <w:rPr>
          <w:lang w:val="ru-RU"/>
        </w:rPr>
      </w:pPr>
      <w:bookmarkStart w:id="0" w:name="_GoBack"/>
      <w:bookmarkEnd w:id="0"/>
    </w:p>
    <w:sectPr w:rsidR="008E33C3" w:rsidRPr="00FC084C">
      <w:pgSz w:w="11906" w:h="16838"/>
      <w:pgMar w:top="1417" w:right="1417" w:bottom="1134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7D"/>
    <w:multiLevelType w:val="singleLevel"/>
    <w:tmpl w:val="0000007D"/>
    <w:name w:val="WW8Num1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3A43"/>
    <w:rsid w:val="0003579B"/>
    <w:rsid w:val="00053A43"/>
    <w:rsid w:val="00072AE7"/>
    <w:rsid w:val="00096D0C"/>
    <w:rsid w:val="000E5BC1"/>
    <w:rsid w:val="00156E50"/>
    <w:rsid w:val="00162DC3"/>
    <w:rsid w:val="00237FB6"/>
    <w:rsid w:val="0034573B"/>
    <w:rsid w:val="003938FD"/>
    <w:rsid w:val="003C0605"/>
    <w:rsid w:val="003C633E"/>
    <w:rsid w:val="004207DA"/>
    <w:rsid w:val="004B0CF9"/>
    <w:rsid w:val="00561DFF"/>
    <w:rsid w:val="005C721D"/>
    <w:rsid w:val="005D7CC7"/>
    <w:rsid w:val="0060064B"/>
    <w:rsid w:val="006574D7"/>
    <w:rsid w:val="0067395F"/>
    <w:rsid w:val="0068004A"/>
    <w:rsid w:val="006C0A32"/>
    <w:rsid w:val="006E3EAB"/>
    <w:rsid w:val="00714906"/>
    <w:rsid w:val="00725AD3"/>
    <w:rsid w:val="0072714C"/>
    <w:rsid w:val="00763A09"/>
    <w:rsid w:val="00781072"/>
    <w:rsid w:val="007B0185"/>
    <w:rsid w:val="007F40AE"/>
    <w:rsid w:val="0081022E"/>
    <w:rsid w:val="00864729"/>
    <w:rsid w:val="0087443B"/>
    <w:rsid w:val="00883428"/>
    <w:rsid w:val="008906C2"/>
    <w:rsid w:val="008E33C3"/>
    <w:rsid w:val="008E7E4F"/>
    <w:rsid w:val="00937463"/>
    <w:rsid w:val="00952987"/>
    <w:rsid w:val="009709D3"/>
    <w:rsid w:val="00A53794"/>
    <w:rsid w:val="00A7511D"/>
    <w:rsid w:val="00A83C4E"/>
    <w:rsid w:val="00AA1BD3"/>
    <w:rsid w:val="00AD7134"/>
    <w:rsid w:val="00AF4E6E"/>
    <w:rsid w:val="00B125D8"/>
    <w:rsid w:val="00BD02A2"/>
    <w:rsid w:val="00C10728"/>
    <w:rsid w:val="00C3513D"/>
    <w:rsid w:val="00D236A8"/>
    <w:rsid w:val="00D63907"/>
    <w:rsid w:val="00DB31C7"/>
    <w:rsid w:val="00DB7919"/>
    <w:rsid w:val="00DD0B64"/>
    <w:rsid w:val="00E4505A"/>
    <w:rsid w:val="00E479DF"/>
    <w:rsid w:val="00EA0D7C"/>
    <w:rsid w:val="00EF2CF9"/>
    <w:rsid w:val="00F046A2"/>
    <w:rsid w:val="00F31DB0"/>
    <w:rsid w:val="00F348F1"/>
    <w:rsid w:val="00F50699"/>
    <w:rsid w:val="00F62257"/>
    <w:rsid w:val="00F82C07"/>
    <w:rsid w:val="00F95AD0"/>
    <w:rsid w:val="00FC084C"/>
    <w:rsid w:val="00FC3411"/>
    <w:rsid w:val="00FF2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714F53-91B3-40DB-85AA-BC771D36C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C084C"/>
    <w:rPr>
      <w:sz w:val="24"/>
      <w:szCs w:val="24"/>
      <w:lang w:val="kk-KZ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3761</Words>
  <Characters>21443</Characters>
  <Application>Microsoft Office Word</Application>
  <DocSecurity>0</DocSecurity>
  <Lines>178</Lines>
  <Paragraphs>50</Paragraphs>
  <ScaleCrop>false</ScaleCrop>
  <Company/>
  <LinksUpToDate>false</LinksUpToDate>
  <CharactersWithSpaces>25154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Triyanova</dc:creator>
  <cp:keywords/>
  <dc:description/>
  <cp:lastModifiedBy>Alexandra Triyanova</cp:lastModifiedBy>
  <cp:revision>2</cp:revision>
  <dcterms:created xsi:type="dcterms:W3CDTF">2020-11-22T09:23:00Z</dcterms:created>
  <dcterms:modified xsi:type="dcterms:W3CDTF">2020-11-22T09:24:00Z</dcterms:modified>
</cp:coreProperties>
</file>