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B6" w:rsidRPr="001653B6" w:rsidRDefault="001653B6" w:rsidP="001653B6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>Муниципальное бюджетное дошкольное образовательное учреждение</w:t>
      </w:r>
    </w:p>
    <w:p w:rsidR="001653B6" w:rsidRPr="001653B6" w:rsidRDefault="001653B6" w:rsidP="001653B6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 xml:space="preserve">детский сад </w:t>
      </w:r>
      <w:proofErr w:type="spellStart"/>
      <w:r w:rsidRPr="001653B6">
        <w:rPr>
          <w:rFonts w:ascii="Times New Roman" w:hAnsi="Times New Roman"/>
          <w:b/>
        </w:rPr>
        <w:t>общеразвивающего</w:t>
      </w:r>
      <w:proofErr w:type="spellEnd"/>
      <w:r w:rsidRPr="001653B6">
        <w:rPr>
          <w:rFonts w:ascii="Times New Roman" w:hAnsi="Times New Roman"/>
          <w:b/>
        </w:rPr>
        <w:t xml:space="preserve"> вида №34  «Морячок» </w:t>
      </w:r>
      <w:proofErr w:type="gramStart"/>
      <w:r w:rsidRPr="001653B6">
        <w:rPr>
          <w:rFonts w:ascii="Times New Roman" w:hAnsi="Times New Roman"/>
          <w:b/>
        </w:rPr>
        <w:t>г</w:t>
      </w:r>
      <w:proofErr w:type="gramEnd"/>
      <w:r w:rsidRPr="001653B6">
        <w:rPr>
          <w:rFonts w:ascii="Times New Roman" w:hAnsi="Times New Roman"/>
          <w:b/>
        </w:rPr>
        <w:t>. Поронайска</w:t>
      </w:r>
    </w:p>
    <w:p w:rsidR="001653B6" w:rsidRPr="001653B6" w:rsidRDefault="001653B6" w:rsidP="001653B6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>---------------------------------------------------------------------------------------------------------------------</w:t>
      </w:r>
    </w:p>
    <w:p w:rsidR="001653B6" w:rsidRPr="001653B6" w:rsidRDefault="001653B6" w:rsidP="001653B6">
      <w:pPr>
        <w:spacing w:after="0"/>
        <w:jc w:val="center"/>
        <w:rPr>
          <w:rFonts w:ascii="Times New Roman" w:hAnsi="Times New Roman"/>
          <w:b/>
        </w:rPr>
      </w:pPr>
      <w:proofErr w:type="gramStart"/>
      <w:r w:rsidRPr="001653B6">
        <w:rPr>
          <w:rFonts w:ascii="Times New Roman" w:hAnsi="Times New Roman"/>
          <w:b/>
        </w:rPr>
        <w:t>Сахалинская область, г. Поронайск, ул. Октябрьская,  д. 67 «В», тел. 4-21-85,</w:t>
      </w:r>
      <w:proofErr w:type="gramEnd"/>
    </w:p>
    <w:p w:rsidR="001653B6" w:rsidRPr="001653B6" w:rsidRDefault="001653B6" w:rsidP="001653B6">
      <w:pPr>
        <w:spacing w:after="0"/>
        <w:jc w:val="center"/>
        <w:rPr>
          <w:rFonts w:ascii="Times New Roman" w:hAnsi="Times New Roman"/>
          <w:b/>
        </w:rPr>
      </w:pPr>
      <w:r w:rsidRPr="001653B6">
        <w:rPr>
          <w:rFonts w:ascii="Times New Roman" w:hAnsi="Times New Roman"/>
          <w:b/>
        </w:rPr>
        <w:t xml:space="preserve">сайт: </w:t>
      </w:r>
      <w:hyperlink r:id="rId8" w:history="1">
        <w:r w:rsidRPr="001653B6">
          <w:rPr>
            <w:rStyle w:val="ad"/>
            <w:rFonts w:ascii="Times New Roman" w:hAnsi="Times New Roman"/>
          </w:rPr>
          <w:t>морячок34.рф</w:t>
        </w:r>
      </w:hyperlink>
      <w:r w:rsidRPr="001653B6">
        <w:rPr>
          <w:rFonts w:ascii="Times New Roman" w:hAnsi="Times New Roman"/>
          <w:b/>
        </w:rPr>
        <w:t xml:space="preserve">, </w:t>
      </w:r>
      <w:r w:rsidRPr="001653B6">
        <w:rPr>
          <w:rFonts w:ascii="Times New Roman" w:hAnsi="Times New Roman"/>
          <w:b/>
          <w:lang w:val="en-US"/>
        </w:rPr>
        <w:t>e</w:t>
      </w:r>
      <w:r w:rsidRPr="001653B6">
        <w:rPr>
          <w:rFonts w:ascii="Times New Roman" w:hAnsi="Times New Roman"/>
          <w:b/>
        </w:rPr>
        <w:t>-</w:t>
      </w:r>
      <w:r w:rsidRPr="001653B6">
        <w:rPr>
          <w:rFonts w:ascii="Times New Roman" w:hAnsi="Times New Roman"/>
          <w:b/>
          <w:lang w:val="en-US"/>
        </w:rPr>
        <w:t>mail</w:t>
      </w:r>
      <w:r w:rsidRPr="001653B6">
        <w:rPr>
          <w:rFonts w:ascii="Times New Roman" w:hAnsi="Times New Roman"/>
          <w:b/>
        </w:rPr>
        <w:t xml:space="preserve">: </w:t>
      </w:r>
      <w:hyperlink r:id="rId9" w:history="1">
        <w:r w:rsidRPr="001653B6">
          <w:rPr>
            <w:rStyle w:val="ad"/>
            <w:rFonts w:ascii="Times New Roman" w:hAnsi="Times New Roman"/>
            <w:lang w:val="en-US"/>
          </w:rPr>
          <w:t>mbdou</w:t>
        </w:r>
        <w:r w:rsidRPr="001653B6">
          <w:rPr>
            <w:rStyle w:val="ad"/>
            <w:rFonts w:ascii="Times New Roman" w:hAnsi="Times New Roman"/>
          </w:rPr>
          <w:t>.</w:t>
        </w:r>
        <w:r w:rsidRPr="001653B6">
          <w:rPr>
            <w:rStyle w:val="ad"/>
            <w:rFonts w:ascii="Times New Roman" w:hAnsi="Times New Roman"/>
            <w:lang w:val="en-US"/>
          </w:rPr>
          <w:t>v</w:t>
        </w:r>
        <w:r w:rsidRPr="001653B6">
          <w:rPr>
            <w:rStyle w:val="ad"/>
            <w:rFonts w:ascii="Times New Roman" w:hAnsi="Times New Roman"/>
          </w:rPr>
          <w:t>34</w:t>
        </w:r>
        <w:r w:rsidRPr="001653B6">
          <w:rPr>
            <w:rStyle w:val="ad"/>
            <w:rFonts w:ascii="Times New Roman" w:hAnsi="Times New Roman"/>
            <w:lang w:val="en-US"/>
          </w:rPr>
          <w:t>moryachok</w:t>
        </w:r>
        <w:r w:rsidRPr="001653B6">
          <w:rPr>
            <w:rStyle w:val="ad"/>
            <w:rFonts w:ascii="Times New Roman" w:hAnsi="Times New Roman"/>
          </w:rPr>
          <w:t>@</w:t>
        </w:r>
        <w:r w:rsidRPr="001653B6">
          <w:rPr>
            <w:rStyle w:val="ad"/>
            <w:rFonts w:ascii="Times New Roman" w:hAnsi="Times New Roman"/>
            <w:lang w:val="en-US"/>
          </w:rPr>
          <w:t>mail</w:t>
        </w:r>
        <w:r w:rsidRPr="001653B6">
          <w:rPr>
            <w:rStyle w:val="ad"/>
            <w:rFonts w:ascii="Times New Roman" w:hAnsi="Times New Roman"/>
          </w:rPr>
          <w:t>.</w:t>
        </w:r>
        <w:r w:rsidRPr="001653B6">
          <w:rPr>
            <w:rStyle w:val="ad"/>
            <w:rFonts w:ascii="Times New Roman" w:hAnsi="Times New Roman"/>
            <w:lang w:val="en-US"/>
          </w:rPr>
          <w:t>ru</w:t>
        </w:r>
      </w:hyperlink>
    </w:p>
    <w:p w:rsidR="0038305E" w:rsidRDefault="0038305E" w:rsidP="001653B6">
      <w:pPr>
        <w:spacing w:after="0" w:line="360" w:lineRule="auto"/>
        <w:ind w:firstLine="709"/>
        <w:jc w:val="center"/>
      </w:pPr>
    </w:p>
    <w:p w:rsidR="0038305E" w:rsidRDefault="0038305E" w:rsidP="0038305E">
      <w:pPr>
        <w:spacing w:after="0" w:line="360" w:lineRule="auto"/>
        <w:ind w:firstLine="709"/>
        <w:jc w:val="center"/>
      </w:pPr>
    </w:p>
    <w:p w:rsidR="0038305E" w:rsidRDefault="0038305E" w:rsidP="0038305E">
      <w:pPr>
        <w:spacing w:after="0" w:line="360" w:lineRule="auto"/>
      </w:pPr>
    </w:p>
    <w:p w:rsidR="0038305E" w:rsidRDefault="0038305E" w:rsidP="0038305E">
      <w:pPr>
        <w:spacing w:after="0" w:line="360" w:lineRule="auto"/>
        <w:ind w:firstLine="709"/>
        <w:jc w:val="center"/>
      </w:pPr>
    </w:p>
    <w:p w:rsidR="0038305E" w:rsidRDefault="0038305E" w:rsidP="00E3210F">
      <w:pPr>
        <w:spacing w:after="0" w:line="36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ПРОЕКТ</w:t>
      </w:r>
    </w:p>
    <w:p w:rsidR="0038305E" w:rsidRPr="00CE5FCE" w:rsidRDefault="00CE5FCE" w:rsidP="00562E70">
      <w:pPr>
        <w:spacing w:after="0" w:line="240" w:lineRule="auto"/>
        <w:ind w:firstLine="709"/>
        <w:jc w:val="center"/>
        <w:rPr>
          <w:rFonts w:ascii="Times New Roman" w:hAnsi="Times New Roman"/>
          <w:b/>
          <w:sz w:val="48"/>
          <w:szCs w:val="48"/>
        </w:rPr>
      </w:pPr>
      <w:r w:rsidRPr="00CE5FCE">
        <w:rPr>
          <w:rFonts w:ascii="Times New Roman" w:hAnsi="Times New Roman"/>
          <w:b/>
          <w:sz w:val="48"/>
          <w:szCs w:val="48"/>
        </w:rPr>
        <w:t>«</w:t>
      </w:r>
      <w:r w:rsidR="006263C1"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  <w:t>М</w:t>
      </w:r>
      <w:r w:rsidR="00B86FD0"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  <w:t>яч помощник наш в игре, ты бери его везде!</w:t>
      </w:r>
      <w:r w:rsidRPr="00CE5FCE">
        <w:rPr>
          <w:rFonts w:ascii="Times New Roman" w:hAnsi="Times New Roman"/>
          <w:b/>
          <w:sz w:val="48"/>
          <w:szCs w:val="48"/>
        </w:rPr>
        <w:t>»</w:t>
      </w:r>
    </w:p>
    <w:p w:rsidR="0038305E" w:rsidRDefault="00775262" w:rsidP="00562E7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263C1">
        <w:rPr>
          <w:rFonts w:ascii="Times New Roman" w:hAnsi="Times New Roman"/>
          <w:sz w:val="28"/>
          <w:szCs w:val="28"/>
        </w:rPr>
        <w:t xml:space="preserve">              (средняя</w:t>
      </w:r>
      <w:r w:rsidR="0038305E">
        <w:rPr>
          <w:rFonts w:ascii="Times New Roman" w:hAnsi="Times New Roman"/>
          <w:sz w:val="28"/>
          <w:szCs w:val="28"/>
        </w:rPr>
        <w:t xml:space="preserve"> группа)</w:t>
      </w:r>
    </w:p>
    <w:p w:rsidR="0038305E" w:rsidRDefault="0038305E" w:rsidP="0038305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305E" w:rsidRDefault="00562E70" w:rsidP="002561EC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27940</wp:posOffset>
            </wp:positionV>
            <wp:extent cx="3121025" cy="3343275"/>
            <wp:effectExtent l="19050" t="0" r="3175" b="0"/>
            <wp:wrapTight wrapText="bothSides">
              <wp:wrapPolygon edited="0">
                <wp:start x="-132" y="0"/>
                <wp:lineTo x="-132" y="21538"/>
                <wp:lineTo x="21622" y="21538"/>
                <wp:lineTo x="21622" y="0"/>
                <wp:lineTo x="-132" y="0"/>
              </wp:wrapPolygon>
            </wp:wrapTight>
            <wp:docPr id="19" name="Рисунок 19" descr="Летнее спортивное развлечение «Мой веселый звонкий мяч», 2младшая, средняя, старшая, подготовительная группы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Летнее спортивное развлечение «Мой веселый звонкий мяч», 2младшая, средняя, старшая, подготовительная группы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02A2" w:rsidRDefault="00FD02A2" w:rsidP="002561EC">
      <w:pPr>
        <w:pStyle w:val="a4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0737B1" w:rsidRDefault="00FD02A2" w:rsidP="002561EC">
      <w:pPr>
        <w:pStyle w:val="a4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0737B1" w:rsidRDefault="000737B1" w:rsidP="00AA12B7">
      <w:pPr>
        <w:jc w:val="center"/>
        <w:rPr>
          <w:rFonts w:ascii="Times New Roman" w:hAnsi="Times New Roman"/>
          <w:sz w:val="28"/>
          <w:szCs w:val="28"/>
        </w:rPr>
      </w:pPr>
    </w:p>
    <w:p w:rsidR="005B352E" w:rsidRPr="0007510C" w:rsidRDefault="005B352E" w:rsidP="005B352E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B352E" w:rsidRPr="0007510C" w:rsidRDefault="005B352E" w:rsidP="00BA0DE5">
      <w:pPr>
        <w:pStyle w:val="a4"/>
        <w:jc w:val="both"/>
        <w:rPr>
          <w:sz w:val="28"/>
          <w:szCs w:val="28"/>
        </w:rPr>
      </w:pPr>
      <w:r w:rsidRPr="0007510C">
        <w:rPr>
          <w:sz w:val="28"/>
          <w:szCs w:val="28"/>
        </w:rPr>
        <w:t xml:space="preserve">                                                               </w:t>
      </w:r>
      <w:r w:rsidR="0007510C" w:rsidRPr="0007510C">
        <w:rPr>
          <w:sz w:val="28"/>
          <w:szCs w:val="28"/>
        </w:rPr>
        <w:t xml:space="preserve">                  </w:t>
      </w:r>
      <w:r w:rsidR="00BA0DE5">
        <w:rPr>
          <w:sz w:val="28"/>
          <w:szCs w:val="28"/>
        </w:rPr>
        <w:t xml:space="preserve">    </w:t>
      </w:r>
    </w:p>
    <w:p w:rsidR="0007510C" w:rsidRPr="0007510C" w:rsidRDefault="0007510C" w:rsidP="005B352E">
      <w:pPr>
        <w:pStyle w:val="a4"/>
        <w:jc w:val="both"/>
        <w:rPr>
          <w:sz w:val="28"/>
          <w:szCs w:val="28"/>
        </w:rPr>
      </w:pPr>
      <w:r w:rsidRPr="0007510C">
        <w:rPr>
          <w:sz w:val="28"/>
          <w:szCs w:val="28"/>
        </w:rPr>
        <w:t xml:space="preserve">                                                                                 </w:t>
      </w:r>
      <w:r w:rsidR="00AB5F8D">
        <w:rPr>
          <w:sz w:val="28"/>
          <w:szCs w:val="28"/>
        </w:rPr>
        <w:t xml:space="preserve">                              </w:t>
      </w:r>
      <w:r w:rsidRPr="0007510C">
        <w:rPr>
          <w:sz w:val="28"/>
          <w:szCs w:val="28"/>
        </w:rPr>
        <w:t xml:space="preserve">                                                                                        </w:t>
      </w:r>
    </w:p>
    <w:p w:rsidR="005B352E" w:rsidRDefault="005B352E" w:rsidP="005B352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07510C">
        <w:rPr>
          <w:sz w:val="28"/>
          <w:szCs w:val="28"/>
        </w:rPr>
        <w:t xml:space="preserve">                  </w:t>
      </w:r>
    </w:p>
    <w:p w:rsidR="005B352E" w:rsidRDefault="005B352E" w:rsidP="005B352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07510C">
        <w:rPr>
          <w:sz w:val="28"/>
          <w:szCs w:val="28"/>
        </w:rPr>
        <w:t xml:space="preserve">                       </w:t>
      </w:r>
    </w:p>
    <w:p w:rsidR="005B352E" w:rsidRDefault="00D00B04" w:rsidP="005B352E">
      <w:pPr>
        <w:pStyle w:val="a4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9" style="position:absolute;left:0;text-align:left;margin-left:335.4pt;margin-top:9.1pt;width:109.05pt;height:64.5pt;flip:x;z-index:251668992" stroked="f">
            <v:textbox style="mso-next-textbox:#_x0000_s1049">
              <w:txbxContent>
                <w:p w:rsidR="00BA0DE5" w:rsidRPr="007933A5" w:rsidRDefault="00BA0DE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33A5">
                    <w:rPr>
                      <w:rFonts w:ascii="Times New Roman" w:hAnsi="Times New Roman"/>
                      <w:sz w:val="28"/>
                      <w:szCs w:val="28"/>
                    </w:rPr>
                    <w:t xml:space="preserve">Инструктор по физкультуре </w:t>
                  </w:r>
                  <w:proofErr w:type="spellStart"/>
                  <w:r w:rsidRPr="007933A5">
                    <w:rPr>
                      <w:rFonts w:ascii="Times New Roman" w:hAnsi="Times New Roman"/>
                      <w:sz w:val="28"/>
                      <w:szCs w:val="28"/>
                    </w:rPr>
                    <w:t>Клопова</w:t>
                  </w:r>
                  <w:proofErr w:type="spellEnd"/>
                  <w:r w:rsidRPr="007933A5">
                    <w:rPr>
                      <w:rFonts w:ascii="Times New Roman" w:hAnsi="Times New Roman"/>
                      <w:sz w:val="28"/>
                      <w:szCs w:val="28"/>
                    </w:rPr>
                    <w:t xml:space="preserve"> И.М.</w:t>
                  </w:r>
                </w:p>
              </w:txbxContent>
            </v:textbox>
          </v:rect>
        </w:pict>
      </w:r>
      <w:r w:rsidR="005B352E">
        <w:rPr>
          <w:sz w:val="28"/>
          <w:szCs w:val="28"/>
        </w:rPr>
        <w:t xml:space="preserve">                                                             </w:t>
      </w:r>
      <w:r w:rsidR="0007510C">
        <w:rPr>
          <w:sz w:val="28"/>
          <w:szCs w:val="28"/>
        </w:rPr>
        <w:t xml:space="preserve">                   </w:t>
      </w:r>
    </w:p>
    <w:p w:rsidR="000737B1" w:rsidRDefault="000737B1" w:rsidP="00AA12B7">
      <w:pPr>
        <w:jc w:val="center"/>
        <w:rPr>
          <w:rFonts w:ascii="Times New Roman" w:hAnsi="Times New Roman"/>
          <w:sz w:val="28"/>
          <w:szCs w:val="28"/>
        </w:rPr>
      </w:pPr>
    </w:p>
    <w:p w:rsidR="000737B1" w:rsidRDefault="000737B1" w:rsidP="005B352E">
      <w:pPr>
        <w:jc w:val="right"/>
        <w:rPr>
          <w:rFonts w:ascii="Times New Roman" w:hAnsi="Times New Roman"/>
          <w:sz w:val="28"/>
          <w:szCs w:val="28"/>
        </w:rPr>
      </w:pPr>
    </w:p>
    <w:p w:rsidR="006F2785" w:rsidRDefault="006F2785" w:rsidP="005B352E">
      <w:pPr>
        <w:jc w:val="right"/>
        <w:rPr>
          <w:rFonts w:ascii="Times New Roman" w:hAnsi="Times New Roman"/>
          <w:sz w:val="28"/>
          <w:szCs w:val="28"/>
        </w:rPr>
      </w:pPr>
    </w:p>
    <w:p w:rsidR="006F2785" w:rsidRDefault="006F2785" w:rsidP="005B352E">
      <w:pPr>
        <w:jc w:val="right"/>
        <w:rPr>
          <w:rFonts w:ascii="Times New Roman" w:hAnsi="Times New Roman"/>
          <w:sz w:val="28"/>
          <w:szCs w:val="28"/>
        </w:rPr>
      </w:pPr>
    </w:p>
    <w:p w:rsidR="00673C47" w:rsidRDefault="00BA0DE5" w:rsidP="00BA0DE5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A0DE5" w:rsidRDefault="00BA0DE5" w:rsidP="00BA0DE5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DE5" w:rsidRDefault="00BA0DE5" w:rsidP="00BA0DE5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DE5" w:rsidRDefault="00BA0DE5" w:rsidP="00BA0DE5">
      <w:pPr>
        <w:tabs>
          <w:tab w:val="left" w:pos="52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5FCE" w:rsidRPr="00BA0DE5" w:rsidRDefault="008F1E60" w:rsidP="006F2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0DE5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BA0DE5">
        <w:rPr>
          <w:rFonts w:ascii="Times New Roman" w:hAnsi="Times New Roman"/>
          <w:sz w:val="24"/>
          <w:szCs w:val="24"/>
        </w:rPr>
        <w:t xml:space="preserve">       </w:t>
      </w:r>
      <w:r w:rsidRPr="00BA0DE5">
        <w:rPr>
          <w:rFonts w:ascii="Times New Roman" w:hAnsi="Times New Roman"/>
          <w:sz w:val="24"/>
          <w:szCs w:val="24"/>
        </w:rPr>
        <w:t xml:space="preserve">  </w:t>
      </w:r>
      <w:r w:rsidR="00322FE3">
        <w:rPr>
          <w:rFonts w:ascii="Times New Roman" w:hAnsi="Times New Roman"/>
          <w:sz w:val="24"/>
          <w:szCs w:val="24"/>
        </w:rPr>
        <w:t xml:space="preserve">  </w:t>
      </w:r>
      <w:r w:rsidRPr="00BA0DE5">
        <w:rPr>
          <w:rFonts w:ascii="Times New Roman" w:hAnsi="Times New Roman"/>
          <w:sz w:val="24"/>
          <w:szCs w:val="24"/>
        </w:rPr>
        <w:t xml:space="preserve"> </w:t>
      </w:r>
      <w:r w:rsidR="00AA4795" w:rsidRPr="00BA0DE5">
        <w:rPr>
          <w:rFonts w:ascii="Times New Roman" w:hAnsi="Times New Roman"/>
          <w:sz w:val="24"/>
          <w:szCs w:val="24"/>
        </w:rPr>
        <w:t>г.</w:t>
      </w:r>
      <w:r w:rsidR="00F325E1" w:rsidRPr="00BA0DE5">
        <w:rPr>
          <w:rFonts w:ascii="Times New Roman" w:hAnsi="Times New Roman"/>
          <w:sz w:val="24"/>
          <w:szCs w:val="24"/>
        </w:rPr>
        <w:t xml:space="preserve"> </w:t>
      </w:r>
      <w:r w:rsidR="00AA4795" w:rsidRPr="00BA0DE5">
        <w:rPr>
          <w:rFonts w:ascii="Times New Roman" w:hAnsi="Times New Roman"/>
          <w:sz w:val="24"/>
          <w:szCs w:val="24"/>
        </w:rPr>
        <w:t>Поронайск</w:t>
      </w:r>
    </w:p>
    <w:p w:rsidR="00C16477" w:rsidRPr="00BA0DE5" w:rsidRDefault="008F1E60" w:rsidP="006F27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0DE5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6F2785" w:rsidRPr="00BA0DE5">
        <w:rPr>
          <w:rFonts w:ascii="Times New Roman" w:hAnsi="Times New Roman"/>
          <w:sz w:val="24"/>
          <w:szCs w:val="24"/>
        </w:rPr>
        <w:t xml:space="preserve">     </w:t>
      </w:r>
      <w:r w:rsidR="00BA0DE5">
        <w:rPr>
          <w:rFonts w:ascii="Times New Roman" w:hAnsi="Times New Roman"/>
          <w:sz w:val="24"/>
          <w:szCs w:val="24"/>
        </w:rPr>
        <w:t xml:space="preserve">       </w:t>
      </w:r>
      <w:r w:rsidR="006F2785" w:rsidRPr="00BA0DE5">
        <w:rPr>
          <w:rFonts w:ascii="Times New Roman" w:hAnsi="Times New Roman"/>
          <w:sz w:val="24"/>
          <w:szCs w:val="24"/>
        </w:rPr>
        <w:t xml:space="preserve"> </w:t>
      </w:r>
      <w:r w:rsidR="00322FE3">
        <w:rPr>
          <w:rFonts w:ascii="Times New Roman" w:hAnsi="Times New Roman"/>
          <w:sz w:val="24"/>
          <w:szCs w:val="24"/>
        </w:rPr>
        <w:t xml:space="preserve">   </w:t>
      </w:r>
      <w:r w:rsidR="00AA4795" w:rsidRPr="00BA0DE5">
        <w:rPr>
          <w:rFonts w:ascii="Times New Roman" w:hAnsi="Times New Roman"/>
          <w:sz w:val="24"/>
          <w:szCs w:val="24"/>
        </w:rPr>
        <w:t>201</w:t>
      </w:r>
      <w:r w:rsidR="00D00B04" w:rsidRPr="00D00B04">
        <w:rPr>
          <w:rFonts w:ascii="Times New Roman" w:hAnsi="Times New Roman"/>
          <w:b/>
          <w:noProof/>
          <w:sz w:val="24"/>
          <w:szCs w:val="24"/>
          <w:lang w:eastAsia="ru-RU"/>
        </w:rPr>
        <w:pict>
          <v:rect id="_x0000_s1047" style="position:absolute;margin-left:218.55pt;margin-top:13.05pt;width:237pt;height:124.45pt;z-index:251666944;mso-position-horizontal-relative:text;mso-position-vertical-relative:text" stroked="f">
            <v:textbox style="mso-next-textbox:#_x0000_s1047">
              <w:txbxContent>
                <w:p w:rsidR="0041195D" w:rsidRDefault="0041195D"/>
              </w:txbxContent>
            </v:textbox>
          </v:rect>
        </w:pict>
      </w:r>
      <w:r w:rsidR="00D00B04" w:rsidRPr="00D00B04">
        <w:rPr>
          <w:rFonts w:ascii="Arial" w:eastAsia="Times New Roman" w:hAnsi="Arial" w:cs="Arial"/>
          <w:noProof/>
          <w:color w:val="555555"/>
          <w:sz w:val="24"/>
          <w:szCs w:val="24"/>
          <w:lang w:eastAsia="ru-RU"/>
        </w:rPr>
        <w:pict>
          <v:rect id="_x0000_s1046" style="position:absolute;margin-left:244.2pt;margin-top:14.95pt;width:231.75pt;height:157.5pt;z-index:-251650560;mso-position-horizontal-relative:text;mso-position-vertical-relative:text" wrapcoords="-70 0 -70 21497 21600 21497 21600 0 -70 0" stroked="f">
            <v:textbox style="mso-next-textbox:#_x0000_s1046">
              <w:txbxContent>
                <w:p w:rsidR="0041195D" w:rsidRDefault="0041195D"/>
              </w:txbxContent>
            </v:textbox>
            <w10:wrap type="tight"/>
          </v:rect>
        </w:pict>
      </w:r>
      <w:r w:rsidR="00BA0DE5" w:rsidRPr="00BA0DE5">
        <w:rPr>
          <w:rFonts w:ascii="Times New Roman" w:hAnsi="Times New Roman"/>
          <w:sz w:val="24"/>
          <w:szCs w:val="24"/>
        </w:rPr>
        <w:t>9</w:t>
      </w:r>
      <w:r w:rsidRPr="00BA0DE5">
        <w:rPr>
          <w:rFonts w:ascii="Times New Roman" w:hAnsi="Times New Roman"/>
          <w:sz w:val="24"/>
          <w:szCs w:val="24"/>
        </w:rPr>
        <w:t xml:space="preserve"> г.</w:t>
      </w:r>
    </w:p>
    <w:p w:rsidR="00645450" w:rsidRPr="00645450" w:rsidRDefault="00C16477" w:rsidP="00872E9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821F7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16477" w:rsidRPr="00821F74" w:rsidRDefault="00C16477" w:rsidP="00C164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6D39" w:rsidRPr="00CC6D39" w:rsidRDefault="00CC6D39" w:rsidP="00CC6D39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</w:t>
      </w:r>
      <w:r w:rsidR="007933A5">
        <w:rPr>
          <w:color w:val="000000"/>
          <w:sz w:val="28"/>
          <w:szCs w:val="28"/>
        </w:rPr>
        <w:t>В разделе физической культуры</w:t>
      </w:r>
      <w:r w:rsidRPr="00CC6D39">
        <w:rPr>
          <w:color w:val="000000"/>
          <w:sz w:val="28"/>
          <w:szCs w:val="28"/>
        </w:rPr>
        <w:t xml:space="preserve"> «</w:t>
      </w:r>
      <w:r w:rsidR="007933A5">
        <w:rPr>
          <w:color w:val="000000"/>
          <w:sz w:val="28"/>
          <w:szCs w:val="28"/>
        </w:rPr>
        <w:t>Примерной основной образовательной п</w:t>
      </w:r>
      <w:r w:rsidRPr="00CC6D39">
        <w:rPr>
          <w:color w:val="000000"/>
          <w:sz w:val="28"/>
          <w:szCs w:val="28"/>
        </w:rPr>
        <w:t>ро</w:t>
      </w:r>
      <w:r w:rsidR="007933A5">
        <w:rPr>
          <w:color w:val="000000"/>
          <w:sz w:val="28"/>
          <w:szCs w:val="28"/>
        </w:rPr>
        <w:t>граммы дошкольного образования</w:t>
      </w:r>
      <w:r w:rsidRPr="00CC6D39">
        <w:rPr>
          <w:color w:val="000000"/>
          <w:sz w:val="28"/>
          <w:szCs w:val="28"/>
        </w:rPr>
        <w:t>» упражнения и действия с мячом включены начиная со второго года жизни. Они занимают значительное место среди других средств физического воспитания и усложняются от группы к группе за счет введения дополнительных заданий, а также более сложных способов выполнения.</w:t>
      </w:r>
    </w:p>
    <w:p w:rsidR="00CC6D39" w:rsidRPr="00CC6D39" w:rsidRDefault="007933A5" w:rsidP="00CC6D39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CC6D39" w:rsidRPr="00CC6D39">
        <w:rPr>
          <w:color w:val="000000"/>
          <w:sz w:val="28"/>
          <w:szCs w:val="28"/>
        </w:rPr>
        <w:t xml:space="preserve">Играм с мячом отводится особая роль. Известный немецкий педагог Ф. </w:t>
      </w:r>
      <w:proofErr w:type="spellStart"/>
      <w:r w:rsidR="00CC6D39" w:rsidRPr="00CC6D39">
        <w:rPr>
          <w:color w:val="000000"/>
          <w:sz w:val="28"/>
          <w:szCs w:val="28"/>
        </w:rPr>
        <w:t>Фребель</w:t>
      </w:r>
      <w:proofErr w:type="spellEnd"/>
      <w:r w:rsidR="00CC6D39" w:rsidRPr="00CC6D39">
        <w:rPr>
          <w:color w:val="000000"/>
          <w:sz w:val="28"/>
          <w:szCs w:val="28"/>
        </w:rPr>
        <w:t>, отмечая разностороннее воздействие мяча на психофизическое развитие ребенка, подчеркивает его роль в развитии координации дви</w:t>
      </w:r>
      <w:r>
        <w:rPr>
          <w:color w:val="000000"/>
          <w:sz w:val="28"/>
          <w:szCs w:val="28"/>
        </w:rPr>
        <w:t>жений, кисти руки.</w:t>
      </w:r>
      <w:r w:rsidR="00CC6D39" w:rsidRPr="00CC6D39">
        <w:rPr>
          <w:color w:val="000000"/>
          <w:sz w:val="28"/>
          <w:szCs w:val="28"/>
        </w:rPr>
        <w:t xml:space="preserve"> Он считал, что все, в чем нуждается ребенок для своего разностороннего развития, ему даст мяч.</w:t>
      </w:r>
    </w:p>
    <w:p w:rsidR="00CC6D39" w:rsidRPr="00CC6D39" w:rsidRDefault="007933A5" w:rsidP="00CC6D39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6D39" w:rsidRPr="00CC6D39">
        <w:rPr>
          <w:color w:val="000000"/>
          <w:sz w:val="28"/>
          <w:szCs w:val="28"/>
        </w:rPr>
        <w:t xml:space="preserve">В системе физического воспитания, разработанной П.Ф. Лесгафтом, игры с мячом также занимают значительное место. Особая роль отводится этим играм и в работах В.В. </w:t>
      </w:r>
      <w:proofErr w:type="spellStart"/>
      <w:r w:rsidR="00CC6D39" w:rsidRPr="00CC6D39">
        <w:rPr>
          <w:color w:val="000000"/>
          <w:sz w:val="28"/>
          <w:szCs w:val="28"/>
        </w:rPr>
        <w:t>Гориневского</w:t>
      </w:r>
      <w:proofErr w:type="spellEnd"/>
      <w:r w:rsidR="00CC6D39" w:rsidRPr="00CC6D39">
        <w:rPr>
          <w:color w:val="000000"/>
          <w:sz w:val="28"/>
          <w:szCs w:val="28"/>
        </w:rPr>
        <w:t xml:space="preserve">, Е.А. Аркина, В.Н. </w:t>
      </w:r>
      <w:proofErr w:type="spellStart"/>
      <w:r w:rsidR="00CC6D39" w:rsidRPr="00CC6D39">
        <w:rPr>
          <w:color w:val="000000"/>
          <w:sz w:val="28"/>
          <w:szCs w:val="28"/>
        </w:rPr>
        <w:t>Всеволодского-Гернгросса</w:t>
      </w:r>
      <w:proofErr w:type="spellEnd"/>
      <w:r w:rsidR="00CC6D39" w:rsidRPr="00CC6D39">
        <w:rPr>
          <w:color w:val="000000"/>
          <w:sz w:val="28"/>
          <w:szCs w:val="28"/>
        </w:rPr>
        <w:t xml:space="preserve"> и др. Ребенок, играя, выполняет разнообразные манипуляции с мячом: целится, отбивает, подбрасывает, перебрасывает, соединяет движения с хлопками, различными поворотами. Эти игры развивают ручную ловкость, глазомер, совершенствуют деятельность коры головного мозга.</w:t>
      </w:r>
    </w:p>
    <w:p w:rsidR="00CC6D39" w:rsidRPr="00CC6D39" w:rsidRDefault="007933A5" w:rsidP="00CC6D39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6D39" w:rsidRPr="00CC6D39">
        <w:rPr>
          <w:color w:val="000000"/>
          <w:sz w:val="28"/>
          <w:szCs w:val="28"/>
        </w:rPr>
        <w:t xml:space="preserve">Как указывает Э.Я. </w:t>
      </w:r>
      <w:proofErr w:type="spellStart"/>
      <w:r w:rsidR="00CC6D39" w:rsidRPr="00CC6D39">
        <w:rPr>
          <w:color w:val="000000"/>
          <w:sz w:val="28"/>
          <w:szCs w:val="28"/>
        </w:rPr>
        <w:t>Адашкявичене</w:t>
      </w:r>
      <w:proofErr w:type="spellEnd"/>
      <w:r w:rsidR="00CC6D39" w:rsidRPr="00CC6D39">
        <w:rPr>
          <w:color w:val="000000"/>
          <w:sz w:val="28"/>
          <w:szCs w:val="28"/>
        </w:rPr>
        <w:t>, в упражнениях и играх с мячом совершенствуются навыки большинства основных движений.</w:t>
      </w:r>
    </w:p>
    <w:p w:rsidR="00CC6D39" w:rsidRPr="00CC6D39" w:rsidRDefault="007933A5" w:rsidP="00CC6D39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CC6D39" w:rsidRPr="00CC6D39">
        <w:rPr>
          <w:color w:val="000000"/>
          <w:sz w:val="28"/>
          <w:szCs w:val="28"/>
        </w:rPr>
        <w:t xml:space="preserve">А.В. </w:t>
      </w:r>
      <w:proofErr w:type="spellStart"/>
      <w:r w:rsidR="00CC6D39" w:rsidRPr="00CC6D39">
        <w:rPr>
          <w:color w:val="000000"/>
          <w:sz w:val="28"/>
          <w:szCs w:val="28"/>
        </w:rPr>
        <w:t>Кенеман</w:t>
      </w:r>
      <w:proofErr w:type="spellEnd"/>
      <w:r w:rsidR="00CC6D39" w:rsidRPr="00CC6D39">
        <w:rPr>
          <w:color w:val="000000"/>
          <w:sz w:val="28"/>
          <w:szCs w:val="28"/>
        </w:rPr>
        <w:t xml:space="preserve"> подчеркивала благоприятное влияние упражнений с мячом на физическое развитие и работоспособность дошкольников.</w:t>
      </w:r>
    </w:p>
    <w:p w:rsidR="00CC6D39" w:rsidRDefault="007933A5" w:rsidP="00CC6D39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C6D39" w:rsidRPr="00CC6D39">
        <w:rPr>
          <w:color w:val="000000"/>
          <w:sz w:val="28"/>
          <w:szCs w:val="28"/>
        </w:rPr>
        <w:t>Упражнения с мячом являются эффективным средством развития ловкости, в том числе</w:t>
      </w:r>
      <w:r>
        <w:rPr>
          <w:color w:val="000000"/>
          <w:sz w:val="28"/>
          <w:szCs w:val="28"/>
        </w:rPr>
        <w:t xml:space="preserve">, ручной ловкости детей </w:t>
      </w:r>
      <w:r w:rsidR="00CC6D39" w:rsidRPr="00CC6D39">
        <w:rPr>
          <w:color w:val="000000"/>
          <w:sz w:val="28"/>
          <w:szCs w:val="28"/>
        </w:rPr>
        <w:t xml:space="preserve"> дошкольного возраста. Упражнения с мячами развивают не только крупные, но и мелкие мышцы обеих рук, увеличивают подвижность суставов пальцев и кистей, что особенно в</w:t>
      </w:r>
      <w:r>
        <w:rPr>
          <w:color w:val="000000"/>
          <w:sz w:val="28"/>
          <w:szCs w:val="28"/>
        </w:rPr>
        <w:t>ажно для детей</w:t>
      </w:r>
      <w:r w:rsidR="00CC6D39" w:rsidRPr="00CC6D39">
        <w:rPr>
          <w:color w:val="000000"/>
          <w:sz w:val="28"/>
          <w:szCs w:val="28"/>
        </w:rPr>
        <w:t>, готовящихся к обучению в школе.</w:t>
      </w:r>
    </w:p>
    <w:p w:rsidR="00667331" w:rsidRDefault="00667331" w:rsidP="00667331">
      <w:pPr>
        <w:pStyle w:val="1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</w:t>
      </w:r>
      <w:r w:rsidRPr="0066733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Движения рук способствует также развитию речи ребенка. Современные научные данные подтверждают эти положения: области коры головного мозга, «отвечающие» за артикуляцию органов речи и мелкую моторику пальцев рук, расположены в непосредственной близости друг от друга. Следовательно, идущие в кору головного мозга нервные импульсы от двигающихся рук стимулируют расположенные по соседству речевые зоны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усиливая их активность.</w:t>
      </w:r>
      <w:proofErr w:type="gramStart"/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Дошкольники</w:t>
      </w:r>
      <w:r w:rsidRPr="0066733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знакомясь со свойствами мяча, выполняя разнообразные действия (бросание, катание, бег за мячом и др.), получают нагрузку на все группы мышц (туловища, брюшного пресса, ног, рук, кистей), у них активизируется весь организм.</w:t>
      </w:r>
      <w:proofErr w:type="gramEnd"/>
      <w:r w:rsidRPr="0066733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Даже, казалось бы, обычное подкидывание мяча вверх вызывает необходимость выпрямления, что благоприятно влияет на осанку ребенка. Можно сказать, что игры с мячом - специальная комплексная гимнастика: развивается умение схватывать, удерживать, перемещать мяч в процессе ходьбы, бега или в прыжке.</w:t>
      </w:r>
    </w:p>
    <w:p w:rsidR="007933A5" w:rsidRPr="007933A5" w:rsidRDefault="00667331" w:rsidP="007933A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7933A5" w:rsidRPr="007933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Упражнения с различными мячами (малыми, большими, набивными) динамичны и эмоциональны, способствуют развитию силы, скоростно-</w:t>
      </w:r>
      <w:r w:rsidR="007933A5" w:rsidRPr="007933A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силовых качеств, координационных способностей, быстроты простой и сложной двигательных реакций, требуют проявления находчивости, способности к концентрации и переключению внимания, пространственной, временной, динамической точности движений и их биомеханической рациональности. Они эффективно влияют на развитие у детей дошкольного возраста как психических процессов (внимания, восприятия, памяти, рациональности мышления, воображения), так и физиологических (усиливают кровообращение, дыхание, обмен веществ).</w:t>
      </w:r>
    </w:p>
    <w:p w:rsidR="00CC6D39" w:rsidRPr="00CC6D39" w:rsidRDefault="007933A5" w:rsidP="00CC6D39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C6D39" w:rsidRPr="00CC6D39">
        <w:rPr>
          <w:color w:val="000000"/>
          <w:sz w:val="28"/>
          <w:szCs w:val="28"/>
        </w:rPr>
        <w:t>Проанализировав состояние раб</w:t>
      </w:r>
      <w:r>
        <w:rPr>
          <w:color w:val="000000"/>
          <w:sz w:val="28"/>
          <w:szCs w:val="28"/>
        </w:rPr>
        <w:t xml:space="preserve">оты в дошкольных учреждениях, </w:t>
      </w:r>
      <w:r w:rsidR="00CC6D39" w:rsidRPr="00CC6D39">
        <w:rPr>
          <w:color w:val="000000"/>
          <w:sz w:val="28"/>
          <w:szCs w:val="28"/>
        </w:rPr>
        <w:t xml:space="preserve"> убедились, что развитию ручной ловкости детей дошкольного возраста в практике физкультурно-оздоровительной работы уделяется недостаточно внимания. </w:t>
      </w:r>
    </w:p>
    <w:p w:rsidR="00667331" w:rsidRPr="00667331" w:rsidRDefault="009206A7" w:rsidP="0066733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</w:pPr>
      <w:r>
        <w:rPr>
          <w:rStyle w:val="af"/>
          <w:rFonts w:ascii="Times New Roman" w:eastAsia="Times New Roman" w:hAnsi="Times New Roman"/>
          <w:b w:val="0"/>
          <w:sz w:val="28"/>
          <w:szCs w:val="28"/>
          <w:shd w:val="clear" w:color="auto" w:fill="FFFFFF"/>
          <w:lang w:eastAsia="ru-RU"/>
        </w:rPr>
        <w:t>У каждого ребенка есть мяч, но научить играть в него может не каждый родитель.</w:t>
      </w:r>
    </w:p>
    <w:p w:rsidR="009206A7" w:rsidRDefault="009206A7" w:rsidP="00333DD1">
      <w:pPr>
        <w:spacing w:after="0" w:line="240" w:lineRule="auto"/>
        <w:jc w:val="both"/>
        <w:rPr>
          <w:rStyle w:val="af"/>
          <w:rFonts w:ascii="Times New Roman" w:eastAsia="Times New Roman" w:hAnsi="Times New Roman"/>
          <w:b w:val="0"/>
          <w:color w:val="1B1C2A"/>
          <w:sz w:val="28"/>
          <w:szCs w:val="28"/>
          <w:shd w:val="clear" w:color="auto" w:fill="FFFFFF"/>
          <w:lang w:eastAsia="ru-RU"/>
        </w:rPr>
      </w:pPr>
    </w:p>
    <w:p w:rsidR="006263C1" w:rsidRDefault="00027583" w:rsidP="006263C1">
      <w:pPr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33DD1" w:rsidRPr="006664FC">
        <w:rPr>
          <w:rFonts w:ascii="Times New Roman" w:eastAsia="Times New Roman" w:hAnsi="Times New Roman"/>
          <w:b/>
          <w:sz w:val="28"/>
          <w:szCs w:val="28"/>
          <w:lang w:eastAsia="ru-RU"/>
        </w:rPr>
        <w:t>Актуальность:</w:t>
      </w:r>
      <w:r w:rsidR="00333DD1" w:rsidRPr="006664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7583" w:rsidRDefault="00027583" w:rsidP="00027583">
      <w:pPr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027583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Игры с мячом развивают глазомер, координацию, смекалку, способствуют общей двигательной активности. Важным моментом является познакомить детей с разными видами спорта, главным предметом которых является мяч. </w:t>
      </w:r>
      <w:r w:rsidRPr="005978E3">
        <w:rPr>
          <w:rFonts w:ascii="Times New Roman" w:hAnsi="Times New Roman"/>
          <w:sz w:val="28"/>
        </w:rPr>
        <w:t>В спортивном зале есть много мячей и все они разные. Есть футбольные, баске</w:t>
      </w:r>
      <w:r>
        <w:rPr>
          <w:rFonts w:ascii="Times New Roman" w:hAnsi="Times New Roman"/>
          <w:sz w:val="28"/>
        </w:rPr>
        <w:t>тбольные,  волейбольные</w:t>
      </w:r>
      <w:r w:rsidRPr="005978E3">
        <w:rPr>
          <w:rFonts w:ascii="Times New Roman" w:hAnsi="Times New Roman"/>
          <w:sz w:val="28"/>
        </w:rPr>
        <w:t xml:space="preserve"> и другие. Чтобы нам научится играть в разные игры с мячами, нам надо как можно больше собрать информации о разных мячах, об  их использовании  в различных играх.</w:t>
      </w:r>
      <w:r w:rsidRPr="00027583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7933A5" w:rsidRDefault="00027583" w:rsidP="007933A5">
      <w:pPr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027583">
        <w:rPr>
          <w:rFonts w:ascii="Times New Roman" w:hAnsi="Times New Roman"/>
          <w:b/>
          <w:color w:val="111111"/>
          <w:sz w:val="28"/>
          <w:szCs w:val="28"/>
          <w:shd w:val="clear" w:color="auto" w:fill="FFFFFF"/>
        </w:rPr>
        <w:t>Проблема: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Pr="006263C1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Дети средней группы не знают названия и не от</w:t>
      </w:r>
      <w:r w:rsidR="007933A5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личают виды мячей друг от друга, ручная ловкость на среднем уровне.</w:t>
      </w:r>
    </w:p>
    <w:p w:rsidR="00A71A15" w:rsidRPr="007933A5" w:rsidRDefault="0041195D" w:rsidP="007933A5">
      <w:pPr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  <w:shd w:val="clear" w:color="auto" w:fill="FFFFFF"/>
        </w:rPr>
      </w:pPr>
      <w:r w:rsidRPr="007933A5">
        <w:rPr>
          <w:rFonts w:ascii="Times New Roman" w:hAnsi="Times New Roman"/>
          <w:b/>
          <w:sz w:val="28"/>
          <w:szCs w:val="28"/>
        </w:rPr>
        <w:t>Цель</w:t>
      </w:r>
      <w:r w:rsidRPr="007933A5">
        <w:rPr>
          <w:rFonts w:ascii="Times New Roman" w:hAnsi="Times New Roman"/>
          <w:sz w:val="28"/>
          <w:szCs w:val="28"/>
        </w:rPr>
        <w:t xml:space="preserve">: </w:t>
      </w:r>
      <w:r w:rsidR="009206A7" w:rsidRPr="007933A5">
        <w:rPr>
          <w:rFonts w:ascii="Times New Roman" w:hAnsi="Times New Roman"/>
          <w:color w:val="111111"/>
          <w:sz w:val="28"/>
          <w:szCs w:val="28"/>
        </w:rPr>
        <w:t>Сохранение и укрепление здоровья детей через спортивные игры и упражнения с мячом</w:t>
      </w:r>
      <w:r w:rsidR="007933A5">
        <w:rPr>
          <w:rFonts w:ascii="Times New Roman" w:hAnsi="Times New Roman"/>
          <w:color w:val="111111"/>
          <w:sz w:val="28"/>
          <w:szCs w:val="28"/>
        </w:rPr>
        <w:t>.</w:t>
      </w:r>
    </w:p>
    <w:p w:rsidR="005B7927" w:rsidRDefault="005B7927" w:rsidP="009739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735C" w:rsidRDefault="0038735C" w:rsidP="0038735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48E1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38735C" w:rsidRDefault="0038735C" w:rsidP="0038735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Образовательные:</w:t>
      </w:r>
    </w:p>
    <w:p w:rsidR="002A4B75" w:rsidRDefault="00132FD5" w:rsidP="00E4570B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E4570B">
        <w:rPr>
          <w:color w:val="111111"/>
          <w:sz w:val="28"/>
          <w:szCs w:val="28"/>
        </w:rPr>
        <w:t>Расширять и систематизировать знания детей о видах, свойствах мяча и вариантах его использования.</w:t>
      </w:r>
    </w:p>
    <w:p w:rsidR="00E4570B" w:rsidRDefault="00E4570B" w:rsidP="00E4570B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-Учить элементам спортивных игр с мячом, подвижным играм с мячом.</w:t>
      </w:r>
    </w:p>
    <w:p w:rsidR="00E4570B" w:rsidRPr="00A70B7E" w:rsidRDefault="00E4570B" w:rsidP="00E4570B">
      <w:pPr>
        <w:pStyle w:val="ac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-Учить выполнять </w:t>
      </w:r>
      <w:proofErr w:type="spellStart"/>
      <w:r>
        <w:rPr>
          <w:color w:val="111111"/>
          <w:sz w:val="28"/>
          <w:szCs w:val="28"/>
        </w:rPr>
        <w:t>самомассаж</w:t>
      </w:r>
      <w:proofErr w:type="spellEnd"/>
      <w:r>
        <w:rPr>
          <w:color w:val="111111"/>
          <w:sz w:val="28"/>
          <w:szCs w:val="28"/>
        </w:rPr>
        <w:t xml:space="preserve"> с массажным мячом.</w:t>
      </w:r>
    </w:p>
    <w:p w:rsidR="00A70B7E" w:rsidRPr="005A48E1" w:rsidRDefault="00A70B7E" w:rsidP="00A70B7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735C" w:rsidRDefault="0038735C" w:rsidP="0038735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Оздоровительные:</w:t>
      </w:r>
    </w:p>
    <w:p w:rsidR="00322FE3" w:rsidRDefault="00132FD5" w:rsidP="00E45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2FD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4570B">
        <w:rPr>
          <w:rFonts w:ascii="Times New Roman" w:eastAsia="Times New Roman" w:hAnsi="Times New Roman"/>
          <w:sz w:val="28"/>
          <w:szCs w:val="28"/>
          <w:lang w:eastAsia="ru-RU"/>
        </w:rPr>
        <w:t>Развивать физические качества детей (ловкость, быстроту, ориентировку в пространстве, глазомер)</w:t>
      </w:r>
      <w:r w:rsidR="007933A5">
        <w:rPr>
          <w:rFonts w:ascii="Times New Roman" w:eastAsia="Times New Roman" w:hAnsi="Times New Roman"/>
          <w:sz w:val="28"/>
          <w:szCs w:val="28"/>
          <w:lang w:eastAsia="ru-RU"/>
        </w:rPr>
        <w:t>, ручную ловкость.</w:t>
      </w:r>
    </w:p>
    <w:p w:rsidR="00132FD5" w:rsidRPr="00E4570B" w:rsidRDefault="00132FD5" w:rsidP="00E4570B">
      <w:pPr>
        <w:spacing w:after="0" w:line="240" w:lineRule="auto"/>
        <w:ind w:right="113"/>
        <w:jc w:val="both"/>
        <w:rPr>
          <w:rFonts w:ascii="Times New Roman" w:hAnsi="Times New Roman"/>
          <w:sz w:val="28"/>
          <w:szCs w:val="28"/>
        </w:rPr>
      </w:pPr>
    </w:p>
    <w:p w:rsidR="0038735C" w:rsidRDefault="0038735C" w:rsidP="00A70B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Воспитательные:</w:t>
      </w:r>
    </w:p>
    <w:p w:rsidR="00322FE3" w:rsidRDefault="00132FD5" w:rsidP="00A70B7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 </w:t>
      </w:r>
      <w:r w:rsidR="00E4570B">
        <w:rPr>
          <w:rFonts w:ascii="Times New Roman" w:eastAsia="Times New Roman" w:hAnsi="Times New Roman"/>
          <w:sz w:val="28"/>
          <w:szCs w:val="28"/>
          <w:lang w:eastAsia="ru-RU"/>
        </w:rPr>
        <w:t>Воспитывать дружеские, положительные взаимоотношения между детьми.</w:t>
      </w:r>
    </w:p>
    <w:p w:rsidR="0041195D" w:rsidRDefault="0041195D" w:rsidP="0041195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1195D" w:rsidRDefault="0041195D" w:rsidP="00411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95D">
        <w:rPr>
          <w:rFonts w:ascii="Times New Roman" w:eastAsia="Times New Roman" w:hAnsi="Times New Roman"/>
          <w:b/>
          <w:sz w:val="28"/>
          <w:szCs w:val="28"/>
          <w:lang w:eastAsia="ru-RU"/>
        </w:rPr>
        <w:t>Ожидаемые результаты:</w:t>
      </w:r>
      <w:r w:rsidRPr="004119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70B7E" w:rsidRDefault="00A70B7E" w:rsidP="0041195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672F" w:rsidRDefault="00132FD5" w:rsidP="00DB26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Дети </w:t>
      </w:r>
      <w:r w:rsidR="00DB2638">
        <w:rPr>
          <w:rFonts w:ascii="Times New Roman" w:eastAsia="Times New Roman" w:hAnsi="Times New Roman"/>
          <w:sz w:val="28"/>
          <w:szCs w:val="28"/>
          <w:lang w:eastAsia="ru-RU"/>
        </w:rPr>
        <w:t>ловят, подбрасывают, отбивают мяч от пола, бросают в парах.</w:t>
      </w:r>
    </w:p>
    <w:p w:rsidR="00DB2638" w:rsidRDefault="00DB2638" w:rsidP="00DB26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-Умеют выполнять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самомассаж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массажным мячом.</w:t>
      </w:r>
    </w:p>
    <w:p w:rsidR="00DB2638" w:rsidRDefault="00DB2638" w:rsidP="00DB26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-Владеют элементами игры в футбол, баскетбол, волейбол.</w:t>
      </w:r>
    </w:p>
    <w:p w:rsidR="00DB2638" w:rsidRDefault="00DB2638" w:rsidP="00DB26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-Знают разные виды мячей и виды спорта с мячом.</w:t>
      </w:r>
    </w:p>
    <w:p w:rsidR="00DB2638" w:rsidRPr="0041195D" w:rsidRDefault="00DB2638" w:rsidP="00DB26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-Знают и играют в подвижные игры с мячом.</w:t>
      </w:r>
    </w:p>
    <w:p w:rsidR="00CE4FC4" w:rsidRDefault="00515B58" w:rsidP="00AF155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</w:t>
      </w:r>
    </w:p>
    <w:p w:rsidR="00AF1556" w:rsidRDefault="00AF1556" w:rsidP="00AF15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DD1" w:rsidRDefault="00333DD1" w:rsidP="00333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F16">
        <w:rPr>
          <w:rFonts w:ascii="Times New Roman" w:hAnsi="Times New Roman"/>
          <w:b/>
          <w:sz w:val="28"/>
          <w:szCs w:val="28"/>
        </w:rPr>
        <w:t>Вид проекта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CE5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570B">
        <w:rPr>
          <w:rFonts w:ascii="Times New Roman" w:eastAsia="Times New Roman" w:hAnsi="Times New Roman"/>
          <w:sz w:val="28"/>
          <w:szCs w:val="28"/>
          <w:lang w:eastAsia="ru-RU"/>
        </w:rPr>
        <w:t>оздоровительный.</w:t>
      </w:r>
    </w:p>
    <w:p w:rsidR="00333DD1" w:rsidRDefault="00333DD1" w:rsidP="00333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F16">
        <w:rPr>
          <w:rFonts w:ascii="Times New Roman" w:hAnsi="Times New Roman"/>
          <w:b/>
          <w:sz w:val="28"/>
          <w:szCs w:val="28"/>
        </w:rPr>
        <w:t>Срок реализации</w:t>
      </w:r>
      <w:r w:rsidR="00E4570B">
        <w:rPr>
          <w:rFonts w:ascii="Times New Roman" w:hAnsi="Times New Roman"/>
          <w:sz w:val="28"/>
          <w:szCs w:val="28"/>
        </w:rPr>
        <w:t xml:space="preserve"> – 1 неделя, март.</w:t>
      </w:r>
    </w:p>
    <w:p w:rsidR="00333DD1" w:rsidRPr="00A71A15" w:rsidRDefault="00333DD1" w:rsidP="00333DD1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 w:rsidRPr="00A71A15">
        <w:rPr>
          <w:b/>
          <w:bCs/>
          <w:color w:val="000000"/>
          <w:sz w:val="28"/>
          <w:szCs w:val="28"/>
        </w:rPr>
        <w:t>Продолжительность проекта: </w:t>
      </w:r>
      <w:proofErr w:type="gramStart"/>
      <w:r w:rsidR="00E4570B">
        <w:rPr>
          <w:color w:val="000000"/>
          <w:sz w:val="28"/>
          <w:szCs w:val="28"/>
        </w:rPr>
        <w:t>краткосрочный</w:t>
      </w:r>
      <w:proofErr w:type="gramEnd"/>
      <w:r w:rsidR="00E4570B">
        <w:rPr>
          <w:color w:val="000000"/>
          <w:sz w:val="28"/>
          <w:szCs w:val="28"/>
        </w:rPr>
        <w:t>.</w:t>
      </w:r>
    </w:p>
    <w:p w:rsidR="00333DD1" w:rsidRDefault="00333DD1" w:rsidP="00333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DD1" w:rsidRDefault="00333DD1" w:rsidP="00333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7F16">
        <w:rPr>
          <w:rFonts w:ascii="Times New Roman" w:hAnsi="Times New Roman"/>
          <w:b/>
          <w:sz w:val="28"/>
          <w:szCs w:val="28"/>
        </w:rPr>
        <w:t>Участники проекта</w:t>
      </w:r>
      <w:r w:rsidR="00E4570B">
        <w:rPr>
          <w:rFonts w:ascii="Times New Roman" w:hAnsi="Times New Roman"/>
          <w:sz w:val="28"/>
          <w:szCs w:val="28"/>
        </w:rPr>
        <w:t xml:space="preserve"> – дети  средней</w:t>
      </w:r>
      <w:r>
        <w:rPr>
          <w:rFonts w:ascii="Times New Roman" w:hAnsi="Times New Roman"/>
          <w:sz w:val="28"/>
          <w:szCs w:val="28"/>
        </w:rPr>
        <w:t xml:space="preserve"> группы, воспитатели, инструктор по физической культуре, родители воспитанников.</w:t>
      </w:r>
    </w:p>
    <w:p w:rsidR="00FC672F" w:rsidRDefault="00FC672F" w:rsidP="00AF15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672F" w:rsidRDefault="00FC672F" w:rsidP="00AF15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672F" w:rsidRPr="00AF1556" w:rsidRDefault="00FC672F" w:rsidP="00AF15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0" w:type="auto"/>
        <w:jc w:val="center"/>
        <w:tblLayout w:type="fixed"/>
        <w:tblLook w:val="04A0"/>
      </w:tblPr>
      <w:tblGrid>
        <w:gridCol w:w="9570"/>
      </w:tblGrid>
      <w:tr w:rsidR="006B2038" w:rsidRPr="002E3BF8" w:rsidTr="00B3649A">
        <w:trPr>
          <w:jc w:val="center"/>
        </w:trPr>
        <w:tc>
          <w:tcPr>
            <w:tcW w:w="9570" w:type="dxa"/>
          </w:tcPr>
          <w:p w:rsidR="006B2038" w:rsidRPr="00572FE6" w:rsidRDefault="006B2038" w:rsidP="00ED0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2FE6">
              <w:rPr>
                <w:rFonts w:ascii="Times New Roman" w:hAnsi="Times New Roman"/>
                <w:b/>
                <w:sz w:val="28"/>
                <w:szCs w:val="28"/>
              </w:rPr>
              <w:t>Подготовительный этап</w:t>
            </w:r>
          </w:p>
        </w:tc>
      </w:tr>
      <w:tr w:rsidR="006B2038" w:rsidRPr="002E3BF8" w:rsidTr="00B3649A">
        <w:trPr>
          <w:jc w:val="center"/>
        </w:trPr>
        <w:tc>
          <w:tcPr>
            <w:tcW w:w="9570" w:type="dxa"/>
          </w:tcPr>
          <w:p w:rsidR="00B32B68" w:rsidRPr="00C45048" w:rsidRDefault="006B2038" w:rsidP="00C4504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B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1.Выявление проблемы</w:t>
            </w:r>
            <w:r w:rsidR="00027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Что мы знаем о мячах</w:t>
            </w:r>
            <w:r w:rsidR="00C45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? </w:t>
            </w:r>
            <w:r w:rsidR="000275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мы хотим узнать? </w:t>
            </w:r>
            <w:r w:rsidR="00027583">
              <w:rPr>
                <w:rFonts w:ascii="Times New Roman" w:hAnsi="Times New Roman"/>
                <w:sz w:val="28"/>
                <w:szCs w:val="28"/>
              </w:rPr>
              <w:t>Как мы можем</w:t>
            </w:r>
            <w:r w:rsidR="00C45048" w:rsidRPr="00C45048">
              <w:rPr>
                <w:rFonts w:ascii="Times New Roman" w:hAnsi="Times New Roman"/>
                <w:sz w:val="28"/>
                <w:szCs w:val="28"/>
              </w:rPr>
              <w:t xml:space="preserve"> это узнать? </w:t>
            </w:r>
          </w:p>
          <w:p w:rsidR="006B2038" w:rsidRDefault="00B32B68" w:rsidP="00FC672F">
            <w:pPr>
              <w:spacing w:after="0" w:line="240" w:lineRule="auto"/>
              <w:ind w:firstLine="48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6B2038" w:rsidRPr="002E3B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 имеющихся педагогических ресурсов</w:t>
            </w:r>
            <w:r w:rsidR="002E3BF8" w:rsidRPr="002E3B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FC672F" w:rsidRDefault="00FC672F" w:rsidP="00FC672F">
            <w:pPr>
              <w:spacing w:after="0" w:line="240" w:lineRule="auto"/>
              <w:ind w:firstLine="48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Подбор иллюстраций, книг, видео- и аудиозаписей, настольно-печатных и дидактических</w:t>
            </w:r>
            <w:r w:rsidR="00A323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игр по теме проекта.</w:t>
            </w:r>
          </w:p>
          <w:p w:rsidR="00FC672F" w:rsidRPr="00B32B68" w:rsidRDefault="00FC672F" w:rsidP="00FC672F">
            <w:pPr>
              <w:spacing w:after="0" w:line="240" w:lineRule="auto"/>
              <w:ind w:firstLine="48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Определение направления деятельности.</w:t>
            </w:r>
          </w:p>
        </w:tc>
      </w:tr>
      <w:tr w:rsidR="002E3BF8" w:rsidRPr="002E3BF8" w:rsidTr="00657B64">
        <w:trPr>
          <w:trHeight w:val="1335"/>
          <w:jc w:val="center"/>
        </w:trPr>
        <w:tc>
          <w:tcPr>
            <w:tcW w:w="9570" w:type="dxa"/>
            <w:tcBorders>
              <w:bottom w:val="single" w:sz="4" w:space="0" w:color="auto"/>
            </w:tcBorders>
          </w:tcPr>
          <w:p w:rsidR="002E3BF8" w:rsidRDefault="00027583" w:rsidP="00ED0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проекта</w:t>
            </w:r>
          </w:p>
          <w:p w:rsidR="00027583" w:rsidRDefault="00027583" w:rsidP="00ED01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A68AC" w:rsidRDefault="00CA681D" w:rsidP="0031554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583">
              <w:rPr>
                <w:rFonts w:ascii="Times New Roman" w:hAnsi="Times New Roman"/>
                <w:sz w:val="28"/>
                <w:szCs w:val="28"/>
              </w:rPr>
              <w:t xml:space="preserve">Беседа с детьми о видах спорта (гандбол, теннис, волейбол, </w:t>
            </w:r>
            <w:r w:rsidRPr="00315541">
              <w:rPr>
                <w:rFonts w:ascii="Times New Roman" w:hAnsi="Times New Roman"/>
                <w:sz w:val="28"/>
                <w:szCs w:val="28"/>
              </w:rPr>
              <w:t>футбол, баскетбол, художественная гимнастика, хоккей с мячом</w:t>
            </w:r>
            <w:r w:rsidR="00027583" w:rsidRPr="00315541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315541" w:rsidRPr="00315541" w:rsidRDefault="00CA681D" w:rsidP="0031554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541">
              <w:rPr>
                <w:rFonts w:ascii="Times New Roman" w:hAnsi="Times New Roman"/>
                <w:sz w:val="28"/>
                <w:szCs w:val="28"/>
              </w:rPr>
              <w:t>Чтение худ</w:t>
            </w:r>
            <w:proofErr w:type="gramStart"/>
            <w:r w:rsidRPr="00315541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315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1554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315541">
              <w:rPr>
                <w:rFonts w:ascii="Times New Roman" w:hAnsi="Times New Roman"/>
                <w:sz w:val="28"/>
                <w:szCs w:val="28"/>
              </w:rPr>
              <w:t>итературы «Сказка о мяче и Вовке» Л. Ушакова</w:t>
            </w:r>
            <w:r w:rsidR="00315541" w:rsidRPr="00315541">
              <w:rPr>
                <w:rFonts w:ascii="Times New Roman" w:hAnsi="Times New Roman"/>
                <w:sz w:val="28"/>
                <w:szCs w:val="28"/>
              </w:rPr>
              <w:t xml:space="preserve">, «Сказка </w:t>
            </w:r>
            <w:r w:rsidR="00315541" w:rsidRPr="00315541">
              <w:rPr>
                <w:rFonts w:ascii="Times New Roman" w:hAnsi="Times New Roman"/>
                <w:sz w:val="28"/>
              </w:rPr>
              <w:t xml:space="preserve"> о непослушном мяче» Прокофьев С. Л., стихотворение Н.Радченко «Мой веселый мячик»,</w:t>
            </w:r>
            <w:r w:rsidR="00B86FD0">
              <w:rPr>
                <w:rFonts w:ascii="Times New Roman" w:hAnsi="Times New Roman"/>
                <w:sz w:val="28"/>
              </w:rPr>
              <w:t xml:space="preserve"> </w:t>
            </w:r>
            <w:r w:rsidR="00315541" w:rsidRPr="00315541">
              <w:rPr>
                <w:rFonts w:ascii="Times New Roman" w:hAnsi="Times New Roman"/>
                <w:sz w:val="28"/>
              </w:rPr>
              <w:t>стихотворение Е.Железновой «Веселый мячик»;</w:t>
            </w:r>
          </w:p>
          <w:p w:rsidR="00AA68AC" w:rsidRPr="00315541" w:rsidRDefault="00CA681D" w:rsidP="0031554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541">
              <w:rPr>
                <w:rFonts w:ascii="Times New Roman" w:hAnsi="Times New Roman"/>
                <w:sz w:val="28"/>
                <w:szCs w:val="28"/>
              </w:rPr>
              <w:t>Изготовление аль</w:t>
            </w:r>
            <w:r w:rsidR="00027583" w:rsidRPr="00315541">
              <w:rPr>
                <w:rFonts w:ascii="Times New Roman" w:hAnsi="Times New Roman"/>
                <w:sz w:val="28"/>
                <w:szCs w:val="28"/>
              </w:rPr>
              <w:t>бома «Спортивные игры с мячом</w:t>
            </w:r>
            <w:r w:rsidRPr="00315541">
              <w:rPr>
                <w:rFonts w:ascii="Times New Roman" w:hAnsi="Times New Roman"/>
                <w:sz w:val="28"/>
                <w:szCs w:val="28"/>
              </w:rPr>
              <w:t>»</w:t>
            </w:r>
            <w:r w:rsidR="00027583" w:rsidRPr="003155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583" w:rsidRDefault="00027583" w:rsidP="0002758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презентаций «И</w:t>
            </w:r>
            <w:r w:rsidR="00413B01">
              <w:rPr>
                <w:rFonts w:ascii="Times New Roman" w:hAnsi="Times New Roman"/>
                <w:sz w:val="28"/>
                <w:szCs w:val="28"/>
              </w:rPr>
              <w:t>стория мяча», «Мячи разные нужны, мячи разные важны!</w:t>
            </w:r>
            <w:r>
              <w:rPr>
                <w:rFonts w:ascii="Times New Roman" w:hAnsi="Times New Roman"/>
                <w:sz w:val="28"/>
                <w:szCs w:val="28"/>
              </w:rPr>
              <w:t>», «Такие разные мячи»</w:t>
            </w:r>
            <w:r w:rsidR="003155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6FD0" w:rsidRPr="00027583" w:rsidRDefault="00B86FD0" w:rsidP="0002758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ОД: «Мой веселый звонкий мяч», «Играем с мячами»;</w:t>
            </w:r>
          </w:p>
          <w:p w:rsidR="00AA68AC" w:rsidRPr="00027583" w:rsidRDefault="00CA681D" w:rsidP="0002758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583">
              <w:rPr>
                <w:rFonts w:ascii="Times New Roman" w:hAnsi="Times New Roman"/>
                <w:sz w:val="28"/>
                <w:szCs w:val="28"/>
              </w:rPr>
              <w:t>Создание мини – музея «Эти разные мячи» совместно с родителями</w:t>
            </w:r>
            <w:r w:rsidR="000275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68AC" w:rsidRPr="00027583" w:rsidRDefault="00413B01" w:rsidP="00027583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альбома</w:t>
            </w:r>
            <w:r w:rsidR="00CA681D" w:rsidRPr="00027583">
              <w:rPr>
                <w:rFonts w:ascii="Times New Roman" w:hAnsi="Times New Roman"/>
                <w:sz w:val="28"/>
                <w:szCs w:val="28"/>
              </w:rPr>
              <w:t xml:space="preserve"> «Всё про мяч» (за</w:t>
            </w:r>
            <w:r w:rsidR="00027583">
              <w:rPr>
                <w:rFonts w:ascii="Times New Roman" w:hAnsi="Times New Roman"/>
                <w:sz w:val="28"/>
                <w:szCs w:val="28"/>
              </w:rPr>
              <w:t>гадки, стихи, песенки, сказки);</w:t>
            </w:r>
          </w:p>
          <w:p w:rsidR="00AA68AC" w:rsidRPr="00027583" w:rsidRDefault="00B86FD0" w:rsidP="0031554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Выставка р</w:t>
            </w:r>
            <w:r w:rsidR="00CA681D" w:rsidRPr="00027583">
              <w:rPr>
                <w:rFonts w:ascii="Times New Roman" w:hAnsi="Times New Roman"/>
                <w:sz w:val="28"/>
                <w:szCs w:val="28"/>
              </w:rPr>
              <w:t>исунков «Мой веселый звонкий мяч»</w:t>
            </w:r>
            <w:r w:rsidR="003155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68AC" w:rsidRDefault="00315541" w:rsidP="00027583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681D" w:rsidRPr="00027583">
              <w:rPr>
                <w:rFonts w:ascii="Times New Roman" w:hAnsi="Times New Roman"/>
                <w:sz w:val="28"/>
                <w:szCs w:val="28"/>
              </w:rPr>
              <w:t>Дидактическая игра «Лото»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583" w:rsidRPr="00453FD2" w:rsidRDefault="00315541" w:rsidP="0031554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541">
              <w:rPr>
                <w:rFonts w:ascii="Times New Roman" w:hAnsi="Times New Roman"/>
                <w:sz w:val="28"/>
              </w:rPr>
              <w:t>Разучивание музыкально-спортивной композиции «Мячик»</w:t>
            </w:r>
            <w:r w:rsidR="00A4285C">
              <w:rPr>
                <w:rFonts w:ascii="Times New Roman" w:hAnsi="Times New Roman"/>
                <w:sz w:val="28"/>
              </w:rPr>
              <w:t xml:space="preserve"> А.И. Буренина «Ритмическая мозаика»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:rsidR="00453FD2" w:rsidRPr="00315541" w:rsidRDefault="00453FD2" w:rsidP="0031554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Составление картотеки подвижных игр с мячом;</w:t>
            </w:r>
          </w:p>
          <w:p w:rsidR="00315541" w:rsidRPr="00315541" w:rsidRDefault="00315541" w:rsidP="0031554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541">
              <w:rPr>
                <w:rFonts w:ascii="Times New Roman" w:hAnsi="Times New Roman"/>
                <w:sz w:val="28"/>
                <w:szCs w:val="28"/>
              </w:rPr>
              <w:t>Папка – передвижка для родителей «Игры с мячом»;</w:t>
            </w:r>
          </w:p>
          <w:p w:rsidR="00315541" w:rsidRDefault="00315541" w:rsidP="00315541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Буклет для родителей «</w:t>
            </w:r>
            <w:r w:rsidR="00657B64">
              <w:rPr>
                <w:rFonts w:ascii="Times New Roman" w:hAnsi="Times New Roman"/>
                <w:sz w:val="28"/>
                <w:szCs w:val="28"/>
              </w:rPr>
              <w:t>Мяч в жизни дошкольника».</w:t>
            </w:r>
          </w:p>
          <w:p w:rsidR="00315541" w:rsidRPr="00315541" w:rsidRDefault="00315541" w:rsidP="0031554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7B64" w:rsidRPr="002E3BF8" w:rsidTr="00657B64">
        <w:trPr>
          <w:trHeight w:val="600"/>
          <w:jc w:val="center"/>
        </w:trPr>
        <w:tc>
          <w:tcPr>
            <w:tcW w:w="9570" w:type="dxa"/>
            <w:tcBorders>
              <w:top w:val="single" w:sz="4" w:space="0" w:color="auto"/>
            </w:tcBorders>
          </w:tcPr>
          <w:p w:rsidR="00657B64" w:rsidRDefault="00657B64" w:rsidP="00315541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54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Презентация проекта</w:t>
            </w:r>
            <w:r>
              <w:rPr>
                <w:rFonts w:ascii="Times New Roman" w:hAnsi="Times New Roman"/>
                <w:sz w:val="28"/>
                <w:szCs w:val="28"/>
              </w:rPr>
              <w:t>: Спортивный досуг «В Королевстве волшебных мячей».</w:t>
            </w:r>
          </w:p>
        </w:tc>
      </w:tr>
    </w:tbl>
    <w:p w:rsidR="00BB5766" w:rsidRPr="00333DD1" w:rsidRDefault="00BB5766" w:rsidP="00333DD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871294" w:rsidRDefault="009E7E67" w:rsidP="009E7E67">
      <w:pPr>
        <w:pStyle w:val="ae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9E7E67">
        <w:rPr>
          <w:rFonts w:ascii="Times New Roman" w:hAnsi="Times New Roman"/>
          <w:b/>
          <w:sz w:val="32"/>
          <w:szCs w:val="32"/>
        </w:rPr>
        <w:t xml:space="preserve">Список </w:t>
      </w:r>
      <w:r w:rsidR="00502DC3">
        <w:rPr>
          <w:rFonts w:ascii="Times New Roman" w:hAnsi="Times New Roman"/>
          <w:b/>
          <w:sz w:val="32"/>
          <w:szCs w:val="32"/>
        </w:rPr>
        <w:t xml:space="preserve"> </w:t>
      </w:r>
      <w:r w:rsidRPr="009E7E67">
        <w:rPr>
          <w:rFonts w:ascii="Times New Roman" w:hAnsi="Times New Roman"/>
          <w:b/>
          <w:sz w:val="32"/>
          <w:szCs w:val="32"/>
        </w:rPr>
        <w:t>литературы:</w:t>
      </w:r>
    </w:p>
    <w:p w:rsidR="00657B64" w:rsidRDefault="00A4285C" w:rsidP="00657B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1.Буренина А.И.,</w:t>
      </w:r>
      <w:r w:rsidRPr="00A4285C">
        <w:rPr>
          <w:rFonts w:ascii="Times New Roman" w:hAnsi="Times New Roman"/>
          <w:sz w:val="28"/>
          <w:szCs w:val="28"/>
        </w:rPr>
        <w:t xml:space="preserve"> </w:t>
      </w:r>
      <w:r w:rsidRPr="00340A16">
        <w:rPr>
          <w:rFonts w:ascii="Times New Roman" w:hAnsi="Times New Roman"/>
          <w:sz w:val="28"/>
          <w:szCs w:val="28"/>
        </w:rPr>
        <w:t>Ритмическая мозаика</w:t>
      </w:r>
      <w:r>
        <w:rPr>
          <w:rFonts w:ascii="Times New Roman" w:hAnsi="Times New Roman"/>
          <w:sz w:val="28"/>
          <w:szCs w:val="28"/>
        </w:rPr>
        <w:t>,</w:t>
      </w:r>
      <w:r w:rsidRPr="00340A16">
        <w:rPr>
          <w:rFonts w:ascii="Times New Roman" w:hAnsi="Times New Roman"/>
          <w:sz w:val="28"/>
          <w:szCs w:val="28"/>
        </w:rPr>
        <w:t xml:space="preserve"> </w:t>
      </w:r>
      <w:r w:rsidR="00997EAD">
        <w:rPr>
          <w:rFonts w:ascii="Times New Roman" w:hAnsi="Times New Roman"/>
          <w:sz w:val="28"/>
          <w:szCs w:val="28"/>
        </w:rPr>
        <w:t>СПб</w:t>
      </w:r>
      <w:proofErr w:type="gramStart"/>
      <w:r w:rsidR="00997EAD">
        <w:rPr>
          <w:rFonts w:ascii="Times New Roman" w:hAnsi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sz w:val="28"/>
          <w:szCs w:val="28"/>
        </w:rPr>
        <w:t>ЛОИРО, 2000.</w:t>
      </w:r>
    </w:p>
    <w:p w:rsidR="00A4285C" w:rsidRDefault="00A4285C" w:rsidP="00657B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4285C">
        <w:rPr>
          <w:rFonts w:ascii="Times New Roman" w:hAnsi="Times New Roman"/>
          <w:sz w:val="28"/>
          <w:szCs w:val="28"/>
        </w:rPr>
        <w:t xml:space="preserve"> </w:t>
      </w:r>
      <w:r w:rsidRPr="00340A16">
        <w:rPr>
          <w:rFonts w:ascii="Times New Roman" w:hAnsi="Times New Roman"/>
          <w:sz w:val="28"/>
          <w:szCs w:val="28"/>
        </w:rPr>
        <w:t>Борисова М.М.</w:t>
      </w:r>
      <w:r w:rsidR="00657B64">
        <w:rPr>
          <w:rFonts w:ascii="Times New Roman" w:hAnsi="Times New Roman"/>
          <w:sz w:val="28"/>
          <w:szCs w:val="28"/>
        </w:rPr>
        <w:t>,</w:t>
      </w:r>
      <w:r w:rsidRPr="00A428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Малоподвижные игры и игровые упражнения: для занятий с детьми 3-7 лет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657B64">
        <w:rPr>
          <w:rFonts w:ascii="Times New Roman" w:hAnsi="Times New Roman"/>
          <w:sz w:val="28"/>
          <w:szCs w:val="28"/>
        </w:rPr>
        <w:t>,</w:t>
      </w:r>
      <w:r w:rsidRPr="00A4285C">
        <w:rPr>
          <w:rFonts w:ascii="Times New Roman" w:hAnsi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</w:rPr>
        <w:t>М.: МОЗАИКА СИНТЕЗ, 2016.</w:t>
      </w:r>
    </w:p>
    <w:p w:rsidR="00657B64" w:rsidRDefault="00657B64" w:rsidP="00657B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657B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432C">
        <w:rPr>
          <w:rFonts w:ascii="Times New Roman" w:hAnsi="Times New Roman"/>
          <w:sz w:val="28"/>
          <w:szCs w:val="28"/>
        </w:rPr>
        <w:t>Желобкович</w:t>
      </w:r>
      <w:proofErr w:type="spellEnd"/>
      <w:r w:rsidRPr="00B8432C">
        <w:rPr>
          <w:rFonts w:ascii="Times New Roman" w:hAnsi="Times New Roman"/>
          <w:sz w:val="28"/>
          <w:szCs w:val="28"/>
        </w:rPr>
        <w:t xml:space="preserve"> Е.Ф.</w:t>
      </w:r>
      <w:r>
        <w:rPr>
          <w:rFonts w:ascii="Times New Roman" w:hAnsi="Times New Roman"/>
          <w:sz w:val="28"/>
          <w:szCs w:val="28"/>
        </w:rPr>
        <w:t>,</w:t>
      </w:r>
      <w:r w:rsidRPr="00657B64">
        <w:rPr>
          <w:rFonts w:ascii="Times New Roman" w:hAnsi="Times New Roman"/>
          <w:sz w:val="28"/>
          <w:szCs w:val="28"/>
        </w:rPr>
        <w:t xml:space="preserve"> </w:t>
      </w:r>
      <w:r w:rsidRPr="00B8432C">
        <w:rPr>
          <w:rFonts w:ascii="Times New Roman" w:hAnsi="Times New Roman"/>
          <w:sz w:val="28"/>
          <w:szCs w:val="28"/>
        </w:rPr>
        <w:t>150 эстафет для детей дошкольного возраста</w:t>
      </w:r>
      <w:proofErr w:type="gramStart"/>
      <w:r w:rsidRPr="00B843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End"/>
      <w:r w:rsidRPr="00B8432C">
        <w:rPr>
          <w:rFonts w:ascii="Times New Roman" w:hAnsi="Times New Roman"/>
          <w:sz w:val="28"/>
          <w:szCs w:val="28"/>
        </w:rPr>
        <w:t>М.: Издательство «Скрипторий 2003», 2013.</w:t>
      </w:r>
    </w:p>
    <w:p w:rsidR="00657B64" w:rsidRDefault="00657B64" w:rsidP="00657B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8432C">
        <w:rPr>
          <w:rFonts w:ascii="Times New Roman" w:hAnsi="Times New Roman"/>
          <w:sz w:val="28"/>
          <w:szCs w:val="28"/>
        </w:rPr>
        <w:t>Степаненкова Э.Я.</w:t>
      </w:r>
      <w:r>
        <w:rPr>
          <w:rFonts w:ascii="Times New Roman" w:hAnsi="Times New Roman"/>
          <w:sz w:val="28"/>
          <w:szCs w:val="28"/>
        </w:rPr>
        <w:t>,</w:t>
      </w:r>
      <w:r w:rsidRPr="00657B64">
        <w:rPr>
          <w:rFonts w:ascii="Times New Roman" w:hAnsi="Times New Roman"/>
          <w:sz w:val="28"/>
          <w:szCs w:val="28"/>
        </w:rPr>
        <w:t xml:space="preserve"> </w:t>
      </w:r>
      <w:r w:rsidRPr="00B8432C">
        <w:rPr>
          <w:rFonts w:ascii="Times New Roman" w:hAnsi="Times New Roman"/>
          <w:sz w:val="28"/>
          <w:szCs w:val="28"/>
        </w:rPr>
        <w:t>Сборник подвижных игр. Для занятий с детьми 2-7 лет</w:t>
      </w:r>
      <w:proofErr w:type="gramStart"/>
      <w:r w:rsidRPr="00B843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End"/>
      <w:r w:rsidRPr="00B8432C">
        <w:rPr>
          <w:rFonts w:ascii="Times New Roman" w:hAnsi="Times New Roman"/>
          <w:sz w:val="28"/>
          <w:szCs w:val="28"/>
        </w:rPr>
        <w:t>М.: МОЗАИКА-СИНТЕЗ, 2015.</w:t>
      </w:r>
    </w:p>
    <w:p w:rsidR="00657B64" w:rsidRDefault="00657B64" w:rsidP="00657B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5.Токаева Т.Э., Технология физического развития детей 4-5 лет, М.: ТЦ Сфера, 2017.</w:t>
      </w:r>
    </w:p>
    <w:p w:rsidR="00A4285C" w:rsidRDefault="00657B64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6.Интернет ресурсы.</w:t>
      </w: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331" w:rsidRPr="00453FD2" w:rsidRDefault="00667331" w:rsidP="00453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bookmarkStart w:id="0" w:name="47a58d4fd49679fe8bd459b2d8e09f299f35554e"/>
      <w:bookmarkStart w:id="1" w:name="1"/>
      <w:bookmarkEnd w:id="0"/>
      <w:bookmarkEnd w:id="1"/>
      <w:r w:rsidRPr="00AA27E1">
        <w:rPr>
          <w:rFonts w:ascii="Times New Roman" w:eastAsia="Times New Roman" w:hAnsi="Times New Roman"/>
          <w:b/>
        </w:rPr>
        <w:lastRenderedPageBreak/>
        <w:t xml:space="preserve">Муниципальное бюджетное дошкольное образовательное учреждение детский сад </w:t>
      </w:r>
      <w:proofErr w:type="spellStart"/>
      <w:r w:rsidRPr="00AA27E1">
        <w:rPr>
          <w:rFonts w:ascii="Times New Roman" w:eastAsia="Times New Roman" w:hAnsi="Times New Roman"/>
          <w:b/>
        </w:rPr>
        <w:t>общеразвивающего</w:t>
      </w:r>
      <w:proofErr w:type="spellEnd"/>
      <w:r w:rsidRPr="00AA27E1">
        <w:rPr>
          <w:rFonts w:ascii="Times New Roman" w:eastAsia="Times New Roman" w:hAnsi="Times New Roman"/>
          <w:b/>
        </w:rPr>
        <w:t xml:space="preserve"> вида с приоритетным осуществлением художественно-эстетического направления развития воспитанников №34 « Морячок» </w:t>
      </w:r>
      <w:proofErr w:type="gramStart"/>
      <w:r w:rsidRPr="00AA27E1">
        <w:rPr>
          <w:rFonts w:ascii="Times New Roman" w:eastAsia="Times New Roman" w:hAnsi="Times New Roman"/>
          <w:b/>
        </w:rPr>
        <w:t>г</w:t>
      </w:r>
      <w:proofErr w:type="gramEnd"/>
      <w:r w:rsidRPr="00AA27E1">
        <w:rPr>
          <w:rFonts w:ascii="Times New Roman" w:eastAsia="Times New Roman" w:hAnsi="Times New Roman"/>
          <w:b/>
        </w:rPr>
        <w:t>. Поронайска                      _________________________________________________________________</w:t>
      </w:r>
    </w:p>
    <w:p w:rsidR="00A4285C" w:rsidRPr="00AA27E1" w:rsidRDefault="00A4285C" w:rsidP="00A4285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AA27E1">
        <w:rPr>
          <w:rFonts w:ascii="Times New Roman" w:eastAsia="Times New Roman" w:hAnsi="Times New Roman"/>
          <w:b/>
        </w:rPr>
        <w:t>Сахалинская область, г</w:t>
      </w:r>
      <w:proofErr w:type="gramStart"/>
      <w:r w:rsidRPr="00AA27E1">
        <w:rPr>
          <w:rFonts w:ascii="Times New Roman" w:eastAsia="Times New Roman" w:hAnsi="Times New Roman"/>
          <w:b/>
        </w:rPr>
        <w:t>.П</w:t>
      </w:r>
      <w:proofErr w:type="gramEnd"/>
      <w:r w:rsidRPr="00AA27E1">
        <w:rPr>
          <w:rFonts w:ascii="Times New Roman" w:eastAsia="Times New Roman" w:hAnsi="Times New Roman"/>
          <w:b/>
        </w:rPr>
        <w:t xml:space="preserve">оронайск, ул. Октябрьская,67-в, тел./факс:4-21-85, </w:t>
      </w:r>
      <w:hyperlink r:id="rId11" w:history="1"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www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.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mory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4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ok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.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uCoz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.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ru</w:t>
        </w:r>
      </w:hyperlink>
      <w:r w:rsidRPr="00AA27E1">
        <w:rPr>
          <w:rFonts w:ascii="Times New Roman" w:eastAsia="Times New Roman" w:hAnsi="Times New Roman"/>
          <w:b/>
        </w:rPr>
        <w:t xml:space="preserve">, </w:t>
      </w:r>
      <w:r w:rsidRPr="00AA27E1">
        <w:rPr>
          <w:rFonts w:ascii="Times New Roman" w:eastAsia="Times New Roman" w:hAnsi="Times New Roman"/>
          <w:b/>
          <w:lang w:val="en-US"/>
        </w:rPr>
        <w:t>e</w:t>
      </w:r>
      <w:r w:rsidRPr="00AA27E1">
        <w:rPr>
          <w:rFonts w:ascii="Times New Roman" w:eastAsia="Times New Roman" w:hAnsi="Times New Roman"/>
          <w:b/>
        </w:rPr>
        <w:t>-</w:t>
      </w:r>
      <w:r w:rsidRPr="00AA27E1">
        <w:rPr>
          <w:rFonts w:ascii="Times New Roman" w:eastAsia="Times New Roman" w:hAnsi="Times New Roman"/>
          <w:b/>
          <w:lang w:val="en-US"/>
        </w:rPr>
        <w:t>mail</w:t>
      </w:r>
      <w:r w:rsidRPr="00AA27E1">
        <w:rPr>
          <w:rFonts w:ascii="Times New Roman" w:eastAsia="Times New Roman" w:hAnsi="Times New Roman"/>
          <w:b/>
        </w:rPr>
        <w:t xml:space="preserve">: </w:t>
      </w:r>
      <w:hyperlink r:id="rId12" w:history="1"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mbdou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.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v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34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moryachok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@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mail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</w:rPr>
          <w:t>.</w:t>
        </w:r>
        <w:r w:rsidRPr="00AA27E1">
          <w:rPr>
            <w:rFonts w:ascii="Times New Roman" w:eastAsia="Times New Roman" w:hAnsi="Times New Roman"/>
            <w:b/>
            <w:color w:val="0000FF"/>
            <w:u w:val="single"/>
            <w:lang w:val="en-US"/>
          </w:rPr>
          <w:t>ru</w:t>
        </w:r>
      </w:hyperlink>
    </w:p>
    <w:p w:rsidR="00A4285C" w:rsidRPr="00AA27E1" w:rsidRDefault="00A4285C" w:rsidP="00A4285C">
      <w:pPr>
        <w:spacing w:after="0" w:line="360" w:lineRule="auto"/>
        <w:ind w:firstLine="709"/>
        <w:jc w:val="center"/>
      </w:pPr>
    </w:p>
    <w:p w:rsidR="00A4285C" w:rsidRPr="00AA27E1" w:rsidRDefault="00A4285C" w:rsidP="00A4285C">
      <w:pPr>
        <w:spacing w:after="0" w:line="240" w:lineRule="auto"/>
      </w:pPr>
    </w:p>
    <w:p w:rsidR="00A4285C" w:rsidRPr="00AA27E1" w:rsidRDefault="00A4285C" w:rsidP="00A4285C">
      <w:pPr>
        <w:spacing w:after="0" w:line="240" w:lineRule="auto"/>
        <w:ind w:firstLine="709"/>
        <w:jc w:val="center"/>
      </w:pPr>
    </w:p>
    <w:p w:rsidR="00A4285C" w:rsidRPr="00AA27E1" w:rsidRDefault="00A4285C" w:rsidP="00A4285C">
      <w:pPr>
        <w:spacing w:after="0" w:line="240" w:lineRule="auto"/>
        <w:ind w:firstLine="709"/>
        <w:jc w:val="center"/>
      </w:pPr>
    </w:p>
    <w:p w:rsidR="00A4285C" w:rsidRPr="00AA27E1" w:rsidRDefault="00A4285C" w:rsidP="00A4285C">
      <w:pPr>
        <w:spacing w:after="0" w:line="240" w:lineRule="auto"/>
        <w:ind w:firstLine="709"/>
        <w:jc w:val="center"/>
      </w:pPr>
    </w:p>
    <w:p w:rsidR="00A4285C" w:rsidRPr="00AA27E1" w:rsidRDefault="00A4285C" w:rsidP="00A4285C">
      <w:pPr>
        <w:spacing w:after="0" w:line="240" w:lineRule="auto"/>
        <w:ind w:firstLine="709"/>
        <w:jc w:val="center"/>
      </w:pPr>
    </w:p>
    <w:p w:rsidR="00A4285C" w:rsidRPr="00AA27E1" w:rsidRDefault="00A4285C" w:rsidP="00A4285C">
      <w:pPr>
        <w:spacing w:after="0" w:line="240" w:lineRule="auto"/>
        <w:ind w:firstLine="709"/>
        <w:jc w:val="center"/>
      </w:pPr>
    </w:p>
    <w:p w:rsidR="00A4285C" w:rsidRPr="00AA27E1" w:rsidRDefault="00A4285C" w:rsidP="00A4285C">
      <w:pPr>
        <w:spacing w:after="0" w:line="240" w:lineRule="auto"/>
        <w:ind w:firstLine="709"/>
        <w:jc w:val="center"/>
      </w:pPr>
    </w:p>
    <w:p w:rsidR="00A4285C" w:rsidRPr="00AA27E1" w:rsidRDefault="00A4285C" w:rsidP="00A4285C">
      <w:pPr>
        <w:spacing w:after="0" w:line="240" w:lineRule="auto"/>
        <w:ind w:firstLine="709"/>
        <w:jc w:val="center"/>
      </w:pPr>
    </w:p>
    <w:p w:rsidR="00A4285C" w:rsidRDefault="00A4285C" w:rsidP="00A4285C">
      <w:pPr>
        <w:spacing w:after="0" w:line="240" w:lineRule="auto"/>
        <w:ind w:firstLine="709"/>
        <w:jc w:val="center"/>
        <w:rPr>
          <w:rFonts w:ascii="Times New Roman" w:hAnsi="Times New Roman"/>
          <w:b/>
          <w:sz w:val="52"/>
          <w:szCs w:val="52"/>
        </w:rPr>
      </w:pPr>
      <w:r w:rsidRPr="00AA27E1">
        <w:rPr>
          <w:rFonts w:ascii="Times New Roman" w:hAnsi="Times New Roman"/>
          <w:b/>
          <w:sz w:val="52"/>
          <w:szCs w:val="52"/>
        </w:rPr>
        <w:t>Спортивный праздник</w:t>
      </w:r>
    </w:p>
    <w:p w:rsidR="00A4285C" w:rsidRPr="00C8451B" w:rsidRDefault="00A4285C" w:rsidP="00A4285C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44"/>
          <w:szCs w:val="44"/>
        </w:rPr>
        <w:t xml:space="preserve"> «Мячи всякие важны, мячи всякие нужны!</w:t>
      </w:r>
      <w:r w:rsidRPr="00AA27E1">
        <w:rPr>
          <w:rFonts w:ascii="Times New Roman" w:hAnsi="Times New Roman"/>
          <w:b/>
          <w:sz w:val="44"/>
          <w:szCs w:val="44"/>
        </w:rPr>
        <w:t>»</w:t>
      </w:r>
    </w:p>
    <w:p w:rsidR="00A4285C" w:rsidRPr="00AA27E1" w:rsidRDefault="00A4285C" w:rsidP="00A4285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(средняя</w:t>
      </w:r>
      <w:r w:rsidRPr="00AA27E1">
        <w:rPr>
          <w:rFonts w:ascii="Times New Roman" w:hAnsi="Times New Roman"/>
          <w:sz w:val="28"/>
          <w:szCs w:val="28"/>
        </w:rPr>
        <w:t xml:space="preserve"> группа)</w:t>
      </w:r>
    </w:p>
    <w:p w:rsidR="00A4285C" w:rsidRPr="00AA27E1" w:rsidRDefault="00A4285C" w:rsidP="00A4285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AA27E1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</w:p>
    <w:p w:rsidR="00A4285C" w:rsidRPr="00AA27E1" w:rsidRDefault="00A4285C" w:rsidP="00A4285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AA27E1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Pr="00AA27E1">
        <w:rPr>
          <w:rFonts w:ascii="Times New Roman" w:eastAsia="Times New Roman" w:hAnsi="Times New Roman"/>
          <w:sz w:val="28"/>
          <w:szCs w:val="28"/>
        </w:rPr>
        <w:t>Инструктор</w:t>
      </w:r>
    </w:p>
    <w:p w:rsidR="00A4285C" w:rsidRPr="00AA27E1" w:rsidRDefault="00A4285C" w:rsidP="00A4285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AA27E1">
        <w:rPr>
          <w:rFonts w:ascii="Times New Roman" w:eastAsia="Times New Roman" w:hAnsi="Times New Roman"/>
          <w:sz w:val="28"/>
          <w:szCs w:val="28"/>
        </w:rPr>
        <w:t>по физической культуре</w:t>
      </w:r>
    </w:p>
    <w:p w:rsidR="00A4285C" w:rsidRPr="00AA27E1" w:rsidRDefault="00A4285C" w:rsidP="00A4285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AA27E1">
        <w:rPr>
          <w:rFonts w:ascii="Times New Roman" w:eastAsia="Times New Roman" w:hAnsi="Times New Roman"/>
          <w:sz w:val="28"/>
          <w:szCs w:val="28"/>
        </w:rPr>
        <w:t>МБДОУ №34</w:t>
      </w:r>
    </w:p>
    <w:p w:rsidR="00A4285C" w:rsidRPr="00AA27E1" w:rsidRDefault="00A4285C" w:rsidP="00A4285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AA27E1">
        <w:rPr>
          <w:rFonts w:ascii="Times New Roman" w:eastAsia="Times New Roman" w:hAnsi="Times New Roman"/>
          <w:sz w:val="28"/>
          <w:szCs w:val="28"/>
        </w:rPr>
        <w:t xml:space="preserve">И.М. </w:t>
      </w:r>
      <w:proofErr w:type="spellStart"/>
      <w:r w:rsidRPr="00AA27E1">
        <w:rPr>
          <w:rFonts w:ascii="Times New Roman" w:eastAsia="Times New Roman" w:hAnsi="Times New Roman"/>
          <w:sz w:val="28"/>
          <w:szCs w:val="28"/>
        </w:rPr>
        <w:t>Клопова</w:t>
      </w:r>
      <w:proofErr w:type="spellEnd"/>
    </w:p>
    <w:p w:rsidR="00A4285C" w:rsidRPr="00AA27E1" w:rsidRDefault="00A4285C" w:rsidP="00A4285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A27E1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4285C" w:rsidRPr="00AA27E1" w:rsidRDefault="00A4285C" w:rsidP="00A428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A27E1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A4285C" w:rsidRPr="00AA27E1" w:rsidRDefault="00A4285C" w:rsidP="00A428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A27E1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 w:rsidR="00A4285C" w:rsidRPr="00AA27E1" w:rsidRDefault="00A4285C" w:rsidP="00A4285C">
      <w:pPr>
        <w:spacing w:line="360" w:lineRule="auto"/>
        <w:rPr>
          <w:rFonts w:ascii="Times New Roman" w:hAnsi="Times New Roman"/>
          <w:sz w:val="28"/>
          <w:szCs w:val="28"/>
        </w:rPr>
      </w:pPr>
      <w:r w:rsidRPr="00AA27E1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A4285C" w:rsidRPr="00AA27E1" w:rsidRDefault="00A4285C" w:rsidP="00A428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85C" w:rsidRPr="00AA27E1" w:rsidRDefault="00A4285C" w:rsidP="00A428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85C" w:rsidRPr="00A4285C" w:rsidRDefault="00A4285C" w:rsidP="00A42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285C">
        <w:rPr>
          <w:rFonts w:ascii="Times New Roman" w:hAnsi="Times New Roman"/>
          <w:sz w:val="24"/>
          <w:szCs w:val="24"/>
        </w:rPr>
        <w:t>г. Поронайск</w:t>
      </w:r>
    </w:p>
    <w:p w:rsidR="00A4285C" w:rsidRPr="00A4285C" w:rsidRDefault="00A4285C" w:rsidP="00A42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285C">
        <w:rPr>
          <w:rFonts w:ascii="Times New Roman" w:hAnsi="Times New Roman"/>
          <w:sz w:val="24"/>
          <w:szCs w:val="24"/>
        </w:rPr>
        <w:t>2019 г.</w:t>
      </w:r>
    </w:p>
    <w:p w:rsidR="00A4285C" w:rsidRDefault="00A4285C" w:rsidP="00A4285C">
      <w:pPr>
        <w:spacing w:after="0" w:line="240" w:lineRule="auto"/>
        <w:outlineLvl w:val="1"/>
      </w:pPr>
    </w:p>
    <w:p w:rsidR="00A4285C" w:rsidRPr="00CF7127" w:rsidRDefault="00A4285C" w:rsidP="00A428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:rsidR="00A4285C" w:rsidRPr="00A4285C" w:rsidRDefault="00A4285C" w:rsidP="00A4285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CF712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F712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A4285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A4285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 Привлечение детей к активному участию в играх с мячами.</w:t>
      </w:r>
      <w:r w:rsidRPr="00A428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4285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Задачи:</w:t>
      </w:r>
      <w:r w:rsidRPr="00A4285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A4285C" w:rsidRPr="00BA72F9" w:rsidRDefault="00A4285C" w:rsidP="00A4285C">
      <w:pPr>
        <w:pStyle w:val="ac"/>
        <w:shd w:val="clear" w:color="auto" w:fill="FFFFFF"/>
        <w:spacing w:before="102" w:beforeAutospacing="0" w:after="102" w:afterAutospacing="0"/>
        <w:jc w:val="both"/>
        <w:rPr>
          <w:sz w:val="28"/>
          <w:szCs w:val="28"/>
        </w:rPr>
      </w:pPr>
      <w:proofErr w:type="gramStart"/>
      <w:r w:rsidRPr="00BA72F9">
        <w:rPr>
          <w:sz w:val="28"/>
          <w:szCs w:val="28"/>
        </w:rPr>
        <w:t>Образовательная</w:t>
      </w:r>
      <w:proofErr w:type="gramEnd"/>
      <w:r w:rsidRPr="00BA72F9">
        <w:rPr>
          <w:sz w:val="28"/>
          <w:szCs w:val="28"/>
        </w:rPr>
        <w:t>: формировать двигательные умения и навыки детей при игре с разными видами мячей; формировать понятия о разных видах спорта с мячами; формировать интерес к занятиям физической культурой посредством игр с мячами.</w:t>
      </w:r>
    </w:p>
    <w:p w:rsidR="00A4285C" w:rsidRPr="00BA72F9" w:rsidRDefault="00A4285C" w:rsidP="00A4285C">
      <w:pPr>
        <w:pStyle w:val="ac"/>
        <w:shd w:val="clear" w:color="auto" w:fill="FFFFFF"/>
        <w:spacing w:before="102" w:beforeAutospacing="0" w:after="102" w:afterAutospacing="0"/>
        <w:jc w:val="both"/>
        <w:rPr>
          <w:sz w:val="28"/>
          <w:szCs w:val="28"/>
        </w:rPr>
      </w:pPr>
      <w:proofErr w:type="gramStart"/>
      <w:r w:rsidRPr="00BA72F9">
        <w:rPr>
          <w:sz w:val="28"/>
          <w:szCs w:val="28"/>
        </w:rPr>
        <w:t>Оздоровительная</w:t>
      </w:r>
      <w:proofErr w:type="gramEnd"/>
      <w:r w:rsidRPr="00BA72F9">
        <w:rPr>
          <w:sz w:val="28"/>
          <w:szCs w:val="28"/>
        </w:rPr>
        <w:t xml:space="preserve">: продолжать работу по укреплению опорно-двигательного аппарата посредством игр с мячами. </w:t>
      </w:r>
    </w:p>
    <w:p w:rsidR="00A4285C" w:rsidRPr="00BA72F9" w:rsidRDefault="00A4285C" w:rsidP="00A4285C">
      <w:pPr>
        <w:pStyle w:val="ac"/>
        <w:shd w:val="clear" w:color="auto" w:fill="FFFFFF"/>
        <w:spacing w:before="102" w:beforeAutospacing="0" w:after="102" w:afterAutospacing="0"/>
        <w:jc w:val="both"/>
        <w:rPr>
          <w:sz w:val="28"/>
          <w:szCs w:val="28"/>
        </w:rPr>
      </w:pPr>
      <w:proofErr w:type="gramStart"/>
      <w:r w:rsidRPr="00BA72F9">
        <w:rPr>
          <w:sz w:val="28"/>
          <w:szCs w:val="28"/>
        </w:rPr>
        <w:t>Воспитательная</w:t>
      </w:r>
      <w:proofErr w:type="gramEnd"/>
      <w:r w:rsidRPr="00BA72F9">
        <w:rPr>
          <w:sz w:val="28"/>
          <w:szCs w:val="28"/>
        </w:rPr>
        <w:t>: положительные отношения со сверстниками, самоконтроль, чувство взаимовыручки и командного духа.</w:t>
      </w:r>
    </w:p>
    <w:p w:rsidR="00A4285C" w:rsidRDefault="00A4285C" w:rsidP="00A4285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</w:pPr>
    </w:p>
    <w:p w:rsidR="00A4285C" w:rsidRPr="00A4285C" w:rsidRDefault="00A4285C" w:rsidP="00A428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4285C">
        <w:rPr>
          <w:rFonts w:ascii="Times New Roman" w:eastAsia="Times New Roman" w:hAnsi="Times New Roman"/>
          <w:b/>
          <w:sz w:val="28"/>
          <w:szCs w:val="28"/>
          <w:lang w:eastAsia="ru-RU"/>
        </w:rPr>
        <w:t>Оборудование:</w:t>
      </w:r>
      <w:r w:rsidRPr="00A428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аудиозапись композиции «Мячик», мячи пластиковые 4х цветов, 4 цветных обруча, 2 маленьких обруча, 8 степов, 2 больших мяча, 2 маленьких мяча, 4 гимнастических палки, 10 кеглей, костюм петрушки.</w:t>
      </w:r>
      <w:proofErr w:type="gramEnd"/>
    </w:p>
    <w:p w:rsidR="00A4285C" w:rsidRDefault="00A4285C" w:rsidP="00A4285C">
      <w:pPr>
        <w:shd w:val="clear" w:color="auto" w:fill="FFFFFF"/>
        <w:spacing w:after="85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4285C" w:rsidRPr="00A4285C" w:rsidRDefault="00A4285C" w:rsidP="00A4285C">
      <w:pPr>
        <w:shd w:val="clear" w:color="auto" w:fill="FFFFFF"/>
        <w:spacing w:after="85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428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Ход:</w:t>
      </w:r>
    </w:p>
    <w:p w:rsidR="00A4285C" w:rsidRDefault="00A4285C" w:rsidP="00A4285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Петрушка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(инструктор)</w:t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CA1F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Здравствуйте, ребята.</w:t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A1F4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 веселый петрушка Антошка. Я вам что-то принес. А что это, отгадайте.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Лёгкий, звонкий и упругий,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Круглый, словно колобок.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 ним приятно на досуге.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Он, как зайка, прыг да скок.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 удовольствием играет</w:t>
      </w:r>
      <w:proofErr w:type="gramStart"/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ним и девочка, и мальчик.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Каждый сразу отгадае</w:t>
      </w:r>
      <w:proofErr w:type="gramStart"/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т-</w:t>
      </w:r>
      <w:proofErr w:type="gramEnd"/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Ну, конечно, это. (мячик)</w:t>
      </w:r>
    </w:p>
    <w:p w:rsidR="00A4285C" w:rsidRPr="00CF7127" w:rsidRDefault="00A4285C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Композиция «Мячик»  Буренина А.И. «Ритмическая мозаика»</w:t>
      </w:r>
    </w:p>
    <w:p w:rsidR="00A4285C" w:rsidRPr="00CA1F4A" w:rsidRDefault="00A4285C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Петрушка:</w:t>
      </w:r>
    </w:p>
    <w:p w:rsidR="00A4285C" w:rsidRPr="00CF7127" w:rsidRDefault="00A4285C" w:rsidP="00A428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«Лета яркого лучи</w:t>
      </w:r>
    </w:p>
    <w:p w:rsidR="00A4285C" w:rsidRPr="00CF7127" w:rsidRDefault="00A4285C" w:rsidP="00A428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Разукрасили мячи</w:t>
      </w:r>
      <w:r w:rsidRPr="00CA1F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Отдаю вам их с охотой</w:t>
      </w:r>
      <w:r w:rsidRPr="00CA1F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Принимайтесь за работу.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Собирайте их, ребята».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Игра «Соберите мячи по цвету».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Мячи разного цвета в корзи</w:t>
      </w:r>
      <w:r w:rsidRPr="00CA1F4A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не. Нужно разложить их в обручи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такого же цвета.</w:t>
      </w:r>
    </w:p>
    <w:p w:rsidR="00A4285C" w:rsidRPr="00CF7127" w:rsidRDefault="00A4285C" w:rsidP="00A42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285C" w:rsidRDefault="00A4285C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53FD2" w:rsidRDefault="00453FD2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53FD2" w:rsidRDefault="00453FD2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285C" w:rsidRPr="00CA1F4A" w:rsidRDefault="00A4285C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Петрушка:</w:t>
      </w:r>
    </w:p>
    <w:p w:rsidR="00A4285C" w:rsidRPr="00CF7127" w:rsidRDefault="00A4285C" w:rsidP="00A428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Мой веселый звонкий мяч,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Ты</w:t>
      </w:r>
      <w:proofErr w:type="gramEnd"/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куда пустился вскачь?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Синий, красный, голубой –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 угнаться за тобой.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Эстафета «Поменяй мяч местами».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Бежать с большим мячом </w:t>
      </w:r>
      <w:r w:rsidRPr="00CA1F4A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 степам до обруча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где лежит маленький. Поменять мячи. Следующий игрок меняет маленький мяч </w:t>
      </w:r>
      <w:proofErr w:type="gramStart"/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</w:t>
      </w:r>
      <w:proofErr w:type="gramEnd"/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большой.</w:t>
      </w:r>
    </w:p>
    <w:p w:rsidR="00A4285C" w:rsidRPr="00A4285C" w:rsidRDefault="00A4285C" w:rsidP="00A4285C">
      <w:pPr>
        <w:spacing w:after="0" w:line="240" w:lineRule="auto"/>
        <w:rPr>
          <w:rStyle w:val="af0"/>
          <w:i w:val="0"/>
          <w:iCs w:val="0"/>
          <w:color w:val="000000"/>
          <w:sz w:val="28"/>
          <w:szCs w:val="28"/>
        </w:rPr>
      </w:pPr>
    </w:p>
    <w:p w:rsidR="00A4285C" w:rsidRPr="00A4285C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285C">
        <w:rPr>
          <w:rStyle w:val="af0"/>
          <w:rFonts w:eastAsia="Calibri"/>
          <w:b/>
          <w:bCs/>
          <w:i w:val="0"/>
          <w:iCs w:val="0"/>
          <w:sz w:val="28"/>
          <w:szCs w:val="28"/>
        </w:rPr>
        <w:t>Петрушка</w:t>
      </w:r>
      <w:r w:rsidRPr="00A4285C">
        <w:rPr>
          <w:sz w:val="28"/>
          <w:szCs w:val="28"/>
        </w:rPr>
        <w:t>:</w:t>
      </w:r>
      <w:r w:rsidRPr="00A4285C">
        <w:rPr>
          <w:color w:val="000000"/>
          <w:sz w:val="28"/>
          <w:szCs w:val="28"/>
        </w:rPr>
        <w:t xml:space="preserve"> Молодцы ребята, а сейчас отгадайте загадки о спорте:</w:t>
      </w:r>
    </w:p>
    <w:p w:rsidR="00A4285C" w:rsidRPr="00815B9C" w:rsidRDefault="00A4285C" w:rsidP="00A4285C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5B9C">
        <w:rPr>
          <w:color w:val="000000"/>
          <w:sz w:val="28"/>
          <w:szCs w:val="28"/>
        </w:rPr>
        <w:t>1. Бросают мячик через сетку,</w:t>
      </w:r>
      <w:r w:rsidRPr="00815B9C">
        <w:rPr>
          <w:color w:val="000000"/>
          <w:sz w:val="28"/>
          <w:szCs w:val="28"/>
        </w:rPr>
        <w:br/>
        <w:t>И ловким нужно быть и метким</w:t>
      </w:r>
      <w:proofErr w:type="gramStart"/>
      <w:r w:rsidRPr="00815B9C">
        <w:rPr>
          <w:color w:val="000000"/>
          <w:sz w:val="28"/>
          <w:szCs w:val="28"/>
        </w:rPr>
        <w:br/>
        <w:t>В</w:t>
      </w:r>
      <w:proofErr w:type="gramEnd"/>
      <w:r w:rsidRPr="00815B9C">
        <w:rPr>
          <w:color w:val="000000"/>
          <w:sz w:val="28"/>
          <w:szCs w:val="28"/>
        </w:rPr>
        <w:t xml:space="preserve"> игре с названьем… (волейбол)</w:t>
      </w:r>
    </w:p>
    <w:p w:rsidR="00A4285C" w:rsidRPr="00815B9C" w:rsidRDefault="00A4285C" w:rsidP="00A4285C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5B9C">
        <w:rPr>
          <w:color w:val="000000"/>
          <w:sz w:val="28"/>
          <w:szCs w:val="28"/>
        </w:rPr>
        <w:t>2. Быстрее ветра игрок несется</w:t>
      </w:r>
      <w:proofErr w:type="gramStart"/>
      <w:r w:rsidRPr="00815B9C">
        <w:rPr>
          <w:color w:val="000000"/>
          <w:sz w:val="28"/>
          <w:szCs w:val="28"/>
        </w:rPr>
        <w:br/>
        <w:t>И</w:t>
      </w:r>
      <w:proofErr w:type="gramEnd"/>
      <w:r w:rsidRPr="00815B9C">
        <w:rPr>
          <w:color w:val="000000"/>
          <w:sz w:val="28"/>
          <w:szCs w:val="28"/>
        </w:rPr>
        <w:t xml:space="preserve"> мяч в воротах, значит — гол!</w:t>
      </w:r>
      <w:r w:rsidRPr="00815B9C">
        <w:rPr>
          <w:color w:val="000000"/>
          <w:sz w:val="28"/>
          <w:szCs w:val="28"/>
        </w:rPr>
        <w:br/>
        <w:t>И знает каждый, что зовется</w:t>
      </w:r>
      <w:r w:rsidRPr="00815B9C">
        <w:rPr>
          <w:color w:val="000000"/>
          <w:sz w:val="28"/>
          <w:szCs w:val="28"/>
        </w:rPr>
        <w:br/>
        <w:t>Игра спортивная… (футбол)</w:t>
      </w:r>
    </w:p>
    <w:p w:rsidR="00A4285C" w:rsidRPr="00815B9C" w:rsidRDefault="00A4285C" w:rsidP="00A4285C">
      <w:pPr>
        <w:pStyle w:val="ac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15B9C">
        <w:rPr>
          <w:color w:val="000000"/>
          <w:sz w:val="28"/>
          <w:szCs w:val="28"/>
        </w:rPr>
        <w:t>3. Мяча введенье, передача,</w:t>
      </w:r>
      <w:r w:rsidRPr="00815B9C">
        <w:rPr>
          <w:color w:val="000000"/>
          <w:sz w:val="28"/>
          <w:szCs w:val="28"/>
        </w:rPr>
        <w:br/>
        <w:t>Противников игрок всех обошел,</w:t>
      </w:r>
      <w:r w:rsidRPr="00815B9C">
        <w:rPr>
          <w:color w:val="000000"/>
          <w:sz w:val="28"/>
          <w:szCs w:val="28"/>
        </w:rPr>
        <w:br/>
        <w:t>И мяч в корзине — вот удача</w:t>
      </w:r>
      <w:r w:rsidRPr="00815B9C">
        <w:rPr>
          <w:color w:val="000000"/>
          <w:sz w:val="28"/>
          <w:szCs w:val="28"/>
        </w:rPr>
        <w:br/>
        <w:t>Название игре той… (баскетбол).</w:t>
      </w:r>
    </w:p>
    <w:p w:rsidR="00A4285C" w:rsidRPr="00CA1F4A" w:rsidRDefault="00A4285C" w:rsidP="00A4285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Петрушка: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A4285C" w:rsidRDefault="00A4285C" w:rsidP="00A4285C">
      <w:pPr>
        <w:spacing w:after="0" w:line="240" w:lineRule="auto"/>
        <w:rPr>
          <w:rFonts w:ascii="Verdana" w:hAnsi="Verdana"/>
          <w:color w:val="000000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Мячик наш весёлый</w:t>
      </w:r>
      <w:proofErr w:type="gramStart"/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proofErr w:type="gramEnd"/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е может так лежать.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Он просит ребятишек,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 ним вместе поиграть.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Игра «Передай мяч».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</w:t>
      </w:r>
      <w:r w:rsidRPr="00762158">
        <w:rPr>
          <w:color w:val="000000"/>
          <w:sz w:val="28"/>
          <w:szCs w:val="28"/>
        </w:rPr>
        <w:t>На площадке на расстоянии 2-х метров чертят две параллельные линии: за одной выстраиваются команды, за другой становится капитаны, каждый лицом к своей команде.</w:t>
      </w:r>
      <w:proofErr w:type="gramEnd"/>
      <w:r w:rsidRPr="00762158">
        <w:rPr>
          <w:color w:val="000000"/>
          <w:sz w:val="28"/>
          <w:szCs w:val="28"/>
        </w:rPr>
        <w:t xml:space="preserve"> У капитанов в руках по мячу.</w:t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158">
        <w:rPr>
          <w:color w:val="000000"/>
          <w:sz w:val="28"/>
          <w:szCs w:val="28"/>
        </w:rPr>
        <w:t>По сигналу  капитаны выполняют бросок мяча впереди стоящим игрокам в своих командах. Поймав мяч, игрок выполняет бросок обратно капитану, а сам занимает место в конце колонны. Затем капитан бросает мяч второму игроку, — третьему и так далее по порядку. Передав мяч капитану, каждый игрок убегает в конец колонны. Броски мяча выполняются произвольным способом (правой или левой рукой от плеча, двумя руками от груди и т.д.) без касания мячом пола.</w:t>
      </w:r>
      <w:r w:rsidR="00CC6D39">
        <w:rPr>
          <w:color w:val="000000"/>
          <w:sz w:val="28"/>
          <w:szCs w:val="28"/>
        </w:rPr>
        <w:t xml:space="preserve"> </w:t>
      </w:r>
      <w:proofErr w:type="gramStart"/>
      <w:r w:rsidRPr="00762158">
        <w:rPr>
          <w:color w:val="000000"/>
          <w:sz w:val="28"/>
          <w:szCs w:val="28"/>
        </w:rPr>
        <w:t>Эстафета заканчивается, когда у стартовой линии окажется первый игрок.</w:t>
      </w:r>
      <w:r>
        <w:rPr>
          <w:color w:val="000000"/>
          <w:sz w:val="28"/>
          <w:szCs w:val="28"/>
        </w:rPr>
        <w:t>)</w:t>
      </w:r>
      <w:proofErr w:type="gramEnd"/>
    </w:p>
    <w:p w:rsidR="00A4285C" w:rsidRPr="00CA1F4A" w:rsidRDefault="00A4285C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Петрушка:</w:t>
      </w:r>
    </w:p>
    <w:p w:rsidR="00A4285C" w:rsidRDefault="00A4285C" w:rsidP="00A4285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На спортивную площадку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Мяч весёлый нас позвал,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Чтобы каждый с ним сдружился</w:t>
      </w:r>
      <w:proofErr w:type="gramStart"/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сильней, и крепче стал.</w:t>
      </w:r>
    </w:p>
    <w:p w:rsidR="00A4285C" w:rsidRPr="00CF7127" w:rsidRDefault="00A4285C" w:rsidP="00A428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Игра «Боулинг».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A1F4A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Нужно 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мяч</w:t>
      </w:r>
      <w:r w:rsidRPr="00CA1F4A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ом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CA1F4A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сбить кегли.</w:t>
      </w:r>
    </w:p>
    <w:p w:rsidR="00A4285C" w:rsidRPr="00A4285C" w:rsidRDefault="00A4285C" w:rsidP="00A4285C">
      <w:pPr>
        <w:spacing w:after="0" w:line="240" w:lineRule="auto"/>
        <w:rPr>
          <w:color w:val="000000"/>
          <w:sz w:val="28"/>
          <w:szCs w:val="28"/>
        </w:rPr>
      </w:pPr>
      <w:r w:rsidRPr="00A4285C">
        <w:rPr>
          <w:rFonts w:ascii="Times New Roman" w:hAnsi="Times New Roman"/>
          <w:b/>
          <w:sz w:val="28"/>
          <w:szCs w:val="28"/>
        </w:rPr>
        <w:t>Петрушка:</w:t>
      </w:r>
      <w:r w:rsidRPr="006F3919">
        <w:rPr>
          <w:rFonts w:ascii="Times New Roman" w:hAnsi="Times New Roman"/>
          <w:sz w:val="28"/>
          <w:szCs w:val="28"/>
        </w:rPr>
        <w:t xml:space="preserve"> Этот мячик похож на одного лесного жителя, который имеет иголки на спинке.</w:t>
      </w:r>
    </w:p>
    <w:p w:rsidR="00A4285C" w:rsidRPr="006F3919" w:rsidRDefault="00A4285C" w:rsidP="00A4285C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3919">
        <w:rPr>
          <w:sz w:val="28"/>
          <w:szCs w:val="28"/>
        </w:rPr>
        <w:t>Я колючий словно ёж,</w:t>
      </w:r>
    </w:p>
    <w:p w:rsidR="00A4285C" w:rsidRPr="006F3919" w:rsidRDefault="00A4285C" w:rsidP="00A4285C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3919">
        <w:rPr>
          <w:sz w:val="28"/>
          <w:szCs w:val="28"/>
        </w:rPr>
        <w:t>Но ты меня не бойся,</w:t>
      </w:r>
    </w:p>
    <w:p w:rsidR="00A4285C" w:rsidRPr="006F3919" w:rsidRDefault="00A4285C" w:rsidP="00A4285C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3919">
        <w:rPr>
          <w:sz w:val="28"/>
          <w:szCs w:val="28"/>
        </w:rPr>
        <w:t>До меня ты хоть рукой,</w:t>
      </w:r>
    </w:p>
    <w:p w:rsidR="00A4285C" w:rsidRPr="006F3919" w:rsidRDefault="00A4285C" w:rsidP="00A4285C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3919">
        <w:rPr>
          <w:sz w:val="28"/>
          <w:szCs w:val="28"/>
        </w:rPr>
        <w:t>Хоть пальчиком дотронься.</w:t>
      </w:r>
    </w:p>
    <w:p w:rsidR="00A4285C" w:rsidRPr="006F3919" w:rsidRDefault="00A4285C" w:rsidP="00A4285C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3919">
        <w:rPr>
          <w:sz w:val="28"/>
          <w:szCs w:val="28"/>
        </w:rPr>
        <w:t>Уколоть я не смогу,</w:t>
      </w:r>
    </w:p>
    <w:p w:rsidR="00A4285C" w:rsidRPr="006F3919" w:rsidRDefault="00A4285C" w:rsidP="00A4285C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3919">
        <w:rPr>
          <w:sz w:val="28"/>
          <w:szCs w:val="28"/>
        </w:rPr>
        <w:t>Но с массажем помогу. (Массажный мяч.)</w:t>
      </w:r>
    </w:p>
    <w:p w:rsidR="00A4285C" w:rsidRDefault="00A4285C" w:rsidP="00A4285C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3919">
        <w:rPr>
          <w:b/>
          <w:sz w:val="28"/>
          <w:szCs w:val="28"/>
        </w:rPr>
        <w:t>Петрушка:</w:t>
      </w:r>
      <w:r w:rsidRPr="006F3919">
        <w:rPr>
          <w:sz w:val="28"/>
          <w:szCs w:val="28"/>
        </w:rPr>
        <w:t xml:space="preserve"> начинаем э</w:t>
      </w:r>
      <w:r w:rsidR="00CC6D39">
        <w:rPr>
          <w:sz w:val="28"/>
          <w:szCs w:val="28"/>
        </w:rPr>
        <w:t>стафету под названием «Быстрый е</w:t>
      </w:r>
      <w:r w:rsidRPr="006F3919">
        <w:rPr>
          <w:sz w:val="28"/>
          <w:szCs w:val="28"/>
        </w:rPr>
        <w:t>жик».</w:t>
      </w:r>
    </w:p>
    <w:p w:rsidR="00A4285C" w:rsidRPr="006F3919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F3919">
        <w:rPr>
          <w:sz w:val="28"/>
          <w:szCs w:val="28"/>
        </w:rPr>
        <w:t>(</w:t>
      </w:r>
      <w:r>
        <w:rPr>
          <w:sz w:val="28"/>
          <w:szCs w:val="28"/>
        </w:rPr>
        <w:t>Д</w:t>
      </w:r>
      <w:r w:rsidRPr="006F3919">
        <w:rPr>
          <w:sz w:val="28"/>
          <w:szCs w:val="28"/>
        </w:rPr>
        <w:t>ети берутся за руки и раздвигаются в шеренгу на расстояние вытянутых рук, руки опускают.</w:t>
      </w:r>
      <w:proofErr w:type="gramEnd"/>
      <w:r w:rsidRPr="006F391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каждой стороны шеренги лежат по 1 обручу. С одной стороны  пустой, с другой наполнен</w:t>
      </w:r>
      <w:r w:rsidRPr="006F3919">
        <w:rPr>
          <w:sz w:val="28"/>
          <w:szCs w:val="28"/>
        </w:rPr>
        <w:t xml:space="preserve"> массажными мячами. По команде первый игрок</w:t>
      </w:r>
      <w:r>
        <w:rPr>
          <w:sz w:val="28"/>
          <w:szCs w:val="28"/>
        </w:rPr>
        <w:t>, который стоит рядом с обручем</w:t>
      </w:r>
      <w:r w:rsidRPr="006F3919">
        <w:rPr>
          <w:sz w:val="28"/>
          <w:szCs w:val="28"/>
        </w:rPr>
        <w:t xml:space="preserve"> с мячами передает рядом стоящему ребенку по одному мячу в руки, и так по цепочке</w:t>
      </w:r>
      <w:r>
        <w:rPr>
          <w:sz w:val="28"/>
          <w:szCs w:val="28"/>
        </w:rPr>
        <w:t xml:space="preserve"> до тех пор, пока мячи в обруче</w:t>
      </w:r>
      <w:r w:rsidRPr="006F3919">
        <w:rPr>
          <w:sz w:val="28"/>
          <w:szCs w:val="28"/>
        </w:rPr>
        <w:t xml:space="preserve"> не закончатся. Как только все мячи переданы</w:t>
      </w:r>
      <w:r>
        <w:rPr>
          <w:sz w:val="28"/>
          <w:szCs w:val="28"/>
        </w:rPr>
        <w:t>,</w:t>
      </w:r>
      <w:r w:rsidRPr="006F3919">
        <w:rPr>
          <w:sz w:val="28"/>
          <w:szCs w:val="28"/>
        </w:rPr>
        <w:t xml:space="preserve"> команда поднимает </w:t>
      </w:r>
      <w:r>
        <w:rPr>
          <w:sz w:val="28"/>
          <w:szCs w:val="28"/>
        </w:rPr>
        <w:t xml:space="preserve">руки вверх, тем самым </w:t>
      </w:r>
      <w:proofErr w:type="gramStart"/>
      <w:r>
        <w:rPr>
          <w:sz w:val="28"/>
          <w:szCs w:val="28"/>
        </w:rPr>
        <w:t>показывая</w:t>
      </w:r>
      <w:proofErr w:type="gramEnd"/>
      <w:r w:rsidRPr="006F3919">
        <w:rPr>
          <w:sz w:val="28"/>
          <w:szCs w:val="28"/>
        </w:rPr>
        <w:t xml:space="preserve"> что упражнение выполнено.)</w:t>
      </w:r>
    </w:p>
    <w:p w:rsidR="00A4285C" w:rsidRPr="00CA1F4A" w:rsidRDefault="00A4285C" w:rsidP="00A4285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Петрушка: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A4285C" w:rsidRPr="00CF7127" w:rsidRDefault="00A4285C" w:rsidP="00A428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Звонкий, громкий и прыгучий</w:t>
      </w:r>
      <w:proofErr w:type="gramStart"/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gramEnd"/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летает аж за тучи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на радость детворе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Звонко скачет во дворе. (Мяч)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Игра средней подвижности «Мой мяч»</w:t>
      </w:r>
      <w:r w:rsidRPr="00CF71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выстраиваются в круг и передают большой мяч друг другу по кругу, воспитатель проговаривает слова: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Ты катись, веселый мячик,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Быстро – быстро по рукам,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У кого остановился,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Тот подпрыгивает сам!</w:t>
      </w:r>
      <w:r w:rsidRPr="00CF7127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Тот ребенок, у кого мяч оказался в руках, выходит в центр круга и подпрыгивает на двух ногах, остальные дети хлопают в ладоши.</w:t>
      </w:r>
    </w:p>
    <w:p w:rsidR="00A4285C" w:rsidRPr="00762158" w:rsidRDefault="00A4285C" w:rsidP="00A4285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7E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Игра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малой подвижности </w:t>
      </w:r>
      <w:r>
        <w:rPr>
          <w:rStyle w:val="af0"/>
          <w:rFonts w:ascii="Verdana" w:hAnsi="Verdana"/>
          <w:b/>
          <w:bCs/>
          <w:color w:val="00806D"/>
        </w:rPr>
        <w:t xml:space="preserve"> </w:t>
      </w:r>
      <w:r w:rsidRPr="00762158">
        <w:rPr>
          <w:rStyle w:val="af0"/>
          <w:rFonts w:ascii="Times New Roman" w:hAnsi="Times New Roman"/>
          <w:b/>
          <w:bCs/>
          <w:sz w:val="28"/>
          <w:szCs w:val="28"/>
        </w:rPr>
        <w:t>«Да или нет»</w:t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62158">
        <w:rPr>
          <w:rStyle w:val="af0"/>
          <w:rFonts w:eastAsia="Calibri"/>
          <w:b/>
          <w:bCs/>
          <w:sz w:val="28"/>
          <w:szCs w:val="28"/>
        </w:rPr>
        <w:t> </w:t>
      </w:r>
      <w:r w:rsidRPr="00762158">
        <w:rPr>
          <w:sz w:val="28"/>
          <w:szCs w:val="28"/>
        </w:rPr>
        <w:t>Ведущий называет спортивную игру. Если для неё необходим мяч, то дети говорят: «ДА». Если мяч в этом виде спорта не используется, дети говорят: «Нет». (Футбол, гольф, теннис, хоккей, плавание, фигурное катание, футбол, волейбол, стрельба)</w:t>
      </w:r>
    </w:p>
    <w:p w:rsidR="00A4285C" w:rsidRDefault="00A4285C" w:rsidP="00A4285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Петрушка</w:t>
      </w:r>
      <w:r w:rsidRPr="00CA1F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158">
        <w:rPr>
          <w:color w:val="000000"/>
          <w:sz w:val="28"/>
          <w:szCs w:val="28"/>
        </w:rPr>
        <w:t>Подружился ты с мячом, значит скука нипочем.</w:t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762158">
        <w:rPr>
          <w:color w:val="000000"/>
          <w:sz w:val="28"/>
          <w:szCs w:val="28"/>
        </w:rPr>
        <w:t>Хворь</w:t>
      </w:r>
      <w:proofErr w:type="gramEnd"/>
      <w:r w:rsidRPr="00762158">
        <w:rPr>
          <w:color w:val="000000"/>
          <w:sz w:val="28"/>
          <w:szCs w:val="28"/>
        </w:rPr>
        <w:t xml:space="preserve"> и лень не одолеют, будет только веселее.</w:t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158">
        <w:rPr>
          <w:color w:val="000000"/>
          <w:sz w:val="28"/>
          <w:szCs w:val="28"/>
        </w:rPr>
        <w:t>Славно мы повеселились,</w:t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158">
        <w:rPr>
          <w:color w:val="000000"/>
          <w:sz w:val="28"/>
          <w:szCs w:val="28"/>
        </w:rPr>
        <w:t>Поиграли, порезвились!</w:t>
      </w:r>
    </w:p>
    <w:p w:rsidR="00A4285C" w:rsidRPr="00762158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2158">
        <w:rPr>
          <w:color w:val="000000"/>
          <w:sz w:val="28"/>
          <w:szCs w:val="28"/>
        </w:rPr>
        <w:t>Расставаться нам пора,</w:t>
      </w:r>
    </w:p>
    <w:p w:rsidR="00031524" w:rsidRPr="00A4285C" w:rsidRDefault="00A4285C" w:rsidP="00A4285C">
      <w:pPr>
        <w:pStyle w:val="ac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762158">
        <w:rPr>
          <w:color w:val="000000"/>
          <w:sz w:val="28"/>
          <w:szCs w:val="28"/>
        </w:rPr>
        <w:t>До</w:t>
      </w:r>
      <w:proofErr w:type="gramEnd"/>
      <w:r w:rsidRPr="00762158">
        <w:rPr>
          <w:color w:val="000000"/>
          <w:sz w:val="28"/>
          <w:szCs w:val="28"/>
        </w:rPr>
        <w:t xml:space="preserve"> свиданье всем — пока!</w:t>
      </w:r>
    </w:p>
    <w:sectPr w:rsidR="00031524" w:rsidRPr="00A4285C" w:rsidSect="00794823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DD" w:rsidRDefault="00E619DD" w:rsidP="0038305E">
      <w:pPr>
        <w:spacing w:after="0" w:line="240" w:lineRule="auto"/>
      </w:pPr>
      <w:r>
        <w:separator/>
      </w:r>
    </w:p>
  </w:endnote>
  <w:endnote w:type="continuationSeparator" w:id="0">
    <w:p w:rsidR="00E619DD" w:rsidRDefault="00E619DD" w:rsidP="0038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DD" w:rsidRDefault="00E619DD" w:rsidP="0038305E">
      <w:pPr>
        <w:spacing w:after="0" w:line="240" w:lineRule="auto"/>
      </w:pPr>
      <w:r>
        <w:separator/>
      </w:r>
    </w:p>
  </w:footnote>
  <w:footnote w:type="continuationSeparator" w:id="0">
    <w:p w:rsidR="00E619DD" w:rsidRDefault="00E619DD" w:rsidP="00383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5E" w:rsidRDefault="00D00B04">
    <w:pPr>
      <w:pStyle w:val="a5"/>
      <w:jc w:val="center"/>
    </w:pPr>
    <w:r>
      <w:fldChar w:fldCharType="begin"/>
    </w:r>
    <w:r w:rsidR="00F325E1">
      <w:instrText xml:space="preserve"> PAGE   \* MERGEFORMAT </w:instrText>
    </w:r>
    <w:r>
      <w:fldChar w:fldCharType="separate"/>
    </w:r>
    <w:r w:rsidR="00667331">
      <w:rPr>
        <w:noProof/>
      </w:rPr>
      <w:t>2</w:t>
    </w:r>
    <w:r>
      <w:rPr>
        <w:noProof/>
      </w:rPr>
      <w:fldChar w:fldCharType="end"/>
    </w:r>
  </w:p>
  <w:p w:rsidR="0038305E" w:rsidRDefault="0038305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437"/>
    <w:multiLevelType w:val="hybridMultilevel"/>
    <w:tmpl w:val="0D561DB8"/>
    <w:lvl w:ilvl="0" w:tplc="158012B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2E3784D"/>
    <w:multiLevelType w:val="hybridMultilevel"/>
    <w:tmpl w:val="FA88C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25952"/>
    <w:multiLevelType w:val="hybridMultilevel"/>
    <w:tmpl w:val="E4927AB2"/>
    <w:lvl w:ilvl="0" w:tplc="64CC8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284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7417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201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741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D84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A29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EC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9A8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AA04CD3"/>
    <w:multiLevelType w:val="multilevel"/>
    <w:tmpl w:val="7412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421670"/>
    <w:multiLevelType w:val="hybridMultilevel"/>
    <w:tmpl w:val="83C22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A02CC5"/>
    <w:multiLevelType w:val="hybridMultilevel"/>
    <w:tmpl w:val="1A4054D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B43096C"/>
    <w:multiLevelType w:val="multilevel"/>
    <w:tmpl w:val="66184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08752B"/>
    <w:multiLevelType w:val="multilevel"/>
    <w:tmpl w:val="D43A5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931CE6"/>
    <w:multiLevelType w:val="hybridMultilevel"/>
    <w:tmpl w:val="098ED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5297B"/>
    <w:multiLevelType w:val="hybridMultilevel"/>
    <w:tmpl w:val="FB08F5D6"/>
    <w:lvl w:ilvl="0" w:tplc="79900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B034A2"/>
    <w:multiLevelType w:val="hybridMultilevel"/>
    <w:tmpl w:val="5C30337E"/>
    <w:lvl w:ilvl="0" w:tplc="3198DB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D143D79"/>
    <w:multiLevelType w:val="multilevel"/>
    <w:tmpl w:val="50F88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2D3109"/>
    <w:multiLevelType w:val="multilevel"/>
    <w:tmpl w:val="C770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1B2F8F"/>
    <w:multiLevelType w:val="hybridMultilevel"/>
    <w:tmpl w:val="7DE420D6"/>
    <w:lvl w:ilvl="0" w:tplc="F3A22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D0B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AA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5662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1C6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D2B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18A4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44E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AAD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17533F3"/>
    <w:multiLevelType w:val="multilevel"/>
    <w:tmpl w:val="5262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0F79E0"/>
    <w:multiLevelType w:val="hybridMultilevel"/>
    <w:tmpl w:val="5D68B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9E5822"/>
    <w:multiLevelType w:val="hybridMultilevel"/>
    <w:tmpl w:val="F1FA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71895"/>
    <w:multiLevelType w:val="multilevel"/>
    <w:tmpl w:val="6EEC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645D25"/>
    <w:multiLevelType w:val="multilevel"/>
    <w:tmpl w:val="440CF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6B18E0"/>
    <w:multiLevelType w:val="hybridMultilevel"/>
    <w:tmpl w:val="C9045BCC"/>
    <w:lvl w:ilvl="0" w:tplc="E6169EF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68D16BB4"/>
    <w:multiLevelType w:val="hybridMultilevel"/>
    <w:tmpl w:val="FB962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E96D18"/>
    <w:multiLevelType w:val="multilevel"/>
    <w:tmpl w:val="11AC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B127AC"/>
    <w:multiLevelType w:val="multilevel"/>
    <w:tmpl w:val="5CF6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9067C5"/>
    <w:multiLevelType w:val="hybridMultilevel"/>
    <w:tmpl w:val="29D42448"/>
    <w:lvl w:ilvl="0" w:tplc="DC9039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761D78FF"/>
    <w:multiLevelType w:val="multilevel"/>
    <w:tmpl w:val="50F88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11706"/>
    <w:multiLevelType w:val="multilevel"/>
    <w:tmpl w:val="D43A5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BC43FB"/>
    <w:multiLevelType w:val="multilevel"/>
    <w:tmpl w:val="7412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3"/>
  </w:num>
  <w:num w:numId="3">
    <w:abstractNumId w:val="19"/>
  </w:num>
  <w:num w:numId="4">
    <w:abstractNumId w:val="0"/>
  </w:num>
  <w:num w:numId="5">
    <w:abstractNumId w:val="10"/>
  </w:num>
  <w:num w:numId="6">
    <w:abstractNumId w:val="1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4"/>
  </w:num>
  <w:num w:numId="10">
    <w:abstractNumId w:val="26"/>
  </w:num>
  <w:num w:numId="11">
    <w:abstractNumId w:val="18"/>
  </w:num>
  <w:num w:numId="12">
    <w:abstractNumId w:val="12"/>
  </w:num>
  <w:num w:numId="13">
    <w:abstractNumId w:val="14"/>
  </w:num>
  <w:num w:numId="14">
    <w:abstractNumId w:val="25"/>
  </w:num>
  <w:num w:numId="15">
    <w:abstractNumId w:val="6"/>
  </w:num>
  <w:num w:numId="16">
    <w:abstractNumId w:val="11"/>
  </w:num>
  <w:num w:numId="17">
    <w:abstractNumId w:val="7"/>
  </w:num>
  <w:num w:numId="18">
    <w:abstractNumId w:val="3"/>
  </w:num>
  <w:num w:numId="19">
    <w:abstractNumId w:val="5"/>
  </w:num>
  <w:num w:numId="20">
    <w:abstractNumId w:val="21"/>
  </w:num>
  <w:num w:numId="21">
    <w:abstractNumId w:val="15"/>
  </w:num>
  <w:num w:numId="22">
    <w:abstractNumId w:val="8"/>
  </w:num>
  <w:num w:numId="23">
    <w:abstractNumId w:val="17"/>
  </w:num>
  <w:num w:numId="24">
    <w:abstractNumId w:val="22"/>
  </w:num>
  <w:num w:numId="25">
    <w:abstractNumId w:val="20"/>
  </w:num>
  <w:num w:numId="26">
    <w:abstractNumId w:val="2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05E"/>
    <w:rsid w:val="0001683F"/>
    <w:rsid w:val="00027583"/>
    <w:rsid w:val="00031524"/>
    <w:rsid w:val="00031E8C"/>
    <w:rsid w:val="000361FD"/>
    <w:rsid w:val="00042D0E"/>
    <w:rsid w:val="00045A00"/>
    <w:rsid w:val="0004642A"/>
    <w:rsid w:val="000476C7"/>
    <w:rsid w:val="000556F4"/>
    <w:rsid w:val="00062DE0"/>
    <w:rsid w:val="000737B1"/>
    <w:rsid w:val="0007510C"/>
    <w:rsid w:val="00086BD3"/>
    <w:rsid w:val="000877B9"/>
    <w:rsid w:val="000932A9"/>
    <w:rsid w:val="000943E3"/>
    <w:rsid w:val="000A0A99"/>
    <w:rsid w:val="000A1446"/>
    <w:rsid w:val="000A4842"/>
    <w:rsid w:val="000A5452"/>
    <w:rsid w:val="000B039A"/>
    <w:rsid w:val="000C03A4"/>
    <w:rsid w:val="000C1C2C"/>
    <w:rsid w:val="000D3799"/>
    <w:rsid w:val="000D4E82"/>
    <w:rsid w:val="000D5EF9"/>
    <w:rsid w:val="000E5E5A"/>
    <w:rsid w:val="000F4CA4"/>
    <w:rsid w:val="000F6938"/>
    <w:rsid w:val="00103805"/>
    <w:rsid w:val="00110091"/>
    <w:rsid w:val="00110181"/>
    <w:rsid w:val="00130EA2"/>
    <w:rsid w:val="00132FD5"/>
    <w:rsid w:val="00140E77"/>
    <w:rsid w:val="00152A7E"/>
    <w:rsid w:val="001653B6"/>
    <w:rsid w:val="00183AA8"/>
    <w:rsid w:val="00183E51"/>
    <w:rsid w:val="00192B0A"/>
    <w:rsid w:val="00196246"/>
    <w:rsid w:val="001A7668"/>
    <w:rsid w:val="001D0D16"/>
    <w:rsid w:val="001D270E"/>
    <w:rsid w:val="001D2990"/>
    <w:rsid w:val="001D749A"/>
    <w:rsid w:val="001E106D"/>
    <w:rsid w:val="001E2050"/>
    <w:rsid w:val="001E589D"/>
    <w:rsid w:val="00214510"/>
    <w:rsid w:val="00227E62"/>
    <w:rsid w:val="00230E61"/>
    <w:rsid w:val="00232A74"/>
    <w:rsid w:val="00233903"/>
    <w:rsid w:val="00243424"/>
    <w:rsid w:val="002561EC"/>
    <w:rsid w:val="00262618"/>
    <w:rsid w:val="0027765B"/>
    <w:rsid w:val="00285FA3"/>
    <w:rsid w:val="002A4B75"/>
    <w:rsid w:val="002B388F"/>
    <w:rsid w:val="002B5EC9"/>
    <w:rsid w:val="002C13F2"/>
    <w:rsid w:val="002C4E0F"/>
    <w:rsid w:val="002D128B"/>
    <w:rsid w:val="002E3BF8"/>
    <w:rsid w:val="002F2A19"/>
    <w:rsid w:val="00306B0F"/>
    <w:rsid w:val="00307039"/>
    <w:rsid w:val="003107B3"/>
    <w:rsid w:val="00311C68"/>
    <w:rsid w:val="00315541"/>
    <w:rsid w:val="00322FE3"/>
    <w:rsid w:val="0032373F"/>
    <w:rsid w:val="003272C9"/>
    <w:rsid w:val="00327E52"/>
    <w:rsid w:val="00333DD1"/>
    <w:rsid w:val="00336D4B"/>
    <w:rsid w:val="00345DF3"/>
    <w:rsid w:val="00352B62"/>
    <w:rsid w:val="00353EAF"/>
    <w:rsid w:val="003733D0"/>
    <w:rsid w:val="00374274"/>
    <w:rsid w:val="0038305E"/>
    <w:rsid w:val="0038735C"/>
    <w:rsid w:val="003A1545"/>
    <w:rsid w:val="003A7891"/>
    <w:rsid w:val="003B04E9"/>
    <w:rsid w:val="003B6AD5"/>
    <w:rsid w:val="003C35D6"/>
    <w:rsid w:val="003F02CB"/>
    <w:rsid w:val="003F0956"/>
    <w:rsid w:val="003F2768"/>
    <w:rsid w:val="003F65BA"/>
    <w:rsid w:val="00403A67"/>
    <w:rsid w:val="00405824"/>
    <w:rsid w:val="00406166"/>
    <w:rsid w:val="0041195D"/>
    <w:rsid w:val="0041360E"/>
    <w:rsid w:val="00413B01"/>
    <w:rsid w:val="0041652F"/>
    <w:rsid w:val="004258C0"/>
    <w:rsid w:val="00425E00"/>
    <w:rsid w:val="00432E6E"/>
    <w:rsid w:val="0043671D"/>
    <w:rsid w:val="0044368D"/>
    <w:rsid w:val="00450E9A"/>
    <w:rsid w:val="00451109"/>
    <w:rsid w:val="00453FD2"/>
    <w:rsid w:val="00456743"/>
    <w:rsid w:val="00463460"/>
    <w:rsid w:val="004771AA"/>
    <w:rsid w:val="00491952"/>
    <w:rsid w:val="004A11E0"/>
    <w:rsid w:val="004A29FF"/>
    <w:rsid w:val="004C3493"/>
    <w:rsid w:val="004C7179"/>
    <w:rsid w:val="004E77D6"/>
    <w:rsid w:val="004F0CB0"/>
    <w:rsid w:val="004F2B96"/>
    <w:rsid w:val="004F68A2"/>
    <w:rsid w:val="004F6CDD"/>
    <w:rsid w:val="00502DC3"/>
    <w:rsid w:val="00512EDB"/>
    <w:rsid w:val="00515B58"/>
    <w:rsid w:val="00532BBD"/>
    <w:rsid w:val="005539B4"/>
    <w:rsid w:val="00562E70"/>
    <w:rsid w:val="005662D7"/>
    <w:rsid w:val="00572FE6"/>
    <w:rsid w:val="0057636C"/>
    <w:rsid w:val="0058371A"/>
    <w:rsid w:val="00591DA8"/>
    <w:rsid w:val="00592918"/>
    <w:rsid w:val="005A48E1"/>
    <w:rsid w:val="005A7F16"/>
    <w:rsid w:val="005B352E"/>
    <w:rsid w:val="005B7927"/>
    <w:rsid w:val="005C7A26"/>
    <w:rsid w:val="005D3E11"/>
    <w:rsid w:val="005F4118"/>
    <w:rsid w:val="00601FC1"/>
    <w:rsid w:val="006022A5"/>
    <w:rsid w:val="00606474"/>
    <w:rsid w:val="00613FBA"/>
    <w:rsid w:val="006165B9"/>
    <w:rsid w:val="006204C1"/>
    <w:rsid w:val="006263C1"/>
    <w:rsid w:val="00641DEB"/>
    <w:rsid w:val="006434E3"/>
    <w:rsid w:val="006452ED"/>
    <w:rsid w:val="00645450"/>
    <w:rsid w:val="00651DA6"/>
    <w:rsid w:val="006545F7"/>
    <w:rsid w:val="0065554C"/>
    <w:rsid w:val="0065711D"/>
    <w:rsid w:val="00657B64"/>
    <w:rsid w:val="0066463E"/>
    <w:rsid w:val="0066576C"/>
    <w:rsid w:val="006664FC"/>
    <w:rsid w:val="00667331"/>
    <w:rsid w:val="00673C47"/>
    <w:rsid w:val="00683E46"/>
    <w:rsid w:val="006A5E2C"/>
    <w:rsid w:val="006B2038"/>
    <w:rsid w:val="006B2520"/>
    <w:rsid w:val="006C3960"/>
    <w:rsid w:val="006E2033"/>
    <w:rsid w:val="006E52F8"/>
    <w:rsid w:val="006F05F4"/>
    <w:rsid w:val="006F17F8"/>
    <w:rsid w:val="006F2785"/>
    <w:rsid w:val="00716211"/>
    <w:rsid w:val="0072070B"/>
    <w:rsid w:val="00731128"/>
    <w:rsid w:val="00737801"/>
    <w:rsid w:val="00742033"/>
    <w:rsid w:val="00743FBB"/>
    <w:rsid w:val="0074563D"/>
    <w:rsid w:val="00760440"/>
    <w:rsid w:val="007605C9"/>
    <w:rsid w:val="007710E5"/>
    <w:rsid w:val="00775262"/>
    <w:rsid w:val="00775D7F"/>
    <w:rsid w:val="0077758D"/>
    <w:rsid w:val="007933A5"/>
    <w:rsid w:val="00794823"/>
    <w:rsid w:val="0079499E"/>
    <w:rsid w:val="007A147C"/>
    <w:rsid w:val="007A2D13"/>
    <w:rsid w:val="007A6E23"/>
    <w:rsid w:val="007B2427"/>
    <w:rsid w:val="007B4BCE"/>
    <w:rsid w:val="007B5A12"/>
    <w:rsid w:val="007B626F"/>
    <w:rsid w:val="007C086E"/>
    <w:rsid w:val="007C088C"/>
    <w:rsid w:val="007E187E"/>
    <w:rsid w:val="007F1126"/>
    <w:rsid w:val="00803B9C"/>
    <w:rsid w:val="00805667"/>
    <w:rsid w:val="008118D0"/>
    <w:rsid w:val="00811FFA"/>
    <w:rsid w:val="0082175D"/>
    <w:rsid w:val="00821F74"/>
    <w:rsid w:val="00823D1C"/>
    <w:rsid w:val="0082525D"/>
    <w:rsid w:val="0083036F"/>
    <w:rsid w:val="008358D2"/>
    <w:rsid w:val="00850814"/>
    <w:rsid w:val="0085387E"/>
    <w:rsid w:val="00864543"/>
    <w:rsid w:val="00871294"/>
    <w:rsid w:val="00872D6A"/>
    <w:rsid w:val="00872E96"/>
    <w:rsid w:val="008732D1"/>
    <w:rsid w:val="008760A4"/>
    <w:rsid w:val="0088174F"/>
    <w:rsid w:val="0089514F"/>
    <w:rsid w:val="0089686A"/>
    <w:rsid w:val="008A3C0F"/>
    <w:rsid w:val="008B08D4"/>
    <w:rsid w:val="008E022C"/>
    <w:rsid w:val="008F1E60"/>
    <w:rsid w:val="008F54F0"/>
    <w:rsid w:val="0090356A"/>
    <w:rsid w:val="00913939"/>
    <w:rsid w:val="00914B06"/>
    <w:rsid w:val="00916D8E"/>
    <w:rsid w:val="009206A7"/>
    <w:rsid w:val="00924586"/>
    <w:rsid w:val="00926B42"/>
    <w:rsid w:val="0094249F"/>
    <w:rsid w:val="00945066"/>
    <w:rsid w:val="00947579"/>
    <w:rsid w:val="00963A28"/>
    <w:rsid w:val="009677E8"/>
    <w:rsid w:val="0097397A"/>
    <w:rsid w:val="00985EDE"/>
    <w:rsid w:val="0099709C"/>
    <w:rsid w:val="00997EAD"/>
    <w:rsid w:val="00997FA5"/>
    <w:rsid w:val="009B0631"/>
    <w:rsid w:val="009B11BE"/>
    <w:rsid w:val="009D3F6E"/>
    <w:rsid w:val="009D6715"/>
    <w:rsid w:val="009E4AAE"/>
    <w:rsid w:val="009E51B8"/>
    <w:rsid w:val="009E78BE"/>
    <w:rsid w:val="009E7E67"/>
    <w:rsid w:val="009F0D4B"/>
    <w:rsid w:val="009F1B85"/>
    <w:rsid w:val="009F3D3C"/>
    <w:rsid w:val="00A10F15"/>
    <w:rsid w:val="00A2713C"/>
    <w:rsid w:val="00A27D78"/>
    <w:rsid w:val="00A32357"/>
    <w:rsid w:val="00A36ED6"/>
    <w:rsid w:val="00A3745F"/>
    <w:rsid w:val="00A4285C"/>
    <w:rsid w:val="00A43E0F"/>
    <w:rsid w:val="00A577A1"/>
    <w:rsid w:val="00A62FC8"/>
    <w:rsid w:val="00A632BB"/>
    <w:rsid w:val="00A70B7E"/>
    <w:rsid w:val="00A71A15"/>
    <w:rsid w:val="00A93DA5"/>
    <w:rsid w:val="00A94A1F"/>
    <w:rsid w:val="00A9667C"/>
    <w:rsid w:val="00AA12B7"/>
    <w:rsid w:val="00AA4795"/>
    <w:rsid w:val="00AA68AC"/>
    <w:rsid w:val="00AB29C4"/>
    <w:rsid w:val="00AB5D0A"/>
    <w:rsid w:val="00AB5F8D"/>
    <w:rsid w:val="00AC436F"/>
    <w:rsid w:val="00AD00EC"/>
    <w:rsid w:val="00AD2323"/>
    <w:rsid w:val="00AD238D"/>
    <w:rsid w:val="00AD749F"/>
    <w:rsid w:val="00AE0ED8"/>
    <w:rsid w:val="00AE1411"/>
    <w:rsid w:val="00AE1D81"/>
    <w:rsid w:val="00AE226A"/>
    <w:rsid w:val="00AE706C"/>
    <w:rsid w:val="00AF1556"/>
    <w:rsid w:val="00AF29C0"/>
    <w:rsid w:val="00AF60C7"/>
    <w:rsid w:val="00B03739"/>
    <w:rsid w:val="00B16204"/>
    <w:rsid w:val="00B23BA0"/>
    <w:rsid w:val="00B3107C"/>
    <w:rsid w:val="00B32B68"/>
    <w:rsid w:val="00B32E72"/>
    <w:rsid w:val="00B3649A"/>
    <w:rsid w:val="00B438C9"/>
    <w:rsid w:val="00B47CB5"/>
    <w:rsid w:val="00B7055A"/>
    <w:rsid w:val="00B77A3F"/>
    <w:rsid w:val="00B83EE7"/>
    <w:rsid w:val="00B86FD0"/>
    <w:rsid w:val="00B95377"/>
    <w:rsid w:val="00B97313"/>
    <w:rsid w:val="00BA0DE5"/>
    <w:rsid w:val="00BB5766"/>
    <w:rsid w:val="00BB683B"/>
    <w:rsid w:val="00BC1621"/>
    <w:rsid w:val="00BD0E5E"/>
    <w:rsid w:val="00BD2DA3"/>
    <w:rsid w:val="00BD3C55"/>
    <w:rsid w:val="00BF25EA"/>
    <w:rsid w:val="00BF4D08"/>
    <w:rsid w:val="00BF506B"/>
    <w:rsid w:val="00C12D72"/>
    <w:rsid w:val="00C15835"/>
    <w:rsid w:val="00C16477"/>
    <w:rsid w:val="00C323A5"/>
    <w:rsid w:val="00C331B0"/>
    <w:rsid w:val="00C40961"/>
    <w:rsid w:val="00C45048"/>
    <w:rsid w:val="00C545F4"/>
    <w:rsid w:val="00C54F6D"/>
    <w:rsid w:val="00C6469F"/>
    <w:rsid w:val="00C67AE7"/>
    <w:rsid w:val="00C67ED4"/>
    <w:rsid w:val="00C75137"/>
    <w:rsid w:val="00C83433"/>
    <w:rsid w:val="00C87E7A"/>
    <w:rsid w:val="00C91C9E"/>
    <w:rsid w:val="00CA681D"/>
    <w:rsid w:val="00CA76BC"/>
    <w:rsid w:val="00CB1CE9"/>
    <w:rsid w:val="00CB3E78"/>
    <w:rsid w:val="00CB40E6"/>
    <w:rsid w:val="00CC47E7"/>
    <w:rsid w:val="00CC6D39"/>
    <w:rsid w:val="00CE4FC4"/>
    <w:rsid w:val="00CE5FCE"/>
    <w:rsid w:val="00CF4DDC"/>
    <w:rsid w:val="00D00B04"/>
    <w:rsid w:val="00D05CCB"/>
    <w:rsid w:val="00D16EE6"/>
    <w:rsid w:val="00D41D24"/>
    <w:rsid w:val="00D47E94"/>
    <w:rsid w:val="00D50145"/>
    <w:rsid w:val="00D621A1"/>
    <w:rsid w:val="00D66328"/>
    <w:rsid w:val="00D66466"/>
    <w:rsid w:val="00D66C08"/>
    <w:rsid w:val="00D87DD3"/>
    <w:rsid w:val="00D97002"/>
    <w:rsid w:val="00D97A40"/>
    <w:rsid w:val="00DA3D89"/>
    <w:rsid w:val="00DB2638"/>
    <w:rsid w:val="00DB7583"/>
    <w:rsid w:val="00DC0B70"/>
    <w:rsid w:val="00DC1281"/>
    <w:rsid w:val="00DC50E0"/>
    <w:rsid w:val="00DE6F9D"/>
    <w:rsid w:val="00DF1275"/>
    <w:rsid w:val="00DF23FA"/>
    <w:rsid w:val="00DF30E9"/>
    <w:rsid w:val="00DF3EDA"/>
    <w:rsid w:val="00DF6AE1"/>
    <w:rsid w:val="00E11EDB"/>
    <w:rsid w:val="00E15F4E"/>
    <w:rsid w:val="00E22840"/>
    <w:rsid w:val="00E3210F"/>
    <w:rsid w:val="00E32173"/>
    <w:rsid w:val="00E32762"/>
    <w:rsid w:val="00E32F81"/>
    <w:rsid w:val="00E37B2D"/>
    <w:rsid w:val="00E4051E"/>
    <w:rsid w:val="00E4570B"/>
    <w:rsid w:val="00E619DD"/>
    <w:rsid w:val="00E636E9"/>
    <w:rsid w:val="00E65C80"/>
    <w:rsid w:val="00E7059C"/>
    <w:rsid w:val="00E71098"/>
    <w:rsid w:val="00E74DA0"/>
    <w:rsid w:val="00E74E69"/>
    <w:rsid w:val="00E84FE5"/>
    <w:rsid w:val="00ED019D"/>
    <w:rsid w:val="00ED6EAC"/>
    <w:rsid w:val="00ED7FB6"/>
    <w:rsid w:val="00EE12FD"/>
    <w:rsid w:val="00EE3E82"/>
    <w:rsid w:val="00EE401D"/>
    <w:rsid w:val="00EE5B8E"/>
    <w:rsid w:val="00EF17CD"/>
    <w:rsid w:val="00F0000C"/>
    <w:rsid w:val="00F042E6"/>
    <w:rsid w:val="00F057CA"/>
    <w:rsid w:val="00F140D6"/>
    <w:rsid w:val="00F15E17"/>
    <w:rsid w:val="00F17334"/>
    <w:rsid w:val="00F17A3D"/>
    <w:rsid w:val="00F325E1"/>
    <w:rsid w:val="00F37B39"/>
    <w:rsid w:val="00F44C28"/>
    <w:rsid w:val="00F45F5A"/>
    <w:rsid w:val="00F60F15"/>
    <w:rsid w:val="00F6341D"/>
    <w:rsid w:val="00F639C7"/>
    <w:rsid w:val="00F808C7"/>
    <w:rsid w:val="00F8244C"/>
    <w:rsid w:val="00F86E12"/>
    <w:rsid w:val="00F9633F"/>
    <w:rsid w:val="00FA1C0B"/>
    <w:rsid w:val="00FB28C6"/>
    <w:rsid w:val="00FC672F"/>
    <w:rsid w:val="00FD02A2"/>
    <w:rsid w:val="00FE4D6F"/>
    <w:rsid w:val="00FF122C"/>
    <w:rsid w:val="00FF2B0E"/>
    <w:rsid w:val="00FF4690"/>
    <w:rsid w:val="00FF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5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45066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7E7E7E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8305E"/>
    <w:rPr>
      <w:rFonts w:ascii="Times New Roman" w:eastAsia="Times New Roman" w:hAnsi="Times New Roman"/>
      <w:sz w:val="22"/>
      <w:szCs w:val="22"/>
      <w:lang w:val="ru-RU" w:eastAsia="en-US" w:bidi="ar-SA"/>
    </w:rPr>
  </w:style>
  <w:style w:type="paragraph" w:styleId="a4">
    <w:name w:val="No Spacing"/>
    <w:link w:val="a3"/>
    <w:uiPriority w:val="1"/>
    <w:qFormat/>
    <w:rsid w:val="0038305E"/>
    <w:rPr>
      <w:rFonts w:ascii="Times New Roman" w:eastAsia="Times New Roman" w:hAnsi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383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305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83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305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16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683F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DC12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EE3E82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EE3E82"/>
    <w:rPr>
      <w:rFonts w:ascii="Times New Roman" w:hAnsi="Times New Roman" w:cs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5B79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306B0F"/>
    <w:rPr>
      <w:strike w:val="0"/>
      <w:dstrike w:val="0"/>
      <w:color w:val="009FD9"/>
      <w:u w:val="none"/>
      <w:effect w:val="none"/>
    </w:rPr>
  </w:style>
  <w:style w:type="character" w:customStyle="1" w:styleId="olink1">
    <w:name w:val="olink1"/>
    <w:basedOn w:val="a0"/>
    <w:rsid w:val="00306B0F"/>
    <w:rPr>
      <w:b w:val="0"/>
      <w:bCs w:val="0"/>
      <w:sz w:val="24"/>
      <w:szCs w:val="24"/>
    </w:rPr>
  </w:style>
  <w:style w:type="paragraph" w:styleId="ae">
    <w:name w:val="List Paragraph"/>
    <w:basedOn w:val="a"/>
    <w:uiPriority w:val="34"/>
    <w:qFormat/>
    <w:rsid w:val="00306B0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5066"/>
    <w:rPr>
      <w:rFonts w:ascii="Arial" w:eastAsia="Times New Roman" w:hAnsi="Arial" w:cs="Arial"/>
      <w:b/>
      <w:bCs/>
      <w:color w:val="7E7E7E"/>
      <w:kern w:val="36"/>
      <w:sz w:val="24"/>
      <w:szCs w:val="24"/>
    </w:rPr>
  </w:style>
  <w:style w:type="paragraph" w:customStyle="1" w:styleId="c6">
    <w:name w:val="c6"/>
    <w:basedOn w:val="a"/>
    <w:rsid w:val="007B4BCE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7B4BCE"/>
  </w:style>
  <w:style w:type="table" w:customStyle="1" w:styleId="11">
    <w:name w:val="Светлая заливка1"/>
    <w:basedOn w:val="a1"/>
    <w:uiPriority w:val="60"/>
    <w:rsid w:val="00C6469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a0"/>
    <w:rsid w:val="007C086E"/>
  </w:style>
  <w:style w:type="paragraph" w:customStyle="1" w:styleId="c2">
    <w:name w:val="c2"/>
    <w:basedOn w:val="a"/>
    <w:rsid w:val="00AE22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E226A"/>
  </w:style>
  <w:style w:type="character" w:customStyle="1" w:styleId="c34">
    <w:name w:val="c34"/>
    <w:basedOn w:val="a0"/>
    <w:rsid w:val="0074563D"/>
  </w:style>
  <w:style w:type="paragraph" w:customStyle="1" w:styleId="c8">
    <w:name w:val="c8"/>
    <w:basedOn w:val="a"/>
    <w:rsid w:val="00645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183AA8"/>
    <w:rPr>
      <w:b/>
      <w:bCs/>
    </w:rPr>
  </w:style>
  <w:style w:type="character" w:styleId="af0">
    <w:name w:val="Emphasis"/>
    <w:basedOn w:val="a0"/>
    <w:uiPriority w:val="20"/>
    <w:qFormat/>
    <w:rsid w:val="00A4285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24125">
          <w:marLeft w:val="315"/>
          <w:marRight w:val="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9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50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58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97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7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84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6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0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70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84;&#1086;&#1088;&#1103;&#1095;&#1086;&#1082;34.&#1088;&#1092;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bdou.v34moryacho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ry4ok.uCoz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bdou.v34moryacho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AEE39-B48A-4972-975D-7405AC9C8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</Pages>
  <Words>2177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cp:lastModifiedBy>User</cp:lastModifiedBy>
  <cp:revision>147</cp:revision>
  <cp:lastPrinted>2016-10-27T03:11:00Z</cp:lastPrinted>
  <dcterms:created xsi:type="dcterms:W3CDTF">2011-12-07T09:16:00Z</dcterms:created>
  <dcterms:modified xsi:type="dcterms:W3CDTF">2019-03-12T03:32:00Z</dcterms:modified>
</cp:coreProperties>
</file>