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BD" w:rsidRPr="00732DBD" w:rsidRDefault="00732DBD" w:rsidP="00732D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32DB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Ахмедова Лейла </w:t>
      </w:r>
      <w:proofErr w:type="spellStart"/>
      <w:r w:rsidRPr="00732DB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Камалутдиновна</w:t>
      </w:r>
      <w:proofErr w:type="spellEnd"/>
      <w:r w:rsidRPr="00732DB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, </w:t>
      </w:r>
    </w:p>
    <w:p w:rsidR="00732DBD" w:rsidRPr="00732DBD" w:rsidRDefault="00732DBD" w:rsidP="00732D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732DB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воспитатель МАДОУ №44 «Золотой ключик»</w:t>
      </w:r>
    </w:p>
    <w:p w:rsidR="00732DBD" w:rsidRPr="00732DBD" w:rsidRDefault="00732DBD" w:rsidP="00732D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32D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Метод проекта в дошкольном образовательном учреждении (на примере проекта «</w:t>
      </w:r>
      <w:r w:rsidR="00E5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Богатыри земли Русской» в рамках</w:t>
      </w:r>
      <w:r w:rsidRPr="00732D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программы «Социокультурные истоки»</w:t>
      </w:r>
      <w:bookmarkStart w:id="0" w:name="_GoBack"/>
      <w:bookmarkEnd w:id="0"/>
      <w:r w:rsidR="00E5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067DE8" w:rsidRPr="00732DBD" w:rsidRDefault="006800EC" w:rsidP="00067D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дошкольном образовании большую популярность приобрел метод проектов, которая в большей степени объясняется его многоцелевым и многофункциональным характером. Именно проект позволяет реализовать различные цели, задействовав несколько видов деятельности воспитанников. Проект направлен на творческий потенциал ребенка, но в тоже время  дает каждому участнику (ребенку, воспитателю и родителю) свободу в выборе места, роли и способа участия. Эффективность этого метода заключается в том, что он ориентирован не на демонстрацию уже освоенных знаний, а на приобретение новых умений и навыков. Проект позволяет каждому участнику этого педагогического действа занять активную позицию, то есть высказывать свое мнение, советовать, вносить изменения в ход реализации.</w:t>
      </w:r>
    </w:p>
    <w:p w:rsidR="006800EC" w:rsidRPr="00312EA8" w:rsidRDefault="006800EC" w:rsidP="00067D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7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Эта педагогическая технология имеет внешний и внутренний результат: внешний результат можно увидеть, обсудить, но для ребенка гораздо важнее внутренний, поскольку он выражается в полученном жизненном опыте. В педагогической науке проект (от лат. </w:t>
      </w:r>
      <w:proofErr w:type="spellStart"/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projectus</w:t>
      </w:r>
      <w:proofErr w:type="spellEnd"/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бук</w:t>
      </w:r>
      <w:proofErr w:type="gramStart"/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рошенный вперед) — это прототип, прообраз предполагаемого или возможного объекта, состояние, в некоторых случаях план, замысел; проектирован</w:t>
      </w:r>
      <w:r w:rsidR="00A35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— процесс создания проекта [5</w:t>
      </w:r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]. Проект как деятельность включает в себя три сущностных компонента: 1) отнесение к будущему, близкому или далекому; 2) как такового этого будущего еще нет, но оно желательно или нежелательно; 3) это будущее прос</w:t>
      </w:r>
      <w:r w:rsidR="00A35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матривается в идеальном плане [6</w:t>
      </w:r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]. Проектная деятельность в дошкольном учреждении имеет свои особенности. Во-первых, направленность на достижение конкретных целей, доступных и понятных для ребенка; во-вторых, организация работы </w:t>
      </w:r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проектной команды; в-третьих, временная определенность; в-четвертых, управление проектом </w:t>
      </w:r>
      <w:r w:rsidR="00A35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контроль на всех его этапах [6</w:t>
      </w:r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]. </w:t>
      </w:r>
    </w:p>
    <w:p w:rsidR="006800EC" w:rsidRPr="00312EA8" w:rsidRDefault="006800EC" w:rsidP="00067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Детально рассмотрим проект </w:t>
      </w:r>
      <w:r w:rsidRPr="00312EA8">
        <w:rPr>
          <w:rFonts w:ascii="Times New Roman" w:hAnsi="Times New Roman" w:cs="Times New Roman"/>
          <w:sz w:val="28"/>
          <w:szCs w:val="28"/>
        </w:rPr>
        <w:t xml:space="preserve">по программе «Социокультурные истоки» на тему: «Богатыри земли Русской». </w:t>
      </w:r>
      <w:r w:rsidRPr="00312EA8">
        <w:rPr>
          <w:rFonts w:ascii="Times New Roman" w:hAnsi="Times New Roman" w:cs="Times New Roman"/>
          <w:b/>
          <w:sz w:val="28"/>
          <w:szCs w:val="28"/>
        </w:rPr>
        <w:t>Актуал</w:t>
      </w:r>
      <w:r w:rsidR="007942CD" w:rsidRPr="00312EA8">
        <w:rPr>
          <w:rFonts w:ascii="Times New Roman" w:hAnsi="Times New Roman" w:cs="Times New Roman"/>
          <w:b/>
          <w:sz w:val="28"/>
          <w:szCs w:val="28"/>
        </w:rPr>
        <w:t>ьность проекта</w:t>
      </w:r>
      <w:r w:rsidR="007942CD" w:rsidRPr="00312EA8">
        <w:rPr>
          <w:rFonts w:ascii="Times New Roman" w:hAnsi="Times New Roman" w:cs="Times New Roman"/>
          <w:sz w:val="28"/>
          <w:szCs w:val="28"/>
        </w:rPr>
        <w:t xml:space="preserve"> связана с воспитанием любви к Родине, активной гражданской позиции, формировании нравственных ценностей, то есть фундаментальных понятий, ставших основой культурного и нравственного воспитания. </w:t>
      </w:r>
      <w:r w:rsidRPr="00312EA8">
        <w:rPr>
          <w:rFonts w:ascii="Times New Roman" w:hAnsi="Times New Roman" w:cs="Times New Roman"/>
          <w:color w:val="111111"/>
          <w:sz w:val="28"/>
          <w:szCs w:val="28"/>
        </w:rPr>
        <w:t>Понятие «патриотизм» включает в себя любовь к родной земле, где родился и вырос, гордость за исторические свершения народа. Патриотизм, гражданственность необходимо воспитывать у детей с самого юного возраста. Наша задача</w:t>
      </w:r>
      <w:r w:rsidR="007942CD" w:rsidRPr="00312EA8">
        <w:rPr>
          <w:rFonts w:ascii="Times New Roman" w:hAnsi="Times New Roman" w:cs="Times New Roman"/>
          <w:color w:val="111111"/>
          <w:sz w:val="28"/>
          <w:szCs w:val="28"/>
        </w:rPr>
        <w:t xml:space="preserve"> в рамках программы «Социокультурные истоки» -</w:t>
      </w:r>
      <w:r w:rsidRPr="00312EA8">
        <w:rPr>
          <w:rFonts w:ascii="Times New Roman" w:hAnsi="Times New Roman" w:cs="Times New Roman"/>
          <w:color w:val="111111"/>
          <w:sz w:val="28"/>
          <w:szCs w:val="28"/>
        </w:rPr>
        <w:t xml:space="preserve"> дать детям основные представления о возникновении Государства Российского, о богатырской славе и верности народа своему Отечеству; о богатстве народной культуры, национальных особенностях характера и быта наших предков.</w:t>
      </w:r>
    </w:p>
    <w:p w:rsidR="006800EC" w:rsidRPr="00312EA8" w:rsidRDefault="006800EC" w:rsidP="00067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A8">
        <w:rPr>
          <w:rFonts w:ascii="Times New Roman" w:hAnsi="Times New Roman" w:cs="Times New Roman"/>
          <w:sz w:val="28"/>
          <w:szCs w:val="28"/>
        </w:rPr>
        <w:t>Зачастую в современных семьях подобные вопросы не считаются важными и заслуживающими должного внимания. Наши дети уже не мечтают стать доблестными войнами и не считают защиту своей Родины – священным долгом. Поэтому важно, чтобы ребенок уже в дошкольном возрасте почувствовал причастность к своей стране, личную ответственность за родную землю и ее будущее.</w:t>
      </w:r>
    </w:p>
    <w:p w:rsidR="007942CD" w:rsidRPr="00312EA8" w:rsidRDefault="007942CD" w:rsidP="00067D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12EA8"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6800EC" w:rsidRPr="00312EA8">
        <w:rPr>
          <w:rFonts w:ascii="Times New Roman" w:hAnsi="Times New Roman" w:cs="Times New Roman"/>
          <w:color w:val="111111"/>
          <w:sz w:val="28"/>
          <w:szCs w:val="28"/>
        </w:rPr>
        <w:t>роект</w:t>
      </w:r>
      <w:r w:rsidRPr="00312EA8">
        <w:rPr>
          <w:rFonts w:ascii="Times New Roman" w:hAnsi="Times New Roman" w:cs="Times New Roman"/>
          <w:color w:val="111111"/>
          <w:sz w:val="28"/>
          <w:szCs w:val="28"/>
        </w:rPr>
        <w:t xml:space="preserve"> «Богатыри земли Русской»</w:t>
      </w:r>
      <w:r w:rsidR="006800EC" w:rsidRPr="00312EA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2EA8">
        <w:rPr>
          <w:rFonts w:ascii="Times New Roman" w:hAnsi="Times New Roman" w:cs="Times New Roman"/>
          <w:color w:val="111111"/>
          <w:sz w:val="28"/>
          <w:szCs w:val="28"/>
        </w:rPr>
        <w:t>направлен на формирование чувства</w:t>
      </w:r>
      <w:r w:rsidR="006800EC" w:rsidRPr="00312EA8">
        <w:rPr>
          <w:rFonts w:ascii="Times New Roman" w:hAnsi="Times New Roman" w:cs="Times New Roman"/>
          <w:color w:val="111111"/>
          <w:sz w:val="28"/>
          <w:szCs w:val="28"/>
        </w:rPr>
        <w:t xml:space="preserve"> гордости за свой народ, </w:t>
      </w:r>
      <w:r w:rsidRPr="00312EA8">
        <w:rPr>
          <w:rFonts w:ascii="Times New Roman" w:hAnsi="Times New Roman" w:cs="Times New Roman"/>
          <w:color w:val="111111"/>
          <w:sz w:val="28"/>
          <w:szCs w:val="28"/>
        </w:rPr>
        <w:t>знание истоков воинской славы, воспитание уважения к русской культуры, ее ценностям и традициям.</w:t>
      </w:r>
    </w:p>
    <w:p w:rsidR="006800EC" w:rsidRPr="00312EA8" w:rsidRDefault="006C2526" w:rsidP="00067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 актуальности</w:t>
      </w:r>
      <w:r w:rsidR="007942CD" w:rsidRPr="00312E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проекта </w:t>
      </w:r>
      <w:r w:rsidRPr="00312E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вытекает </w:t>
      </w:r>
      <w:r w:rsidR="007942CD" w:rsidRPr="00312E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 проблема, которая </w:t>
      </w:r>
      <w:r w:rsidRPr="00312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связана с недостаточной информированностью</w:t>
      </w:r>
      <w:r w:rsidR="006800EC" w:rsidRPr="00312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о первых защитниках русской земли</w:t>
      </w:r>
      <w:r w:rsidR="00364F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отсутстви</w:t>
      </w:r>
      <w:r w:rsidR="0053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r w:rsidRPr="00312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 о былинах и преданиях, повествующих о богатырях,</w:t>
      </w:r>
      <w:r w:rsidR="004A3922" w:rsidRPr="00312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формированием</w:t>
      </w:r>
      <w:r w:rsidRPr="00312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активной гражданской позиции на примере положительных образов воинов-защитников</w:t>
      </w:r>
      <w:r w:rsidR="006800EC" w:rsidRPr="00312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338F4" w:rsidRPr="005338F4" w:rsidRDefault="005338F4" w:rsidP="005338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проект </w:t>
      </w:r>
      <w:r w:rsidRPr="0053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творческо-познавательному, поскольку он направлен на развитие </w:t>
      </w:r>
      <w:r w:rsid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эстетической сферы, умение </w:t>
      </w:r>
      <w:proofErr w:type="spellStart"/>
      <w:r w:rsid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воспинимать</w:t>
      </w:r>
      <w:proofErr w:type="spellEnd"/>
      <w:r w:rsid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 </w:t>
      </w:r>
      <w:proofErr w:type="spellStart"/>
      <w:r w:rsid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усного</w:t>
      </w:r>
      <w:proofErr w:type="spellEnd"/>
      <w:r w:rsid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</w:t>
      </w:r>
      <w:proofErr w:type="spellStart"/>
      <w:r w:rsid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тврчества</w:t>
      </w:r>
      <w:proofErr w:type="spellEnd"/>
      <w:r w:rsid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доступной детям форме, а также знакомит воспитанников и других участников проекта с ценностями русской культуры, </w:t>
      </w:r>
      <w:proofErr w:type="spellStart"/>
      <w:r w:rsid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худрожественными</w:t>
      </w:r>
      <w:proofErr w:type="spellEnd"/>
      <w:r w:rsidR="0082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произведениями, связанными с тематикой деятельности.</w:t>
      </w:r>
      <w:proofErr w:type="gramEnd"/>
    </w:p>
    <w:p w:rsidR="0084582A" w:rsidRPr="00312EA8" w:rsidRDefault="0084582A" w:rsidP="00067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E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 реализации проекта:</w:t>
      </w:r>
      <w:r w:rsidRPr="00312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краткосрочный (сентябрь – октябрь 2020г.)</w:t>
      </w:r>
    </w:p>
    <w:p w:rsidR="0084582A" w:rsidRPr="00312EA8" w:rsidRDefault="0084582A" w:rsidP="00067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12EA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312EA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312EA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старшей группы,</w:t>
      </w:r>
      <w:r w:rsidRPr="00312EA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312EA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</w:t>
      </w:r>
      <w:r w:rsidRPr="00312EA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312EA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</w:t>
      </w:r>
      <w:r w:rsidRPr="00312E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4582A" w:rsidRPr="00312EA8" w:rsidRDefault="0084582A" w:rsidP="00820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12E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проекта:</w:t>
      </w:r>
      <w:r w:rsidRPr="00312E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формирование представлений о героическом прошлом русского народа, истории Руси.</w:t>
      </w:r>
    </w:p>
    <w:p w:rsidR="00312EA8" w:rsidRPr="005338F4" w:rsidRDefault="0084582A" w:rsidP="00F51B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12E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«Богатырская тема» </w:t>
      </w:r>
      <w:r w:rsidRPr="00312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понятна и интересна детям, несет в себе определенный сказочный смысл. Постепенный переход от сказки к «былинам», реалиям открывает дошкольникам огромный диапазон возможностей удовлетворить свой познавательный интерес и заглянуть в прошлое своего народа и  страны. Воспитанники становятся соучастниками тех давних событий, проживают жизнь былинных и реальных героев, приобщаются к истории родной страны, начинают осознавать себя её частичкой, у них закладываются основы патриотизма. Для достижения цели поставили следующие </w:t>
      </w:r>
      <w:r w:rsidRPr="00312E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F51B9C" w:rsidRPr="00F51B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F51B9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F51B9C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героическом прошлом народа древней Руси, великих</w:t>
      </w:r>
      <w:r w:rsidRPr="00F51B9C">
        <w:rPr>
          <w:rFonts w:ascii="Times New Roman" w:hAnsi="Times New Roman" w:cs="Times New Roman"/>
          <w:sz w:val="28"/>
          <w:szCs w:val="28"/>
        </w:rPr>
        <w:tab/>
      </w:r>
      <w:r w:rsidRPr="00F51B9C">
        <w:rPr>
          <w:rFonts w:ascii="Times New Roman" w:eastAsia="Times New Roman" w:hAnsi="Times New Roman" w:cs="Times New Roman"/>
          <w:sz w:val="28"/>
          <w:szCs w:val="28"/>
        </w:rPr>
        <w:t xml:space="preserve">русских богатырях – </w:t>
      </w:r>
      <w:r w:rsidR="00F51B9C">
        <w:rPr>
          <w:rFonts w:ascii="Times New Roman" w:eastAsia="Times New Roman" w:hAnsi="Times New Roman" w:cs="Times New Roman"/>
          <w:sz w:val="28"/>
          <w:szCs w:val="28"/>
        </w:rPr>
        <w:t>первых защитниках земли русской.</w:t>
      </w:r>
      <w:r w:rsidR="00F51B9C" w:rsidRPr="00F5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B9C">
        <w:rPr>
          <w:rFonts w:ascii="Times New Roman" w:eastAsia="Times New Roman" w:hAnsi="Times New Roman" w:cs="Times New Roman"/>
          <w:sz w:val="28"/>
          <w:szCs w:val="28"/>
        </w:rPr>
        <w:t>Познакомить с произведениями литературы и искусства о русских богатырях.</w:t>
      </w:r>
      <w:r w:rsidR="00F51B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51B9C">
        <w:rPr>
          <w:rFonts w:ascii="Times New Roman" w:eastAsia="Times New Roman" w:hAnsi="Times New Roman" w:cs="Times New Roman"/>
          <w:sz w:val="28"/>
          <w:szCs w:val="28"/>
        </w:rPr>
        <w:t>Изучить характерные детали одежды, вооружения, доспехов русских воинов.</w:t>
      </w:r>
      <w:r w:rsidR="00F51B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51B9C">
        <w:rPr>
          <w:rFonts w:ascii="Times New Roman" w:eastAsia="Times New Roman" w:hAnsi="Times New Roman" w:cs="Times New Roman"/>
          <w:sz w:val="28"/>
          <w:szCs w:val="28"/>
        </w:rPr>
        <w:t>Активно использовать ИКТ средства для решения задач патриотического воспитания детей.</w:t>
      </w:r>
      <w:r w:rsidR="00F51B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51B9C">
        <w:rPr>
          <w:rFonts w:ascii="Times New Roman" w:eastAsia="Times New Roman" w:hAnsi="Times New Roman" w:cs="Times New Roman"/>
          <w:sz w:val="28"/>
          <w:szCs w:val="28"/>
        </w:rPr>
        <w:t>Воспитывать чувство гордости за героическую историю родной страны.</w:t>
      </w:r>
      <w:r w:rsidR="00F51B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12EA8" w:rsidRPr="00F51B9C">
        <w:rPr>
          <w:rFonts w:ascii="Times New Roman" w:eastAsia="Times New Roman" w:hAnsi="Times New Roman" w:cs="Times New Roman"/>
          <w:sz w:val="28"/>
          <w:szCs w:val="28"/>
        </w:rPr>
        <w:t>Повысить культуру родителей в вопросах патриотического воспитания детей через обращение к духовному наследию, к отечественным традициям.</w:t>
      </w:r>
      <w:r w:rsidR="0053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EA8" w:rsidRPr="0082042E" w:rsidRDefault="00312EA8" w:rsidP="008204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12EA8">
        <w:rPr>
          <w:b/>
          <w:bCs/>
          <w:sz w:val="28"/>
          <w:szCs w:val="28"/>
        </w:rPr>
        <w:t>Ожидаемые</w:t>
      </w:r>
      <w:r w:rsidR="0082042E">
        <w:rPr>
          <w:b/>
          <w:bCs/>
          <w:sz w:val="28"/>
          <w:szCs w:val="28"/>
        </w:rPr>
        <w:t xml:space="preserve"> результаты  реализации проекта. </w:t>
      </w:r>
      <w:r w:rsidRPr="0082042E">
        <w:rPr>
          <w:color w:val="111111"/>
          <w:sz w:val="28"/>
          <w:szCs w:val="28"/>
        </w:rPr>
        <w:t>Повышенный интерес детей и родителей к совместной познавательно</w:t>
      </w:r>
      <w:r w:rsidRPr="0082042E">
        <w:rPr>
          <w:b/>
          <w:color w:val="111111"/>
          <w:sz w:val="28"/>
          <w:szCs w:val="28"/>
        </w:rPr>
        <w:t xml:space="preserve"> - </w:t>
      </w:r>
      <w:r w:rsidRPr="0082042E">
        <w:rPr>
          <w:color w:val="111111"/>
          <w:sz w:val="28"/>
          <w:szCs w:val="28"/>
        </w:rPr>
        <w:t>творческой деятельности.</w:t>
      </w:r>
      <w:r w:rsidR="0082042E">
        <w:rPr>
          <w:color w:val="111111"/>
          <w:sz w:val="28"/>
          <w:szCs w:val="28"/>
        </w:rPr>
        <w:t xml:space="preserve"> </w:t>
      </w:r>
      <w:r w:rsidRPr="0082042E">
        <w:rPr>
          <w:color w:val="111111"/>
          <w:sz w:val="28"/>
          <w:szCs w:val="28"/>
        </w:rPr>
        <w:t>Созданы условия для организации непрерывного ознакомления детей с историей земли русской на основе знакомства с былинными богатырями.</w:t>
      </w:r>
      <w:r w:rsidR="0082042E">
        <w:rPr>
          <w:color w:val="111111"/>
          <w:sz w:val="28"/>
          <w:szCs w:val="28"/>
        </w:rPr>
        <w:t xml:space="preserve"> </w:t>
      </w:r>
      <w:proofErr w:type="spellStart"/>
      <w:r w:rsidRPr="0082042E">
        <w:rPr>
          <w:color w:val="111111"/>
          <w:sz w:val="28"/>
          <w:szCs w:val="28"/>
        </w:rPr>
        <w:t>Ребѐнок</w:t>
      </w:r>
      <w:proofErr w:type="spellEnd"/>
      <w:r w:rsidRPr="0082042E">
        <w:rPr>
          <w:color w:val="111111"/>
          <w:sz w:val="28"/>
          <w:szCs w:val="28"/>
        </w:rPr>
        <w:t xml:space="preserve"> </w:t>
      </w:r>
      <w:r w:rsidRPr="0082042E">
        <w:rPr>
          <w:color w:val="111111"/>
          <w:sz w:val="28"/>
          <w:szCs w:val="28"/>
        </w:rPr>
        <w:lastRenderedPageBreak/>
        <w:t>проявляет творческую активность в познании окружающего мира и выражает его через творческую деятельность на основе новых впечатлений.</w:t>
      </w:r>
      <w:r w:rsidR="0082042E">
        <w:rPr>
          <w:color w:val="111111"/>
          <w:sz w:val="28"/>
          <w:szCs w:val="28"/>
        </w:rPr>
        <w:t xml:space="preserve"> </w:t>
      </w:r>
      <w:r w:rsidRPr="0082042E">
        <w:rPr>
          <w:color w:val="111111"/>
          <w:sz w:val="28"/>
          <w:szCs w:val="28"/>
        </w:rPr>
        <w:t>Дети знают характерные детали одежды и доспехов богатырей.</w:t>
      </w:r>
      <w:r w:rsidR="0082042E">
        <w:rPr>
          <w:color w:val="111111"/>
          <w:sz w:val="28"/>
          <w:szCs w:val="28"/>
        </w:rPr>
        <w:t xml:space="preserve"> </w:t>
      </w:r>
      <w:r w:rsidRPr="0082042E">
        <w:rPr>
          <w:sz w:val="28"/>
          <w:szCs w:val="28"/>
        </w:rPr>
        <w:t>Создание мини-музея «Русь богатырская».</w:t>
      </w:r>
      <w:r w:rsidR="0082042E">
        <w:rPr>
          <w:sz w:val="28"/>
          <w:szCs w:val="28"/>
        </w:rPr>
        <w:t xml:space="preserve"> </w:t>
      </w:r>
      <w:r w:rsidRPr="0082042E">
        <w:rPr>
          <w:color w:val="111111"/>
          <w:sz w:val="28"/>
          <w:szCs w:val="28"/>
        </w:rPr>
        <w:t>У детей развиты первоначальные патриотические чувства, выражающихся в чувстве гордости и ответственности за родную страну.</w:t>
      </w:r>
    </w:p>
    <w:p w:rsidR="00312EA8" w:rsidRPr="00312EA8" w:rsidRDefault="00312EA8" w:rsidP="00067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12E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Этапы реализации проекта:</w:t>
      </w:r>
    </w:p>
    <w:p w:rsidR="00312EA8" w:rsidRPr="00532E2E" w:rsidRDefault="0082042E" w:rsidP="00532E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 этап п</w:t>
      </w:r>
      <w:r w:rsidR="00312EA8" w:rsidRPr="0082042E">
        <w:rPr>
          <w:rFonts w:ascii="Times New Roman" w:eastAsia="Times New Roman" w:hAnsi="Times New Roman" w:cs="Times New Roman"/>
          <w:b/>
          <w:sz w:val="28"/>
          <w:szCs w:val="28"/>
        </w:rPr>
        <w:t>одготовительный.</w:t>
      </w:r>
      <w:r w:rsidRPr="008204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042E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важно организовать работу по подготовке к проекту. Для этого необходимо подобрать дидактический </w:t>
      </w:r>
      <w:r w:rsidRPr="0082042E">
        <w:rPr>
          <w:rFonts w:ascii="Times New Roman" w:hAnsi="Times New Roman" w:cs="Times New Roman"/>
          <w:color w:val="111111"/>
          <w:sz w:val="28"/>
          <w:szCs w:val="28"/>
        </w:rPr>
        <w:t>материал и литературу с информацией по теме</w:t>
      </w:r>
      <w:r w:rsidRPr="0082042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сформировать картотеку </w:t>
      </w:r>
      <w:proofErr w:type="spellStart"/>
      <w:r w:rsidRPr="0082042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дидиктическийх</w:t>
      </w:r>
      <w:proofErr w:type="spellEnd"/>
      <w:r w:rsidRPr="0082042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игр, определить направление деятельности воспитанников, подготовить макеты для создания предметно-развивающей среды в группе, </w:t>
      </w:r>
      <w:r w:rsidRPr="0082042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82042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подготовить план</w:t>
      </w:r>
      <w:r w:rsidRPr="0082042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82042E">
        <w:rPr>
          <w:rFonts w:ascii="Times New Roman" w:hAnsi="Times New Roman" w:cs="Times New Roman"/>
          <w:color w:val="111111"/>
          <w:sz w:val="28"/>
          <w:szCs w:val="28"/>
        </w:rPr>
        <w:t>работы по </w:t>
      </w:r>
      <w:r w:rsidRPr="0082042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реализации проекта, </w:t>
      </w:r>
      <w:r w:rsidRPr="0082042E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родителей и дошкольников с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литературой</w:t>
      </w:r>
      <w:r w:rsidR="00532E2E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программы «Социокультурные истоки». </w:t>
      </w:r>
    </w:p>
    <w:p w:rsidR="00312EA8" w:rsidRDefault="00532E2E" w:rsidP="00532E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312EA8" w:rsidRPr="00312EA8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12EA8" w:rsidRPr="00312EA8">
        <w:rPr>
          <w:rFonts w:ascii="Times New Roman" w:eastAsia="Times New Roman" w:hAnsi="Times New Roman" w:cs="Times New Roman"/>
          <w:b/>
          <w:sz w:val="28"/>
          <w:szCs w:val="28"/>
        </w:rPr>
        <w:t>сновной</w:t>
      </w:r>
      <w:r w:rsidR="00312EA8" w:rsidRPr="00312EA8">
        <w:rPr>
          <w:rFonts w:ascii="Times New Roman" w:eastAsia="Symbol" w:hAnsi="Times New Roman" w:cs="Times New Roman"/>
          <w:b/>
          <w:sz w:val="28"/>
          <w:szCs w:val="28"/>
        </w:rPr>
        <w:t>.</w:t>
      </w:r>
      <w:r>
        <w:rPr>
          <w:rFonts w:ascii="Times New Roman" w:eastAsia="Symbol" w:hAnsi="Times New Roman" w:cs="Times New Roman"/>
          <w:b/>
          <w:sz w:val="28"/>
          <w:szCs w:val="28"/>
        </w:rPr>
        <w:t xml:space="preserve"> </w:t>
      </w:r>
      <w:r w:rsidRPr="00532E2E">
        <w:rPr>
          <w:rFonts w:ascii="Times New Roman" w:eastAsia="Symbol" w:hAnsi="Times New Roman" w:cs="Times New Roman"/>
          <w:sz w:val="28"/>
          <w:szCs w:val="28"/>
        </w:rPr>
        <w:t>Целью</w:t>
      </w:r>
      <w:r>
        <w:rPr>
          <w:rFonts w:ascii="Times New Roman" w:eastAsia="Symbol" w:hAnsi="Times New Roman" w:cs="Times New Roman"/>
          <w:sz w:val="28"/>
          <w:szCs w:val="28"/>
        </w:rPr>
        <w:t xml:space="preserve"> этого этапа является</w:t>
      </w:r>
      <w:r>
        <w:rPr>
          <w:rFonts w:ascii="Times New Roman" w:eastAsia="Symbol" w:hAnsi="Times New Roman" w:cs="Times New Roman"/>
          <w:b/>
          <w:sz w:val="28"/>
          <w:szCs w:val="28"/>
        </w:rPr>
        <w:t xml:space="preserve"> </w:t>
      </w:r>
      <w:r w:rsidR="00312EA8" w:rsidRPr="00312E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 детей к изучению истории земли 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сской и активное </w:t>
      </w:r>
      <w:r w:rsidR="00312EA8" w:rsidRPr="00312E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родителей в жизни детей.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этом этапе необходимо провести беседы на темы: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12EA8" w:rsidRPr="00312EA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«Как жили люди на Руси»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312EA8" w:rsidRPr="00312E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312EA8" w:rsidRPr="00312EA8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Богатыри земли русской</w:t>
      </w:r>
      <w:r w:rsidR="00312EA8" w:rsidRPr="00312EA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312EA8" w:rsidRPr="00312EA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«Кто защищал нашу Русь в древние времена?»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. Прочитать и прокомментировать художественную литературу: </w:t>
      </w:r>
      <w:r w:rsidR="00312EA8" w:rsidRPr="00312EA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«Илья Муромец и Соловей разбойник»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</w:rPr>
        <w:t>, сказки и былины о русских </w:t>
      </w:r>
      <w:r w:rsidR="00312EA8" w:rsidRPr="00532E2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богатырях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опираясь на словарь русских пословиц объяснить смысл устойчивых выражений, использованных в тексте произведения. Подробно рассмотреть картины </w:t>
      </w:r>
      <w:r w:rsidRPr="00312EA8">
        <w:rPr>
          <w:rFonts w:ascii="Times New Roman" w:hAnsi="Times New Roman" w:cs="Times New Roman"/>
          <w:color w:val="111111"/>
          <w:sz w:val="28"/>
          <w:szCs w:val="28"/>
        </w:rPr>
        <w:t>В. М. Васнецова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12EA8" w:rsidRPr="00312EA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312EA8" w:rsidRPr="00427DC0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Богатыри</w:t>
      </w:r>
      <w:r w:rsidR="00312EA8" w:rsidRPr="00427D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312EA8" w:rsidRPr="00427DC0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427DC0">
        <w:rPr>
          <w:rFonts w:ascii="Times New Roman" w:hAnsi="Times New Roman" w:cs="Times New Roman"/>
          <w:color w:val="111111"/>
          <w:sz w:val="28"/>
          <w:szCs w:val="28"/>
        </w:rPr>
        <w:t>«Три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Богатыря», «Витязь на распутье», «Битва на Калиновом мосту», «Илья Муромец», познакомиться с исторической справкой.</w:t>
      </w:r>
    </w:p>
    <w:p w:rsidR="00312EA8" w:rsidRDefault="00532E2E" w:rsidP="00532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свободной деятельности поиграть в дидактические игры, соответствующие теме проекта: </w:t>
      </w:r>
      <w:r w:rsidR="00312EA8" w:rsidRPr="00532E2E">
        <w:rPr>
          <w:rFonts w:ascii="Times New Roman" w:hAnsi="Times New Roman" w:cs="Times New Roman"/>
          <w:sz w:val="28"/>
          <w:szCs w:val="28"/>
        </w:rPr>
        <w:t xml:space="preserve"> «Четвертый лишний»,  «Что нужно богатырю», «Угадай, о ком говорю», «Узнай по </w:t>
      </w:r>
      <w:r w:rsidR="00312EA8" w:rsidRPr="00532E2E">
        <w:rPr>
          <w:rFonts w:ascii="Times New Roman" w:hAnsi="Times New Roman" w:cs="Times New Roman"/>
          <w:sz w:val="28"/>
          <w:szCs w:val="28"/>
        </w:rPr>
        <w:lastRenderedPageBreak/>
        <w:t>описанию»,   «Собери богатыря в дорогу»,  «Что может пригодиться в бою богатырю».</w:t>
      </w:r>
    </w:p>
    <w:p w:rsidR="00312EA8" w:rsidRDefault="001B1E69" w:rsidP="001B1E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художественно-эстетической деятельности</w:t>
      </w:r>
      <w:r w:rsidR="00532E2E">
        <w:rPr>
          <w:rFonts w:ascii="Times New Roman" w:hAnsi="Times New Roman" w:cs="Times New Roman"/>
          <w:sz w:val="28"/>
          <w:szCs w:val="28"/>
        </w:rPr>
        <w:t xml:space="preserve"> изобразить портрет богатыря акварелью, а также поработать с раскраской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«Змей Горыныч»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312EA8" w:rsidRPr="001B1E6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312EA8" w:rsidRPr="001B1E69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Богатырь на коне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 Выполнить работу из пластилина на темы: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12EA8" w:rsidRPr="001B1E6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312EA8" w:rsidRPr="001B1E69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Богатырский конь</w:t>
      </w:r>
      <w:r w:rsidR="00312EA8" w:rsidRPr="001B1E6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312EA8" w:rsidRPr="001B1E69">
        <w:rPr>
          <w:rFonts w:ascii="Times New Roman" w:hAnsi="Times New Roman" w:cs="Times New Roman"/>
          <w:b/>
          <w:color w:val="111111"/>
          <w:sz w:val="28"/>
          <w:szCs w:val="28"/>
        </w:rPr>
        <w:t>, </w:t>
      </w:r>
      <w:r w:rsidR="00312EA8" w:rsidRPr="001B1E6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312EA8" w:rsidRPr="001B1E69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Крепость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Подготовить  </w:t>
      </w:r>
      <w:r w:rsidRPr="001B1E6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аппликации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«Щит </w:t>
      </w:r>
      <w:r w:rsidR="00312EA8" w:rsidRPr="001B1E69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богатыря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«Сторожевая башня»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12EA8" w:rsidRPr="001B1E69" w:rsidRDefault="001B1E69" w:rsidP="001B1E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рамках тематической прогулки провести п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одвижные игры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«Пустое место»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 попадись»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«Меткий стрелок»</w:t>
      </w:r>
      <w:r w:rsidR="00312EA8" w:rsidRPr="001B1E69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312EA8" w:rsidRPr="001B1E6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«Перетяни канат»</w:t>
      </w:r>
    </w:p>
    <w:p w:rsidR="00312EA8" w:rsidRPr="00312EA8" w:rsidRDefault="001B1E69" w:rsidP="001B1E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музыка</w:t>
      </w:r>
      <w:r w:rsidR="00427DC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льном </w:t>
      </w:r>
      <w:proofErr w:type="spellStart"/>
      <w:r w:rsidR="00427DC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занятиии</w:t>
      </w:r>
      <w:proofErr w:type="spellEnd"/>
      <w:r w:rsidR="00427DC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прослушать песню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12EA8" w:rsidRPr="00312EA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312EA8" w:rsidRPr="00312EA8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Богатырская наша сила</w:t>
      </w:r>
      <w:r w:rsidR="00312EA8" w:rsidRPr="00312EA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427D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(муз.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А. Н.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Пахмутовой</w:t>
      </w:r>
      <w:proofErr w:type="spellEnd"/>
      <w:r w:rsidR="00427DC0">
        <w:rPr>
          <w:rFonts w:ascii="Times New Roman" w:hAnsi="Times New Roman" w:cs="Times New Roman"/>
          <w:color w:val="111111"/>
          <w:sz w:val="28"/>
          <w:szCs w:val="28"/>
        </w:rPr>
        <w:t xml:space="preserve">, сл. </w:t>
      </w:r>
      <w:proofErr w:type="spellStart"/>
      <w:r w:rsidR="00427DC0">
        <w:rPr>
          <w:rFonts w:ascii="Times New Roman" w:hAnsi="Times New Roman" w:cs="Times New Roman"/>
          <w:color w:val="111111"/>
          <w:sz w:val="28"/>
          <w:szCs w:val="28"/>
        </w:rPr>
        <w:t>Н.Добронравова</w:t>
      </w:r>
      <w:proofErr w:type="spellEnd"/>
      <w:r w:rsidR="00427DC0">
        <w:rPr>
          <w:rFonts w:ascii="Times New Roman" w:hAnsi="Times New Roman" w:cs="Times New Roman"/>
          <w:color w:val="111111"/>
          <w:sz w:val="28"/>
          <w:szCs w:val="28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End"/>
    </w:p>
    <w:p w:rsidR="00312EA8" w:rsidRPr="00427DC0" w:rsidRDefault="00427DC0" w:rsidP="00427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DC0">
        <w:rPr>
          <w:rFonts w:ascii="Times New Roman" w:eastAsia="Times New Roman" w:hAnsi="Times New Roman" w:cs="Times New Roman"/>
          <w:bCs/>
          <w:sz w:val="28"/>
          <w:szCs w:val="28"/>
        </w:rPr>
        <w:t>В рамках проекта особую роль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инрает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312EA8" w:rsidRPr="00427DC0">
        <w:rPr>
          <w:rFonts w:ascii="Times New Roman" w:eastAsia="Times New Roman" w:hAnsi="Times New Roman" w:cs="Times New Roman"/>
          <w:bCs/>
          <w:sz w:val="28"/>
          <w:szCs w:val="28"/>
        </w:rPr>
        <w:t>заимодействие с родителями.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Для активного участия в освоении темы родителям были предложены следующие виды деятельности: р</w:t>
      </w:r>
      <w:r w:rsidR="00312EA8" w:rsidRPr="00312EA8">
        <w:rPr>
          <w:rFonts w:ascii="Times New Roman" w:hAnsi="Times New Roman" w:cs="Times New Roman"/>
          <w:sz w:val="28"/>
          <w:szCs w:val="28"/>
        </w:rPr>
        <w:t>одительское собрание по программе «Социокультурные ис</w:t>
      </w:r>
      <w:r>
        <w:rPr>
          <w:rFonts w:ascii="Times New Roman" w:hAnsi="Times New Roman" w:cs="Times New Roman"/>
          <w:sz w:val="28"/>
          <w:szCs w:val="28"/>
        </w:rPr>
        <w:t>токи» в дошкольном образовании; а</w:t>
      </w:r>
      <w:r w:rsidR="00312EA8" w:rsidRPr="00312EA8">
        <w:rPr>
          <w:rFonts w:ascii="Times New Roman" w:hAnsi="Times New Roman" w:cs="Times New Roman"/>
          <w:sz w:val="28"/>
          <w:szCs w:val="28"/>
        </w:rPr>
        <w:t>ктивная работа по книгам для развития детей «Верность родной земле»</w:t>
      </w:r>
      <w:r>
        <w:rPr>
          <w:rFonts w:ascii="Times New Roman" w:hAnsi="Times New Roman" w:cs="Times New Roman"/>
          <w:sz w:val="28"/>
          <w:szCs w:val="28"/>
        </w:rPr>
        <w:t>; о</w:t>
      </w:r>
      <w:r w:rsidR="00312EA8" w:rsidRPr="00312EA8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ение информации по теме проекта; к</w:t>
      </w:r>
      <w:r w:rsidR="00312EA8" w:rsidRPr="00427DC0">
        <w:rPr>
          <w:rFonts w:ascii="Times New Roman" w:eastAsia="Times New Roman" w:hAnsi="Times New Roman" w:cs="Times New Roman"/>
          <w:sz w:val="28"/>
          <w:szCs w:val="28"/>
        </w:rPr>
        <w:t>онсультация для родителей « Роль семьи в воспитании патриотически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 чувств у старших дошкольников</w:t>
      </w:r>
      <w:r w:rsidR="00312EA8" w:rsidRPr="00427DC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 о</w:t>
      </w:r>
      <w:r w:rsidR="00312EA8" w:rsidRPr="00427DC0">
        <w:rPr>
          <w:rFonts w:ascii="Times New Roman" w:eastAsia="Times New Roman" w:hAnsi="Times New Roman" w:cs="Times New Roman"/>
          <w:sz w:val="28"/>
          <w:szCs w:val="28"/>
        </w:rPr>
        <w:t>рганизация выставки совместных рисунков родителей с детьми о за</w:t>
      </w:r>
      <w:r>
        <w:rPr>
          <w:rFonts w:ascii="Times New Roman" w:eastAsia="Times New Roman" w:hAnsi="Times New Roman" w:cs="Times New Roman"/>
          <w:sz w:val="28"/>
          <w:szCs w:val="28"/>
        </w:rPr>
        <w:t>щитниках земли русской;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12EA8" w:rsidRPr="00427DC0">
        <w:rPr>
          <w:rFonts w:ascii="Times New Roman" w:eastAsia="Times New Roman" w:hAnsi="Times New Roman" w:cs="Times New Roman"/>
          <w:sz w:val="28"/>
          <w:szCs w:val="28"/>
        </w:rPr>
        <w:t xml:space="preserve">зготовление </w:t>
      </w:r>
      <w:proofErr w:type="spellStart"/>
      <w:r w:rsidR="00312EA8" w:rsidRPr="00427DC0">
        <w:rPr>
          <w:rFonts w:ascii="Times New Roman" w:eastAsia="Times New Roman" w:hAnsi="Times New Roman" w:cs="Times New Roman"/>
          <w:sz w:val="28"/>
          <w:szCs w:val="28"/>
        </w:rPr>
        <w:t>летбука</w:t>
      </w:r>
      <w:proofErr w:type="spellEnd"/>
      <w:r w:rsidR="00312EA8" w:rsidRPr="00427DC0">
        <w:rPr>
          <w:rFonts w:ascii="Times New Roman" w:eastAsia="Times New Roman" w:hAnsi="Times New Roman" w:cs="Times New Roman"/>
          <w:sz w:val="28"/>
          <w:szCs w:val="28"/>
        </w:rPr>
        <w:t xml:space="preserve"> «Богатыри земли русской»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12EA8" w:rsidRPr="00427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EA8" w:rsidRPr="00427DC0" w:rsidRDefault="00427DC0" w:rsidP="00427DC0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 xml:space="preserve">На  заключительном этапе главной целью является презентация результатов проекта. </w:t>
      </w:r>
      <w:r>
        <w:rPr>
          <w:rFonts w:ascii="Times New Roman" w:eastAsia="Symbol" w:hAnsi="Times New Roman" w:cs="Times New Roman"/>
          <w:sz w:val="28"/>
          <w:szCs w:val="28"/>
        </w:rPr>
        <w:t>Для этого мы оформили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выставку творческих работ воспитанников на тему</w:t>
      </w:r>
      <w:r w:rsidRPr="00427DC0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312EA8" w:rsidRPr="00427DC0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12EA8" w:rsidRPr="00427D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</w:t>
      </w:r>
      <w:r w:rsidR="00312EA8" w:rsidRPr="00427DC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="00312EA8" w:rsidRPr="00427DC0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перевелись богатыри на земле русской</w:t>
      </w:r>
      <w:r w:rsidR="00312EA8" w:rsidRPr="00427D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; подготовили рисунки и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коллажи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 тему</w:t>
      </w:r>
      <w:r w:rsidR="00312EA8" w:rsidRPr="00312EA8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312EA8" w:rsidRPr="00427DC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Богатыри з</w:t>
      </w:r>
      <w:r w:rsidR="00312EA8" w:rsidRPr="00427DC0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емли Русской</w:t>
      </w:r>
      <w:r w:rsidR="00312EA8" w:rsidRPr="00427D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совместно с родителями посмотрели и обсудили презентацию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проета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35F8D" w:rsidRDefault="00A35F8D" w:rsidP="00A35F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родителями в рамках проекта «Богатыри земли Русской помогла познакомить воспитанников с былинными героями, воспитывать любовь и уважение к родному языку, умение использовать в речи устойчивые и крылатые выражения, формировать активную гражданскую позицию и патриотические чувства. Проектный метод позволил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совместить несколько видов деятельности и всесторонне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заявленную тему. </w:t>
      </w:r>
    </w:p>
    <w:p w:rsidR="00312EA8" w:rsidRDefault="00312EA8" w:rsidP="00067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F8D" w:rsidRDefault="00A35F8D" w:rsidP="00067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F8D" w:rsidRPr="00312EA8" w:rsidRDefault="00A35F8D" w:rsidP="00067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2EA8" w:rsidRPr="00312EA8" w:rsidRDefault="002F3600" w:rsidP="00067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312EA8" w:rsidRPr="00732DBD" w:rsidRDefault="00312EA8" w:rsidP="002F360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3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Верность родной земле. Книга 1 для развития детей дошкольного возраста (5-6 лет). Издание второе. Под общей редакцией И.А. Кузьмина.  Издательский дом «Истоки»,  2014. </w:t>
      </w:r>
    </w:p>
    <w:p w:rsidR="00312EA8" w:rsidRPr="002F3600" w:rsidRDefault="00312EA8" w:rsidP="002F360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F3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Зеленова</w:t>
      </w:r>
      <w:proofErr w:type="spellEnd"/>
      <w:r w:rsidRPr="002F3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Г., Осипова Л. Е. Мы живем в России. – М., 2013.  </w:t>
      </w:r>
    </w:p>
    <w:p w:rsidR="00312EA8" w:rsidRPr="002F3600" w:rsidRDefault="00312EA8" w:rsidP="002F360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F3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Истоковедение</w:t>
      </w:r>
      <w:proofErr w:type="spellEnd"/>
      <w:r w:rsidRPr="002F3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Том 11. – М.: Издательский дом «Истоки», 2015.</w:t>
      </w:r>
    </w:p>
    <w:p w:rsidR="00312EA8" w:rsidRPr="002F3600" w:rsidRDefault="00312EA8" w:rsidP="002F360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О.Л., </w:t>
      </w:r>
      <w:proofErr w:type="spellStart"/>
      <w:r w:rsidRPr="002F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2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Приобщение детей к истокам русской народной культуры: Программа. </w:t>
      </w:r>
      <w:proofErr w:type="spellStart"/>
      <w:r w:rsidRPr="002F3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пособие.   – 2-е издание – СПб: «Детство – Пресс», 2010.</w:t>
      </w:r>
    </w:p>
    <w:p w:rsidR="00A35F8D" w:rsidRPr="00A35F8D" w:rsidRDefault="002F3600" w:rsidP="002F360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3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Советский энциклопедический словарь./ Гл. ред. А. М. Прохоров. Изд. 4-е., М.: Советская энциклопедия, 1987, с.1065. Алексеев Н. Г. Проектирование и рефлексивное мышление//Развитие личности, 2002, № 2, с.85–103. </w:t>
      </w:r>
    </w:p>
    <w:p w:rsidR="002F3600" w:rsidRPr="002F3600" w:rsidRDefault="002F3600" w:rsidP="002F360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3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Проектная деятельность в детском саду: наука и педагогическая практика</w:t>
      </w:r>
      <w:proofErr w:type="gramStart"/>
      <w:r w:rsidRPr="002F3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 С</w:t>
      </w:r>
      <w:proofErr w:type="gramEnd"/>
      <w:r w:rsidRPr="002F36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ост. Т. В. Меркулова и др. — М.: Школьная пресса, 2010. -64с. </w:t>
      </w:r>
    </w:p>
    <w:p w:rsidR="00312EA8" w:rsidRPr="00A35F8D" w:rsidRDefault="00312EA8" w:rsidP="002F36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00EC" w:rsidRPr="00312EA8" w:rsidRDefault="006800EC" w:rsidP="00067DE8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800EC" w:rsidRPr="00312EA8" w:rsidRDefault="006800EC" w:rsidP="00067DE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754AC" w:rsidRPr="00312EA8" w:rsidRDefault="006754AC" w:rsidP="00067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4AC" w:rsidRPr="0031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FB7F"/>
      </v:shape>
    </w:pict>
  </w:numPicBullet>
  <w:abstractNum w:abstractNumId="0">
    <w:nsid w:val="27977BA5"/>
    <w:multiLevelType w:val="hybridMultilevel"/>
    <w:tmpl w:val="4D54E4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4DE4"/>
    <w:multiLevelType w:val="hybridMultilevel"/>
    <w:tmpl w:val="1BCEF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6C0E"/>
    <w:multiLevelType w:val="hybridMultilevel"/>
    <w:tmpl w:val="5E34885A"/>
    <w:lvl w:ilvl="0" w:tplc="69E27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F6FE7"/>
    <w:multiLevelType w:val="hybridMultilevel"/>
    <w:tmpl w:val="4C3C221C"/>
    <w:lvl w:ilvl="0" w:tplc="69E27AC4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1496B4F"/>
    <w:multiLevelType w:val="hybridMultilevel"/>
    <w:tmpl w:val="ECCE3FBC"/>
    <w:lvl w:ilvl="0" w:tplc="69E27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E374A"/>
    <w:multiLevelType w:val="hybridMultilevel"/>
    <w:tmpl w:val="60A28B78"/>
    <w:lvl w:ilvl="0" w:tplc="69E27AC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01B1D76"/>
    <w:multiLevelType w:val="hybridMultilevel"/>
    <w:tmpl w:val="E3B4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094"/>
    <w:multiLevelType w:val="hybridMultilevel"/>
    <w:tmpl w:val="C9E04968"/>
    <w:lvl w:ilvl="0" w:tplc="69E27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E2796"/>
    <w:multiLevelType w:val="hybridMultilevel"/>
    <w:tmpl w:val="CC768100"/>
    <w:lvl w:ilvl="0" w:tplc="69E27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46184"/>
    <w:multiLevelType w:val="hybridMultilevel"/>
    <w:tmpl w:val="5552C47C"/>
    <w:lvl w:ilvl="0" w:tplc="69E27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660C0"/>
    <w:multiLevelType w:val="hybridMultilevel"/>
    <w:tmpl w:val="E2E6258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69"/>
    <w:rsid w:val="00067DE8"/>
    <w:rsid w:val="001B1E69"/>
    <w:rsid w:val="002F3600"/>
    <w:rsid w:val="00312EA8"/>
    <w:rsid w:val="00364FC2"/>
    <w:rsid w:val="004062BF"/>
    <w:rsid w:val="00427DC0"/>
    <w:rsid w:val="004A3922"/>
    <w:rsid w:val="00532E2E"/>
    <w:rsid w:val="005338F4"/>
    <w:rsid w:val="005438E0"/>
    <w:rsid w:val="0061312A"/>
    <w:rsid w:val="006754AC"/>
    <w:rsid w:val="006800EC"/>
    <w:rsid w:val="006C2526"/>
    <w:rsid w:val="00732DBD"/>
    <w:rsid w:val="007942CD"/>
    <w:rsid w:val="0082042E"/>
    <w:rsid w:val="0084582A"/>
    <w:rsid w:val="00A35F8D"/>
    <w:rsid w:val="00CE3069"/>
    <w:rsid w:val="00E513FF"/>
    <w:rsid w:val="00F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8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2EA8"/>
    <w:rPr>
      <w:b/>
      <w:bCs/>
    </w:rPr>
  </w:style>
  <w:style w:type="character" w:styleId="a6">
    <w:name w:val="Hyperlink"/>
    <w:basedOn w:val="a0"/>
    <w:uiPriority w:val="99"/>
    <w:semiHidden/>
    <w:unhideWhenUsed/>
    <w:rsid w:val="00312E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8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2EA8"/>
    <w:rPr>
      <w:b/>
      <w:bCs/>
    </w:rPr>
  </w:style>
  <w:style w:type="character" w:styleId="a6">
    <w:name w:val="Hyperlink"/>
    <w:basedOn w:val="a0"/>
    <w:uiPriority w:val="99"/>
    <w:semiHidden/>
    <w:unhideWhenUsed/>
    <w:rsid w:val="00312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11</cp:revision>
  <dcterms:created xsi:type="dcterms:W3CDTF">2020-10-19T04:01:00Z</dcterms:created>
  <dcterms:modified xsi:type="dcterms:W3CDTF">2020-10-19T06:10:00Z</dcterms:modified>
</cp:coreProperties>
</file>